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67386" w14:textId="44205D93" w:rsidR="00BA2112" w:rsidRPr="00FE11A8" w:rsidRDefault="00EA5CF7" w:rsidP="00BA2112">
      <w:pPr>
        <w:widowControl w:val="0"/>
        <w:autoSpaceDE w:val="0"/>
        <w:autoSpaceDN w:val="0"/>
        <w:adjustRightInd w:val="0"/>
        <w:spacing w:after="0" w:line="240" w:lineRule="auto"/>
        <w:jc w:val="right"/>
        <w:rPr>
          <w:rFonts w:ascii="Times New Roman" w:eastAsia="Times New Roman" w:hAnsi="Times New Roman" w:cs="Times New Roman"/>
          <w:color w:val="000000"/>
          <w:lang w:eastAsia="lt-LT"/>
        </w:rPr>
      </w:pPr>
      <w:r w:rsidRPr="00FE11A8">
        <w:rPr>
          <w:rFonts w:ascii="Times New Roman" w:eastAsia="Times New Roman" w:hAnsi="Times New Roman" w:cs="Times New Roman"/>
          <w:color w:val="000000"/>
          <w:lang w:eastAsia="lt-LT"/>
        </w:rPr>
        <w:t xml:space="preserve">2 priedas </w:t>
      </w:r>
    </w:p>
    <w:p w14:paraId="7E86EE30" w14:textId="431EB5E3" w:rsidR="006C333E" w:rsidRPr="00FE11A8" w:rsidRDefault="006C333E" w:rsidP="00F0166F">
      <w:pPr>
        <w:widowControl w:val="0"/>
        <w:autoSpaceDE w:val="0"/>
        <w:autoSpaceDN w:val="0"/>
        <w:adjustRightInd w:val="0"/>
        <w:spacing w:after="0" w:line="240" w:lineRule="auto"/>
        <w:jc w:val="center"/>
        <w:rPr>
          <w:rFonts w:ascii="Times New Roman" w:eastAsia="Times New Roman" w:hAnsi="Times New Roman" w:cs="Times New Roman"/>
          <w:color w:val="000000"/>
          <w:lang w:eastAsia="lt-LT"/>
        </w:rPr>
      </w:pPr>
      <w:r w:rsidRPr="00FE11A8">
        <w:rPr>
          <w:rFonts w:ascii="Times New Roman" w:eastAsia="Times New Roman" w:hAnsi="Times New Roman" w:cs="Times New Roman"/>
          <w:color w:val="000000"/>
          <w:lang w:eastAsia="lt-LT"/>
        </w:rPr>
        <w:t>Herbas arba prekių ženklas</w:t>
      </w:r>
    </w:p>
    <w:p w14:paraId="196CB61B" w14:textId="77777777" w:rsidR="006C333E" w:rsidRPr="00FE11A8" w:rsidRDefault="006C333E" w:rsidP="00F0166F">
      <w:pPr>
        <w:widowControl w:val="0"/>
        <w:autoSpaceDE w:val="0"/>
        <w:autoSpaceDN w:val="0"/>
        <w:adjustRightInd w:val="0"/>
        <w:spacing w:after="0" w:line="240" w:lineRule="auto"/>
        <w:jc w:val="center"/>
        <w:rPr>
          <w:rFonts w:ascii="Times New Roman" w:eastAsia="Times New Roman" w:hAnsi="Times New Roman" w:cs="Times New Roman"/>
          <w:i/>
          <w:iCs/>
          <w:color w:val="000000"/>
          <w:lang w:eastAsia="lt-LT"/>
        </w:rPr>
      </w:pPr>
      <w:r w:rsidRPr="00FE11A8">
        <w:rPr>
          <w:rFonts w:ascii="Times New Roman" w:eastAsia="Times New Roman" w:hAnsi="Times New Roman" w:cs="Times New Roman"/>
          <w:i/>
          <w:iCs/>
          <w:color w:val="000000"/>
          <w:lang w:eastAsia="lt-LT"/>
        </w:rPr>
        <w:t>(Tiekėjo pavadinimas)</w:t>
      </w:r>
    </w:p>
    <w:p w14:paraId="45EDC32E" w14:textId="44643DC9" w:rsidR="00F0166F" w:rsidRPr="00FE11A8" w:rsidRDefault="006C333E" w:rsidP="004D5E13">
      <w:pPr>
        <w:widowControl w:val="0"/>
        <w:autoSpaceDE w:val="0"/>
        <w:autoSpaceDN w:val="0"/>
        <w:adjustRightInd w:val="0"/>
        <w:spacing w:after="0" w:line="240" w:lineRule="auto"/>
        <w:jc w:val="center"/>
        <w:rPr>
          <w:rFonts w:ascii="Times New Roman" w:eastAsia="Times New Roman" w:hAnsi="Times New Roman" w:cs="Times New Roman"/>
          <w:i/>
          <w:iCs/>
          <w:color w:val="000000"/>
          <w:lang w:eastAsia="lt-LT"/>
        </w:rPr>
      </w:pPr>
      <w:r w:rsidRPr="00FE11A8">
        <w:rPr>
          <w:rFonts w:ascii="Times New Roman" w:eastAsia="Times New Roman" w:hAnsi="Times New Roman" w:cs="Times New Roman"/>
          <w:i/>
          <w:iCs/>
          <w:color w:val="000000"/>
          <w:lang w:eastAsia="lt-LT"/>
        </w:rPr>
        <w:t>(Juridinio asmens teisinė forma, buveinė, kontaktinė informacija, pavadinimas, juridinio asmens kodas, pridėtinės vertės mokesčio mokėtojo kodas, jei juridinis asmuo yra pridėtinės vertės mokesčio mokėtojas)</w:t>
      </w:r>
    </w:p>
    <w:p w14:paraId="06EF84DC" w14:textId="77777777" w:rsidR="00584C10" w:rsidRPr="00FE11A8" w:rsidRDefault="00584C10" w:rsidP="004D5E13">
      <w:pPr>
        <w:widowControl w:val="0"/>
        <w:autoSpaceDE w:val="0"/>
        <w:autoSpaceDN w:val="0"/>
        <w:adjustRightInd w:val="0"/>
        <w:spacing w:after="120" w:line="240" w:lineRule="auto"/>
        <w:rPr>
          <w:rFonts w:ascii="Times New Roman" w:eastAsia="Times New Roman" w:hAnsi="Times New Roman" w:cs="Times New Roman"/>
          <w:color w:val="000000"/>
          <w:lang w:eastAsia="lt-LT"/>
        </w:rPr>
      </w:pPr>
    </w:p>
    <w:p w14:paraId="75835360" w14:textId="56D285C9" w:rsidR="009171C7" w:rsidRPr="00FE11A8" w:rsidRDefault="006C333E" w:rsidP="00F0166F">
      <w:pPr>
        <w:widowControl w:val="0"/>
        <w:tabs>
          <w:tab w:val="center" w:pos="2520"/>
        </w:tabs>
        <w:autoSpaceDE w:val="0"/>
        <w:autoSpaceDN w:val="0"/>
        <w:adjustRightInd w:val="0"/>
        <w:spacing w:after="0" w:line="240" w:lineRule="auto"/>
        <w:jc w:val="both"/>
        <w:rPr>
          <w:rFonts w:ascii="Times New Roman" w:eastAsia="Times New Roman" w:hAnsi="Times New Roman" w:cs="Times New Roman"/>
          <w:color w:val="000000"/>
          <w:lang w:eastAsia="lt-LT"/>
        </w:rPr>
      </w:pPr>
      <w:r w:rsidRPr="00FE11A8">
        <w:rPr>
          <w:rFonts w:ascii="Times New Roman" w:eastAsia="Times New Roman" w:hAnsi="Times New Roman" w:cs="Times New Roman"/>
          <w:color w:val="000000"/>
          <w:lang w:eastAsia="lt-LT"/>
        </w:rPr>
        <w:t>Valstybės įmonei Turto bankui</w:t>
      </w:r>
    </w:p>
    <w:p w14:paraId="21F63CE2" w14:textId="77777777" w:rsidR="00F97FB0" w:rsidRPr="00FE11A8" w:rsidRDefault="00F97FB0" w:rsidP="008B401F">
      <w:pPr>
        <w:pStyle w:val="Paantrat"/>
        <w:spacing w:before="0" w:after="0"/>
        <w:rPr>
          <w:rFonts w:ascii="Times New Roman" w:hAnsi="Times New Roman" w:cs="Times New Roman"/>
          <w:b/>
          <w:bCs/>
          <w:i w:val="0"/>
          <w:color w:val="0D0D0D" w:themeColor="text1" w:themeTint="F2"/>
          <w:sz w:val="22"/>
          <w:szCs w:val="22"/>
          <w:lang w:val="lt-LT"/>
        </w:rPr>
      </w:pPr>
      <w:r w:rsidRPr="00FE11A8">
        <w:rPr>
          <w:rFonts w:ascii="Times New Roman" w:hAnsi="Times New Roman" w:cs="Times New Roman"/>
          <w:b/>
          <w:bCs/>
          <w:i w:val="0"/>
          <w:sz w:val="22"/>
          <w:szCs w:val="22"/>
          <w:lang w:val="lt-LT"/>
        </w:rPr>
        <w:t xml:space="preserve">PASIŪLYMAS </w:t>
      </w:r>
    </w:p>
    <w:p w14:paraId="3F3ACE61" w14:textId="33FE4F13" w:rsidR="008806D8" w:rsidRDefault="00FE11A8" w:rsidP="008B401F">
      <w:pPr>
        <w:keepNext/>
        <w:tabs>
          <w:tab w:val="num" w:pos="1800"/>
        </w:tabs>
        <w:spacing w:after="0" w:line="20" w:lineRule="atLeast"/>
        <w:jc w:val="center"/>
        <w:outlineLvl w:val="1"/>
        <w:rPr>
          <w:rFonts w:ascii="Times New Roman" w:eastAsia="Times New Roman" w:hAnsi="Times New Roman" w:cs="Times New Roman"/>
          <w:b/>
          <w:bCs/>
          <w:lang w:eastAsia="lt-LT"/>
        </w:rPr>
      </w:pPr>
      <w:r>
        <w:rPr>
          <w:rFonts w:ascii="Times New Roman" w:eastAsia="Times New Roman" w:hAnsi="Times New Roman" w:cs="Times New Roman"/>
          <w:b/>
          <w:bCs/>
          <w:lang w:eastAsia="lt-LT"/>
        </w:rPr>
        <w:t xml:space="preserve">DĖL </w:t>
      </w:r>
      <w:r w:rsidR="00F97FB0" w:rsidRPr="00FE11A8">
        <w:rPr>
          <w:rFonts w:ascii="Times New Roman" w:eastAsia="Times New Roman" w:hAnsi="Times New Roman" w:cs="Times New Roman"/>
          <w:b/>
          <w:bCs/>
          <w:lang w:eastAsia="lt-LT"/>
        </w:rPr>
        <w:t>VP-3699 VALSTYBĖS PAVELDĖTO IR VALDOMO TURTO ATLIEKŲ TVARKYMO PASLAUGŲ</w:t>
      </w:r>
    </w:p>
    <w:p w14:paraId="50F2BAA6" w14:textId="1E02D4AE" w:rsidR="008B401F" w:rsidRPr="00FE11A8" w:rsidRDefault="008B401F" w:rsidP="008B401F">
      <w:pPr>
        <w:keepNext/>
        <w:tabs>
          <w:tab w:val="num" w:pos="1800"/>
        </w:tabs>
        <w:spacing w:after="0" w:line="20" w:lineRule="atLeast"/>
        <w:jc w:val="center"/>
        <w:outlineLvl w:val="1"/>
        <w:rPr>
          <w:rFonts w:ascii="Times New Roman" w:eastAsia="Times New Roman" w:hAnsi="Times New Roman" w:cs="Times New Roman"/>
          <w:b/>
          <w:bCs/>
          <w:lang w:eastAsia="lt-LT"/>
        </w:rPr>
      </w:pPr>
      <w:r>
        <w:rPr>
          <w:rFonts w:ascii="Times New Roman" w:eastAsia="Times New Roman" w:hAnsi="Times New Roman" w:cs="Times New Roman"/>
          <w:b/>
          <w:bCs/>
          <w:lang w:eastAsia="lt-LT"/>
        </w:rPr>
        <w:t>PIRKIMO</w:t>
      </w:r>
    </w:p>
    <w:p w14:paraId="4D69E43B" w14:textId="77777777" w:rsidR="00F97FB0" w:rsidRPr="00FE11A8" w:rsidRDefault="00F97FB0" w:rsidP="00F97FB0">
      <w:pPr>
        <w:keepNext/>
        <w:tabs>
          <w:tab w:val="num" w:pos="1800"/>
        </w:tabs>
        <w:spacing w:line="20" w:lineRule="atLeast"/>
        <w:jc w:val="center"/>
        <w:outlineLvl w:val="1"/>
        <w:rPr>
          <w:rFonts w:ascii="Times New Roman" w:eastAsia="Times New Roman" w:hAnsi="Times New Roman" w:cs="Times New Roman"/>
          <w:b/>
          <w:bCs/>
          <w:lang w:eastAsia="lt-LT"/>
        </w:rPr>
      </w:pPr>
    </w:p>
    <w:p w14:paraId="070B329C" w14:textId="25D72D91" w:rsidR="006858C2" w:rsidRPr="00FE11A8" w:rsidRDefault="006858C2" w:rsidP="004D5E13">
      <w:pPr>
        <w:pStyle w:val="Sraopastraipa"/>
        <w:widowControl w:val="0"/>
        <w:numPr>
          <w:ilvl w:val="0"/>
          <w:numId w:val="11"/>
        </w:numPr>
        <w:shd w:val="clear" w:color="auto" w:fill="FFFFFF"/>
        <w:tabs>
          <w:tab w:val="left" w:pos="284"/>
        </w:tabs>
        <w:autoSpaceDE w:val="0"/>
        <w:adjustRightInd w:val="0"/>
        <w:spacing w:after="120" w:line="240" w:lineRule="auto"/>
        <w:ind w:left="0" w:firstLine="0"/>
        <w:jc w:val="center"/>
        <w:rPr>
          <w:rFonts w:ascii="Times New Roman" w:eastAsia="Calibri" w:hAnsi="Times New Roman" w:cs="Times New Roman"/>
          <w:b/>
          <w:bCs/>
          <w:caps/>
        </w:rPr>
      </w:pPr>
      <w:bookmarkStart w:id="0" w:name="_Toc329443224"/>
      <w:r w:rsidRPr="00FE11A8">
        <w:rPr>
          <w:rFonts w:ascii="Times New Roman" w:eastAsia="Times New Roman" w:hAnsi="Times New Roman" w:cs="Times New Roman"/>
          <w:b/>
          <w:bCs/>
        </w:rPr>
        <w:t>INFORMACIJA APIE TIEKĖJĄ</w:t>
      </w:r>
      <w:bookmarkEnd w:id="0"/>
      <w:r w:rsidR="00E96403">
        <w:rPr>
          <w:rFonts w:ascii="Times New Roman" w:eastAsia="Times New Roman" w:hAnsi="Times New Roman" w:cs="Times New Roman"/>
          <w:b/>
          <w:b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4"/>
        <w:gridCol w:w="3821"/>
      </w:tblGrid>
      <w:tr w:rsidR="006C333E" w:rsidRPr="00FE11A8" w14:paraId="73C390D2" w14:textId="77777777" w:rsidTr="00891C8B">
        <w:tc>
          <w:tcPr>
            <w:tcW w:w="3126" w:type="pct"/>
            <w:tcBorders>
              <w:top w:val="single" w:sz="4" w:space="0" w:color="auto"/>
              <w:left w:val="single" w:sz="4" w:space="0" w:color="auto"/>
              <w:bottom w:val="single" w:sz="4" w:space="0" w:color="auto"/>
              <w:right w:val="single" w:sz="4" w:space="0" w:color="auto"/>
            </w:tcBorders>
            <w:hideMark/>
          </w:tcPr>
          <w:p w14:paraId="590200CE" w14:textId="02F28F6B" w:rsidR="006C333E" w:rsidRPr="00FE11A8" w:rsidRDefault="006C333E" w:rsidP="00E73EA7">
            <w:pPr>
              <w:widowControl w:val="0"/>
              <w:autoSpaceDE w:val="0"/>
              <w:adjustRightInd w:val="0"/>
              <w:spacing w:after="0" w:line="240" w:lineRule="auto"/>
              <w:ind w:left="34"/>
              <w:rPr>
                <w:rFonts w:ascii="Times New Roman" w:eastAsia="Times New Roman" w:hAnsi="Times New Roman" w:cs="Times New Roman"/>
              </w:rPr>
            </w:pPr>
            <w:r w:rsidRPr="00FE11A8">
              <w:rPr>
                <w:rFonts w:ascii="Times New Roman" w:eastAsia="Times New Roman" w:hAnsi="Times New Roman" w:cs="Times New Roman"/>
              </w:rPr>
              <w:t>Tiekėjo pavadinimas</w:t>
            </w:r>
          </w:p>
          <w:p w14:paraId="3CE5BF45" w14:textId="56C353D6" w:rsidR="006C333E" w:rsidRPr="00FE11A8" w:rsidRDefault="00DB5D9F" w:rsidP="00E73EA7">
            <w:pPr>
              <w:widowControl w:val="0"/>
              <w:autoSpaceDE w:val="0"/>
              <w:adjustRightInd w:val="0"/>
              <w:spacing w:after="0" w:line="240" w:lineRule="auto"/>
              <w:ind w:left="34"/>
              <w:rPr>
                <w:rFonts w:ascii="Times New Roman" w:eastAsia="Times New Roman" w:hAnsi="Times New Roman" w:cs="Times New Roman"/>
                <w:i/>
              </w:rPr>
            </w:pPr>
            <w:r w:rsidRPr="00FE11A8">
              <w:rPr>
                <w:rFonts w:ascii="Times New Roman" w:eastAsia="Times New Roman" w:hAnsi="Times New Roman" w:cs="Times New Roman"/>
                <w:iCs/>
              </w:rPr>
              <w:t>(</w:t>
            </w:r>
            <w:r w:rsidRPr="00FE11A8">
              <w:rPr>
                <w:rFonts w:ascii="Times New Roman" w:eastAsia="Times New Roman" w:hAnsi="Times New Roman" w:cs="Times New Roman"/>
                <w:i/>
              </w:rPr>
              <w:t>j</w:t>
            </w:r>
            <w:r w:rsidR="006C333E" w:rsidRPr="00FE11A8">
              <w:rPr>
                <w:rFonts w:ascii="Times New Roman" w:eastAsia="Times New Roman" w:hAnsi="Times New Roman" w:cs="Times New Roman"/>
                <w:i/>
              </w:rPr>
              <w:t xml:space="preserve">eigu dalyvauja tiekėjų grupė, </w:t>
            </w:r>
            <w:r w:rsidRPr="00FE11A8">
              <w:rPr>
                <w:rFonts w:ascii="Times New Roman" w:eastAsia="Times New Roman" w:hAnsi="Times New Roman" w:cs="Times New Roman"/>
                <w:i/>
              </w:rPr>
              <w:t>nurodomi</w:t>
            </w:r>
            <w:r w:rsidR="006C333E" w:rsidRPr="00FE11A8">
              <w:rPr>
                <w:rFonts w:ascii="Times New Roman" w:eastAsia="Times New Roman" w:hAnsi="Times New Roman" w:cs="Times New Roman"/>
                <w:i/>
              </w:rPr>
              <w:t xml:space="preserve"> visi dalyvių pavadinimai</w:t>
            </w:r>
            <w:r w:rsidRPr="00FE11A8">
              <w:rPr>
                <w:rFonts w:ascii="Times New Roman" w:eastAsia="Times New Roman" w:hAnsi="Times New Roman" w:cs="Times New Roman"/>
                <w:iCs/>
              </w:rPr>
              <w:t>)</w:t>
            </w:r>
          </w:p>
        </w:tc>
        <w:tc>
          <w:tcPr>
            <w:tcW w:w="1874" w:type="pct"/>
            <w:tcBorders>
              <w:top w:val="single" w:sz="4" w:space="0" w:color="auto"/>
              <w:left w:val="single" w:sz="4" w:space="0" w:color="auto"/>
              <w:bottom w:val="single" w:sz="4" w:space="0" w:color="auto"/>
              <w:right w:val="single" w:sz="4" w:space="0" w:color="auto"/>
            </w:tcBorders>
          </w:tcPr>
          <w:p w14:paraId="51D1AC15" w14:textId="77777777" w:rsidR="006C333E" w:rsidRPr="00FE11A8" w:rsidRDefault="006C333E" w:rsidP="002152B2">
            <w:pPr>
              <w:widowControl w:val="0"/>
              <w:autoSpaceDE w:val="0"/>
              <w:adjustRightInd w:val="0"/>
              <w:spacing w:after="0" w:line="240" w:lineRule="auto"/>
              <w:rPr>
                <w:rFonts w:ascii="Times New Roman" w:eastAsia="Times New Roman" w:hAnsi="Times New Roman" w:cs="Times New Roman"/>
              </w:rPr>
            </w:pPr>
          </w:p>
        </w:tc>
      </w:tr>
      <w:tr w:rsidR="00640159" w:rsidRPr="00FE11A8" w14:paraId="6D18A78F" w14:textId="77777777" w:rsidTr="00891C8B">
        <w:tc>
          <w:tcPr>
            <w:tcW w:w="3126" w:type="pct"/>
            <w:tcBorders>
              <w:top w:val="single" w:sz="4" w:space="0" w:color="auto"/>
              <w:left w:val="single" w:sz="4" w:space="0" w:color="auto"/>
              <w:bottom w:val="single" w:sz="4" w:space="0" w:color="auto"/>
              <w:right w:val="single" w:sz="4" w:space="0" w:color="auto"/>
            </w:tcBorders>
          </w:tcPr>
          <w:p w14:paraId="2F9B6136" w14:textId="2C981C9F" w:rsidR="00DB5D9F" w:rsidRPr="00FE11A8" w:rsidRDefault="00A35E88" w:rsidP="00E73EA7">
            <w:pPr>
              <w:widowControl w:val="0"/>
              <w:autoSpaceDE w:val="0"/>
              <w:adjustRightInd w:val="0"/>
              <w:spacing w:after="0" w:line="240" w:lineRule="auto"/>
              <w:ind w:left="34"/>
              <w:rPr>
                <w:rFonts w:ascii="Times New Roman" w:eastAsia="Times New Roman" w:hAnsi="Times New Roman" w:cs="Times New Roman"/>
              </w:rPr>
            </w:pPr>
            <w:r w:rsidRPr="00FE11A8">
              <w:rPr>
                <w:rFonts w:ascii="Times New Roman" w:eastAsia="Times New Roman" w:hAnsi="Times New Roman" w:cs="Times New Roman"/>
              </w:rPr>
              <w:t>Tiekėjo juridinio asmens kodas</w:t>
            </w:r>
            <w:r w:rsidR="00DE24B9" w:rsidRPr="00FE11A8">
              <w:rPr>
                <w:rFonts w:ascii="Times New Roman" w:eastAsia="Times New Roman" w:hAnsi="Times New Roman" w:cs="Times New Roman"/>
              </w:rPr>
              <w:t>, PVM kodas</w:t>
            </w:r>
          </w:p>
          <w:p w14:paraId="01D6899F" w14:textId="77A494D2" w:rsidR="00640159" w:rsidRPr="00FE11A8" w:rsidRDefault="00A35E88" w:rsidP="00E73EA7">
            <w:pPr>
              <w:widowControl w:val="0"/>
              <w:autoSpaceDE w:val="0"/>
              <w:adjustRightInd w:val="0"/>
              <w:spacing w:after="0" w:line="240" w:lineRule="auto"/>
              <w:ind w:left="34"/>
              <w:rPr>
                <w:rFonts w:ascii="Times New Roman" w:eastAsia="Times New Roman" w:hAnsi="Times New Roman" w:cs="Times New Roman"/>
              </w:rPr>
            </w:pPr>
            <w:r w:rsidRPr="00FE11A8">
              <w:rPr>
                <w:rFonts w:ascii="Times New Roman" w:eastAsia="Times New Roman" w:hAnsi="Times New Roman" w:cs="Times New Roman"/>
                <w:iCs/>
              </w:rPr>
              <w:t>(</w:t>
            </w:r>
            <w:r w:rsidR="005257AB" w:rsidRPr="00FE11A8">
              <w:rPr>
                <w:rFonts w:ascii="Times New Roman" w:eastAsia="Times New Roman" w:hAnsi="Times New Roman" w:cs="Times New Roman"/>
                <w:i/>
              </w:rPr>
              <w:t>jeigu dalyvauja tiekėjų grupė, nurodomi visų dalyvių kodai</w:t>
            </w:r>
            <w:r w:rsidRPr="00FE11A8">
              <w:rPr>
                <w:rFonts w:ascii="Times New Roman" w:eastAsia="Times New Roman" w:hAnsi="Times New Roman" w:cs="Times New Roman"/>
                <w:iCs/>
              </w:rPr>
              <w:t>)</w:t>
            </w:r>
          </w:p>
        </w:tc>
        <w:tc>
          <w:tcPr>
            <w:tcW w:w="1874" w:type="pct"/>
            <w:tcBorders>
              <w:top w:val="single" w:sz="4" w:space="0" w:color="auto"/>
              <w:left w:val="single" w:sz="4" w:space="0" w:color="auto"/>
              <w:bottom w:val="single" w:sz="4" w:space="0" w:color="auto"/>
              <w:right w:val="single" w:sz="4" w:space="0" w:color="auto"/>
            </w:tcBorders>
          </w:tcPr>
          <w:p w14:paraId="1E6A3FA7" w14:textId="77777777" w:rsidR="00640159" w:rsidRPr="00FE11A8" w:rsidRDefault="00640159" w:rsidP="002152B2">
            <w:pPr>
              <w:widowControl w:val="0"/>
              <w:autoSpaceDE w:val="0"/>
              <w:adjustRightInd w:val="0"/>
              <w:spacing w:after="0" w:line="240" w:lineRule="auto"/>
              <w:rPr>
                <w:rFonts w:ascii="Times New Roman" w:eastAsia="Times New Roman" w:hAnsi="Times New Roman" w:cs="Times New Roman"/>
              </w:rPr>
            </w:pPr>
          </w:p>
        </w:tc>
      </w:tr>
      <w:tr w:rsidR="00640159" w:rsidRPr="00FE11A8" w14:paraId="18B62FA4" w14:textId="77777777" w:rsidTr="00891C8B">
        <w:tc>
          <w:tcPr>
            <w:tcW w:w="3126" w:type="pct"/>
            <w:tcBorders>
              <w:top w:val="single" w:sz="4" w:space="0" w:color="auto"/>
              <w:left w:val="single" w:sz="4" w:space="0" w:color="auto"/>
              <w:bottom w:val="single" w:sz="4" w:space="0" w:color="auto"/>
              <w:right w:val="single" w:sz="4" w:space="0" w:color="auto"/>
            </w:tcBorders>
          </w:tcPr>
          <w:p w14:paraId="151DDCC9" w14:textId="77777777" w:rsidR="005257AB" w:rsidRPr="00FE11A8" w:rsidRDefault="00640159" w:rsidP="00E73EA7">
            <w:pPr>
              <w:widowControl w:val="0"/>
              <w:autoSpaceDE w:val="0"/>
              <w:adjustRightInd w:val="0"/>
              <w:spacing w:after="0" w:line="240" w:lineRule="auto"/>
              <w:ind w:left="34"/>
              <w:rPr>
                <w:rFonts w:ascii="Times New Roman" w:eastAsia="Times New Roman" w:hAnsi="Times New Roman" w:cs="Times New Roman"/>
              </w:rPr>
            </w:pPr>
            <w:r w:rsidRPr="00FE11A8">
              <w:rPr>
                <w:rFonts w:ascii="Times New Roman" w:eastAsia="Times New Roman" w:hAnsi="Times New Roman" w:cs="Times New Roman"/>
              </w:rPr>
              <w:t>Tiekėjų grupės narys, atstovaujantis arba vadovaujantis tiekėjų grupei</w:t>
            </w:r>
          </w:p>
          <w:p w14:paraId="4763F902" w14:textId="727F34EA" w:rsidR="00640159" w:rsidRPr="00FE11A8" w:rsidRDefault="00640159" w:rsidP="00E73EA7">
            <w:pPr>
              <w:widowControl w:val="0"/>
              <w:autoSpaceDE w:val="0"/>
              <w:adjustRightInd w:val="0"/>
              <w:spacing w:after="0" w:line="240" w:lineRule="auto"/>
              <w:ind w:left="34"/>
              <w:rPr>
                <w:rFonts w:ascii="Times New Roman" w:eastAsia="Times New Roman" w:hAnsi="Times New Roman" w:cs="Times New Roman"/>
              </w:rPr>
            </w:pPr>
            <w:r w:rsidRPr="00FE11A8">
              <w:rPr>
                <w:rFonts w:ascii="Times New Roman" w:eastAsia="Times New Roman" w:hAnsi="Times New Roman" w:cs="Times New Roman"/>
              </w:rPr>
              <w:t>(</w:t>
            </w:r>
            <w:r w:rsidRPr="00FE11A8">
              <w:rPr>
                <w:rFonts w:ascii="Times New Roman" w:eastAsia="Times New Roman" w:hAnsi="Times New Roman" w:cs="Times New Roman"/>
                <w:i/>
              </w:rPr>
              <w:t xml:space="preserve">pildoma, jei </w:t>
            </w:r>
            <w:r w:rsidR="00A35E88" w:rsidRPr="00FE11A8">
              <w:rPr>
                <w:rFonts w:ascii="Times New Roman" w:eastAsia="Times New Roman" w:hAnsi="Times New Roman" w:cs="Times New Roman"/>
                <w:i/>
              </w:rPr>
              <w:t>dalyvauja</w:t>
            </w:r>
            <w:r w:rsidRPr="00FE11A8">
              <w:rPr>
                <w:rFonts w:ascii="Times New Roman" w:eastAsia="Times New Roman" w:hAnsi="Times New Roman" w:cs="Times New Roman"/>
                <w:i/>
              </w:rPr>
              <w:t xml:space="preserve"> tiekėjų grupė</w:t>
            </w:r>
            <w:r w:rsidRPr="00FE11A8">
              <w:rPr>
                <w:rFonts w:ascii="Times New Roman" w:eastAsia="Times New Roman" w:hAnsi="Times New Roman" w:cs="Times New Roman"/>
              </w:rPr>
              <w:t>)</w:t>
            </w:r>
          </w:p>
        </w:tc>
        <w:tc>
          <w:tcPr>
            <w:tcW w:w="1874" w:type="pct"/>
            <w:tcBorders>
              <w:top w:val="single" w:sz="4" w:space="0" w:color="auto"/>
              <w:left w:val="single" w:sz="4" w:space="0" w:color="auto"/>
              <w:bottom w:val="single" w:sz="4" w:space="0" w:color="auto"/>
              <w:right w:val="single" w:sz="4" w:space="0" w:color="auto"/>
            </w:tcBorders>
          </w:tcPr>
          <w:p w14:paraId="03EF91BA" w14:textId="43E06D20" w:rsidR="00640159" w:rsidRPr="00FE11A8" w:rsidRDefault="00640159" w:rsidP="002152B2">
            <w:pPr>
              <w:widowControl w:val="0"/>
              <w:autoSpaceDE w:val="0"/>
              <w:adjustRightInd w:val="0"/>
              <w:spacing w:after="0" w:line="240" w:lineRule="auto"/>
              <w:rPr>
                <w:rFonts w:ascii="Times New Roman" w:eastAsia="Times New Roman" w:hAnsi="Times New Roman" w:cs="Times New Roman"/>
              </w:rPr>
            </w:pPr>
          </w:p>
        </w:tc>
      </w:tr>
      <w:tr w:rsidR="00640159" w:rsidRPr="00FE11A8" w14:paraId="3B613F6E" w14:textId="77777777" w:rsidTr="00891C8B">
        <w:tc>
          <w:tcPr>
            <w:tcW w:w="3126" w:type="pct"/>
            <w:tcBorders>
              <w:top w:val="single" w:sz="4" w:space="0" w:color="auto"/>
              <w:left w:val="single" w:sz="4" w:space="0" w:color="auto"/>
              <w:bottom w:val="single" w:sz="4" w:space="0" w:color="auto"/>
              <w:right w:val="single" w:sz="4" w:space="0" w:color="auto"/>
            </w:tcBorders>
          </w:tcPr>
          <w:p w14:paraId="7D146FBB" w14:textId="77777777" w:rsidR="00A35E88" w:rsidRPr="00FE11A8" w:rsidRDefault="00A35E88" w:rsidP="00E73EA7">
            <w:pPr>
              <w:widowControl w:val="0"/>
              <w:autoSpaceDE w:val="0"/>
              <w:adjustRightInd w:val="0"/>
              <w:spacing w:after="0" w:line="240" w:lineRule="auto"/>
              <w:ind w:left="34"/>
              <w:rPr>
                <w:rFonts w:ascii="Times New Roman" w:eastAsia="Times New Roman" w:hAnsi="Times New Roman" w:cs="Times New Roman"/>
              </w:rPr>
            </w:pPr>
            <w:r w:rsidRPr="00FE11A8">
              <w:rPr>
                <w:rFonts w:ascii="Times New Roman" w:eastAsia="Times New Roman" w:hAnsi="Times New Roman" w:cs="Times New Roman"/>
              </w:rPr>
              <w:t>Tiekėjo adresas</w:t>
            </w:r>
          </w:p>
          <w:p w14:paraId="204E5A5B" w14:textId="7B43E401" w:rsidR="00640159" w:rsidRPr="00FE11A8" w:rsidRDefault="005257AB" w:rsidP="00E73EA7">
            <w:pPr>
              <w:widowControl w:val="0"/>
              <w:autoSpaceDE w:val="0"/>
              <w:adjustRightInd w:val="0"/>
              <w:spacing w:after="0" w:line="240" w:lineRule="auto"/>
              <w:ind w:left="34"/>
              <w:rPr>
                <w:rFonts w:ascii="Times New Roman" w:eastAsia="Times New Roman" w:hAnsi="Times New Roman" w:cs="Times New Roman"/>
              </w:rPr>
            </w:pPr>
            <w:r w:rsidRPr="00FE11A8">
              <w:rPr>
                <w:rFonts w:ascii="Times New Roman" w:eastAsia="Times New Roman" w:hAnsi="Times New Roman" w:cs="Times New Roman"/>
                <w:iCs/>
              </w:rPr>
              <w:t>(</w:t>
            </w:r>
            <w:r w:rsidRPr="00FE11A8">
              <w:rPr>
                <w:rFonts w:ascii="Times New Roman" w:eastAsia="Times New Roman" w:hAnsi="Times New Roman" w:cs="Times New Roman"/>
                <w:i/>
              </w:rPr>
              <w:t>j</w:t>
            </w:r>
            <w:r w:rsidR="00A35E88" w:rsidRPr="00FE11A8">
              <w:rPr>
                <w:rFonts w:ascii="Times New Roman" w:eastAsia="Times New Roman" w:hAnsi="Times New Roman" w:cs="Times New Roman"/>
                <w:i/>
              </w:rPr>
              <w:t xml:space="preserve">eigu dalyvauja tiekėjų grupė, </w:t>
            </w:r>
            <w:r w:rsidRPr="00FE11A8">
              <w:rPr>
                <w:rFonts w:ascii="Times New Roman" w:eastAsia="Times New Roman" w:hAnsi="Times New Roman" w:cs="Times New Roman"/>
                <w:i/>
              </w:rPr>
              <w:t>nurodomi</w:t>
            </w:r>
            <w:r w:rsidR="00A35E88" w:rsidRPr="00FE11A8">
              <w:rPr>
                <w:rFonts w:ascii="Times New Roman" w:eastAsia="Times New Roman" w:hAnsi="Times New Roman" w:cs="Times New Roman"/>
                <w:i/>
              </w:rPr>
              <w:t xml:space="preserve"> vis</w:t>
            </w:r>
            <w:r w:rsidRPr="00FE11A8">
              <w:rPr>
                <w:rFonts w:ascii="Times New Roman" w:eastAsia="Times New Roman" w:hAnsi="Times New Roman" w:cs="Times New Roman"/>
                <w:i/>
              </w:rPr>
              <w:t>ų</w:t>
            </w:r>
            <w:r w:rsidR="00A35E88" w:rsidRPr="00FE11A8">
              <w:rPr>
                <w:rFonts w:ascii="Times New Roman" w:eastAsia="Times New Roman" w:hAnsi="Times New Roman" w:cs="Times New Roman"/>
                <w:i/>
              </w:rPr>
              <w:t xml:space="preserve"> dalyvių adresai</w:t>
            </w:r>
            <w:r w:rsidRPr="00FE11A8">
              <w:rPr>
                <w:rFonts w:ascii="Times New Roman" w:eastAsia="Times New Roman" w:hAnsi="Times New Roman" w:cs="Times New Roman"/>
                <w:iCs/>
              </w:rPr>
              <w:t>)</w:t>
            </w:r>
          </w:p>
        </w:tc>
        <w:tc>
          <w:tcPr>
            <w:tcW w:w="1874" w:type="pct"/>
            <w:tcBorders>
              <w:top w:val="single" w:sz="4" w:space="0" w:color="auto"/>
              <w:left w:val="single" w:sz="4" w:space="0" w:color="auto"/>
              <w:bottom w:val="single" w:sz="4" w:space="0" w:color="auto"/>
              <w:right w:val="single" w:sz="4" w:space="0" w:color="auto"/>
            </w:tcBorders>
          </w:tcPr>
          <w:p w14:paraId="78ED1C3D" w14:textId="5C4924C5" w:rsidR="00640159" w:rsidRPr="00FE11A8" w:rsidRDefault="00640159" w:rsidP="002152B2">
            <w:pPr>
              <w:widowControl w:val="0"/>
              <w:autoSpaceDE w:val="0"/>
              <w:adjustRightInd w:val="0"/>
              <w:spacing w:after="0" w:line="240" w:lineRule="auto"/>
              <w:ind w:left="34" w:hanging="34"/>
              <w:rPr>
                <w:rFonts w:ascii="Times New Roman" w:eastAsia="Times New Roman" w:hAnsi="Times New Roman" w:cs="Times New Roman"/>
              </w:rPr>
            </w:pPr>
          </w:p>
        </w:tc>
      </w:tr>
      <w:tr w:rsidR="005C3596" w:rsidRPr="00FE11A8" w14:paraId="70663CD1" w14:textId="77777777" w:rsidTr="00891C8B">
        <w:tc>
          <w:tcPr>
            <w:tcW w:w="3126" w:type="pct"/>
            <w:tcBorders>
              <w:top w:val="single" w:sz="4" w:space="0" w:color="auto"/>
              <w:left w:val="single" w:sz="4" w:space="0" w:color="auto"/>
              <w:bottom w:val="single" w:sz="4" w:space="0" w:color="auto"/>
              <w:right w:val="single" w:sz="4" w:space="0" w:color="auto"/>
            </w:tcBorders>
          </w:tcPr>
          <w:p w14:paraId="796C61C2" w14:textId="37549D87" w:rsidR="005C3596" w:rsidRPr="00FE11A8" w:rsidRDefault="005C3596" w:rsidP="00E73EA7">
            <w:pPr>
              <w:widowControl w:val="0"/>
              <w:autoSpaceDE w:val="0"/>
              <w:adjustRightInd w:val="0"/>
              <w:spacing w:after="0" w:line="240" w:lineRule="auto"/>
              <w:ind w:left="34"/>
              <w:rPr>
                <w:rFonts w:ascii="Times New Roman" w:eastAsia="Times New Roman" w:hAnsi="Times New Roman" w:cs="Times New Roman"/>
              </w:rPr>
            </w:pPr>
            <w:r w:rsidRPr="00FE11A8">
              <w:rPr>
                <w:rFonts w:ascii="Times New Roman" w:eastAsia="Times New Roman" w:hAnsi="Times New Roman" w:cs="Times New Roman"/>
              </w:rPr>
              <w:t xml:space="preserve">Tiekėjo telefono numeris, </w:t>
            </w:r>
            <w:r w:rsidR="0092524A" w:rsidRPr="00FE11A8">
              <w:rPr>
                <w:rFonts w:ascii="Times New Roman" w:eastAsia="Times New Roman" w:hAnsi="Times New Roman" w:cs="Times New Roman"/>
              </w:rPr>
              <w:t>elektroninio pašto adresas</w:t>
            </w:r>
          </w:p>
        </w:tc>
        <w:tc>
          <w:tcPr>
            <w:tcW w:w="1874" w:type="pct"/>
            <w:tcBorders>
              <w:top w:val="single" w:sz="4" w:space="0" w:color="auto"/>
              <w:left w:val="single" w:sz="4" w:space="0" w:color="auto"/>
              <w:bottom w:val="single" w:sz="4" w:space="0" w:color="auto"/>
              <w:right w:val="single" w:sz="4" w:space="0" w:color="auto"/>
            </w:tcBorders>
          </w:tcPr>
          <w:p w14:paraId="4DEF4CE8" w14:textId="77777777" w:rsidR="005C3596" w:rsidRPr="00FE11A8" w:rsidRDefault="005C3596" w:rsidP="002152B2">
            <w:pPr>
              <w:widowControl w:val="0"/>
              <w:autoSpaceDE w:val="0"/>
              <w:adjustRightInd w:val="0"/>
              <w:spacing w:after="0" w:line="240" w:lineRule="auto"/>
              <w:ind w:left="34" w:hanging="34"/>
              <w:rPr>
                <w:rFonts w:ascii="Times New Roman" w:eastAsia="Times New Roman" w:hAnsi="Times New Roman" w:cs="Times New Roman"/>
              </w:rPr>
            </w:pPr>
          </w:p>
        </w:tc>
      </w:tr>
      <w:tr w:rsidR="00640159" w:rsidRPr="00FE11A8" w14:paraId="236B117C" w14:textId="77777777" w:rsidTr="00891C8B">
        <w:trPr>
          <w:trHeight w:val="340"/>
        </w:trPr>
        <w:tc>
          <w:tcPr>
            <w:tcW w:w="3126" w:type="pct"/>
            <w:tcBorders>
              <w:top w:val="single" w:sz="4" w:space="0" w:color="auto"/>
              <w:left w:val="single" w:sz="4" w:space="0" w:color="auto"/>
              <w:bottom w:val="single" w:sz="4" w:space="0" w:color="auto"/>
              <w:right w:val="single" w:sz="4" w:space="0" w:color="auto"/>
            </w:tcBorders>
            <w:vAlign w:val="center"/>
            <w:hideMark/>
          </w:tcPr>
          <w:p w14:paraId="1CCB2EC3" w14:textId="1A4E3C8A" w:rsidR="00640159" w:rsidRPr="00FE11A8" w:rsidRDefault="006A6AEC" w:rsidP="00E73EA7">
            <w:pPr>
              <w:widowControl w:val="0"/>
              <w:autoSpaceDE w:val="0"/>
              <w:adjustRightInd w:val="0"/>
              <w:spacing w:after="0" w:line="240" w:lineRule="auto"/>
              <w:ind w:left="34"/>
              <w:rPr>
                <w:rFonts w:ascii="Times New Roman" w:eastAsia="Times New Roman" w:hAnsi="Times New Roman" w:cs="Times New Roman"/>
              </w:rPr>
            </w:pPr>
            <w:r w:rsidRPr="00FE11A8">
              <w:rPr>
                <w:rFonts w:ascii="Times New Roman" w:eastAsia="Times New Roman" w:hAnsi="Times New Roman" w:cs="Times New Roman"/>
              </w:rPr>
              <w:t>Už pasiūlymą atsakingo</w:t>
            </w:r>
            <w:r w:rsidR="009171C7" w:rsidRPr="00FE11A8">
              <w:rPr>
                <w:rFonts w:ascii="Times New Roman" w:eastAsia="Times New Roman" w:hAnsi="Times New Roman" w:cs="Times New Roman"/>
              </w:rPr>
              <w:t xml:space="preserve"> asmens vardas, pavardė, telefono numeris, elektroninio pašto adresas</w:t>
            </w:r>
          </w:p>
        </w:tc>
        <w:tc>
          <w:tcPr>
            <w:tcW w:w="1874" w:type="pct"/>
            <w:tcBorders>
              <w:top w:val="single" w:sz="4" w:space="0" w:color="auto"/>
              <w:left w:val="single" w:sz="4" w:space="0" w:color="auto"/>
              <w:bottom w:val="single" w:sz="4" w:space="0" w:color="auto"/>
              <w:right w:val="single" w:sz="4" w:space="0" w:color="auto"/>
            </w:tcBorders>
          </w:tcPr>
          <w:p w14:paraId="39CDB37A" w14:textId="77777777" w:rsidR="00640159" w:rsidRPr="00FE11A8" w:rsidRDefault="00640159" w:rsidP="002152B2">
            <w:pPr>
              <w:widowControl w:val="0"/>
              <w:autoSpaceDE w:val="0"/>
              <w:adjustRightInd w:val="0"/>
              <w:spacing w:after="0" w:line="240" w:lineRule="auto"/>
              <w:ind w:left="34" w:hanging="34"/>
              <w:rPr>
                <w:rFonts w:ascii="Times New Roman" w:eastAsia="Times New Roman" w:hAnsi="Times New Roman" w:cs="Times New Roman"/>
              </w:rPr>
            </w:pPr>
          </w:p>
        </w:tc>
      </w:tr>
      <w:tr w:rsidR="006A6AEC" w:rsidRPr="00FE11A8" w14:paraId="391A344B" w14:textId="77777777" w:rsidTr="00891C8B">
        <w:trPr>
          <w:trHeight w:val="340"/>
        </w:trPr>
        <w:tc>
          <w:tcPr>
            <w:tcW w:w="3126" w:type="pct"/>
            <w:tcBorders>
              <w:top w:val="single" w:sz="4" w:space="0" w:color="auto"/>
              <w:left w:val="single" w:sz="4" w:space="0" w:color="auto"/>
              <w:bottom w:val="single" w:sz="4" w:space="0" w:color="auto"/>
              <w:right w:val="single" w:sz="4" w:space="0" w:color="auto"/>
            </w:tcBorders>
            <w:vAlign w:val="center"/>
          </w:tcPr>
          <w:p w14:paraId="32D93651" w14:textId="50CDCA52" w:rsidR="006A6AEC" w:rsidRPr="00FE11A8" w:rsidRDefault="006A6AEC" w:rsidP="00E73EA7">
            <w:pPr>
              <w:widowControl w:val="0"/>
              <w:autoSpaceDE w:val="0"/>
              <w:adjustRightInd w:val="0"/>
              <w:spacing w:after="0" w:line="240" w:lineRule="auto"/>
              <w:ind w:left="34"/>
              <w:rPr>
                <w:rFonts w:ascii="Times New Roman" w:eastAsia="Times New Roman" w:hAnsi="Times New Roman" w:cs="Times New Roman"/>
              </w:rPr>
            </w:pPr>
            <w:r w:rsidRPr="00FE11A8">
              <w:rPr>
                <w:rFonts w:ascii="Times New Roman" w:eastAsia="Times New Roman" w:hAnsi="Times New Roman" w:cs="Times New Roman"/>
              </w:rPr>
              <w:t>Tiekėjo/ Ūkio subjektų grupės atsakingo partnerio sąskaitos numeris, banko pavadinimas ir banko kodas</w:t>
            </w:r>
          </w:p>
        </w:tc>
        <w:tc>
          <w:tcPr>
            <w:tcW w:w="1874" w:type="pct"/>
            <w:tcBorders>
              <w:top w:val="single" w:sz="4" w:space="0" w:color="auto"/>
              <w:left w:val="single" w:sz="4" w:space="0" w:color="auto"/>
              <w:bottom w:val="single" w:sz="4" w:space="0" w:color="auto"/>
              <w:right w:val="single" w:sz="4" w:space="0" w:color="auto"/>
            </w:tcBorders>
          </w:tcPr>
          <w:p w14:paraId="52058709" w14:textId="77777777" w:rsidR="006A6AEC" w:rsidRPr="00FE11A8" w:rsidRDefault="006A6AEC" w:rsidP="002152B2">
            <w:pPr>
              <w:widowControl w:val="0"/>
              <w:autoSpaceDE w:val="0"/>
              <w:adjustRightInd w:val="0"/>
              <w:spacing w:after="0" w:line="240" w:lineRule="auto"/>
              <w:ind w:left="34" w:hanging="34"/>
              <w:rPr>
                <w:rFonts w:ascii="Times New Roman" w:eastAsia="Times New Roman" w:hAnsi="Times New Roman" w:cs="Times New Roman"/>
              </w:rPr>
            </w:pPr>
          </w:p>
        </w:tc>
      </w:tr>
      <w:tr w:rsidR="006A6AEC" w:rsidRPr="00FE11A8" w14:paraId="05BB45CA" w14:textId="77777777" w:rsidTr="00891C8B">
        <w:trPr>
          <w:trHeight w:val="340"/>
        </w:trPr>
        <w:tc>
          <w:tcPr>
            <w:tcW w:w="3126" w:type="pct"/>
            <w:tcBorders>
              <w:top w:val="single" w:sz="4" w:space="0" w:color="auto"/>
              <w:left w:val="single" w:sz="4" w:space="0" w:color="auto"/>
              <w:bottom w:val="single" w:sz="4" w:space="0" w:color="auto"/>
              <w:right w:val="single" w:sz="4" w:space="0" w:color="auto"/>
            </w:tcBorders>
          </w:tcPr>
          <w:p w14:paraId="5C1FCC60" w14:textId="4EC1D821" w:rsidR="006A6AEC" w:rsidRPr="00FE11A8" w:rsidRDefault="006A6AEC" w:rsidP="006A6AEC">
            <w:pPr>
              <w:widowControl w:val="0"/>
              <w:autoSpaceDE w:val="0"/>
              <w:adjustRightInd w:val="0"/>
              <w:spacing w:after="0" w:line="240" w:lineRule="auto"/>
              <w:ind w:left="34"/>
              <w:rPr>
                <w:rFonts w:ascii="Times New Roman" w:eastAsia="Times New Roman" w:hAnsi="Times New Roman" w:cs="Times New Roman"/>
              </w:rPr>
            </w:pPr>
            <w:r w:rsidRPr="00FE11A8">
              <w:rPr>
                <w:rFonts w:ascii="Times New Roman" w:eastAsia="Times New Roman" w:hAnsi="Times New Roman" w:cs="Times New Roman"/>
              </w:rPr>
              <w:t>Tiekėjo/ Ūkio subjektų grupės, laimėjimo atveju, pasirašančio sutartį asmens vardas, pavardė, pareigos</w:t>
            </w:r>
            <w:r w:rsidR="00E52983">
              <w:rPr>
                <w:rFonts w:ascii="Times New Roman" w:eastAsia="Times New Roman" w:hAnsi="Times New Roman" w:cs="Times New Roman"/>
              </w:rPr>
              <w:t>, atstovavimo pagrindas</w:t>
            </w:r>
          </w:p>
        </w:tc>
        <w:tc>
          <w:tcPr>
            <w:tcW w:w="1874" w:type="pct"/>
            <w:tcBorders>
              <w:top w:val="single" w:sz="4" w:space="0" w:color="auto"/>
              <w:left w:val="single" w:sz="4" w:space="0" w:color="auto"/>
              <w:bottom w:val="single" w:sz="4" w:space="0" w:color="auto"/>
              <w:right w:val="single" w:sz="4" w:space="0" w:color="auto"/>
            </w:tcBorders>
          </w:tcPr>
          <w:p w14:paraId="4AF074BD" w14:textId="77777777" w:rsidR="006A6AEC" w:rsidRPr="00FE11A8" w:rsidRDefault="006A6AEC" w:rsidP="006A6AEC">
            <w:pPr>
              <w:widowControl w:val="0"/>
              <w:autoSpaceDE w:val="0"/>
              <w:adjustRightInd w:val="0"/>
              <w:spacing w:after="0" w:line="240" w:lineRule="auto"/>
              <w:ind w:left="34" w:hanging="34"/>
              <w:rPr>
                <w:rFonts w:ascii="Times New Roman" w:eastAsia="Times New Roman" w:hAnsi="Times New Roman" w:cs="Times New Roman"/>
              </w:rPr>
            </w:pPr>
          </w:p>
        </w:tc>
      </w:tr>
      <w:tr w:rsidR="006A6AEC" w:rsidRPr="00FE11A8" w14:paraId="5ED60010" w14:textId="77777777" w:rsidTr="00891C8B">
        <w:trPr>
          <w:trHeight w:val="340"/>
        </w:trPr>
        <w:tc>
          <w:tcPr>
            <w:tcW w:w="3126" w:type="pct"/>
            <w:tcBorders>
              <w:top w:val="single" w:sz="4" w:space="0" w:color="auto"/>
              <w:left w:val="single" w:sz="4" w:space="0" w:color="auto"/>
              <w:bottom w:val="single" w:sz="4" w:space="0" w:color="auto"/>
              <w:right w:val="single" w:sz="4" w:space="0" w:color="auto"/>
            </w:tcBorders>
          </w:tcPr>
          <w:p w14:paraId="374C5AA0" w14:textId="6F4D3D1B" w:rsidR="006A6AEC" w:rsidRPr="00FE11A8" w:rsidRDefault="006A6AEC" w:rsidP="006A6AEC">
            <w:pPr>
              <w:widowControl w:val="0"/>
              <w:autoSpaceDE w:val="0"/>
              <w:adjustRightInd w:val="0"/>
              <w:spacing w:after="0" w:line="240" w:lineRule="auto"/>
              <w:ind w:left="34"/>
              <w:rPr>
                <w:rFonts w:ascii="Times New Roman" w:eastAsia="Times New Roman" w:hAnsi="Times New Roman" w:cs="Times New Roman"/>
              </w:rPr>
            </w:pPr>
            <w:r w:rsidRPr="00FE11A8">
              <w:rPr>
                <w:rFonts w:ascii="Times New Roman" w:eastAsia="Times New Roman" w:hAnsi="Times New Roman" w:cs="Times New Roman"/>
              </w:rPr>
              <w:t>Tiekėjo/ Ūkio subjektų grupės, laimėjimo atveju, už sutarties vykdymą atsakingo asmens vardas, pavardė, pareigos, telefono numeris, elektroninio pašto numeris</w:t>
            </w:r>
          </w:p>
        </w:tc>
        <w:tc>
          <w:tcPr>
            <w:tcW w:w="1874" w:type="pct"/>
            <w:tcBorders>
              <w:top w:val="single" w:sz="4" w:space="0" w:color="auto"/>
              <w:left w:val="single" w:sz="4" w:space="0" w:color="auto"/>
              <w:bottom w:val="single" w:sz="4" w:space="0" w:color="auto"/>
              <w:right w:val="single" w:sz="4" w:space="0" w:color="auto"/>
            </w:tcBorders>
          </w:tcPr>
          <w:p w14:paraId="073D89A4" w14:textId="77777777" w:rsidR="006A6AEC" w:rsidRPr="00FE11A8" w:rsidRDefault="006A6AEC" w:rsidP="006A6AEC">
            <w:pPr>
              <w:widowControl w:val="0"/>
              <w:autoSpaceDE w:val="0"/>
              <w:adjustRightInd w:val="0"/>
              <w:spacing w:after="0" w:line="240" w:lineRule="auto"/>
              <w:ind w:left="34" w:hanging="34"/>
              <w:rPr>
                <w:rFonts w:ascii="Times New Roman" w:eastAsia="Times New Roman" w:hAnsi="Times New Roman" w:cs="Times New Roman"/>
              </w:rPr>
            </w:pPr>
          </w:p>
        </w:tc>
      </w:tr>
    </w:tbl>
    <w:p w14:paraId="39C37463" w14:textId="4D14DC4F" w:rsidR="003D3A17" w:rsidRPr="00FE11A8" w:rsidRDefault="00E96403" w:rsidP="007237A0">
      <w:pPr>
        <w:widowControl w:val="0"/>
        <w:autoSpaceDE w:val="0"/>
        <w:adjustRightInd w:val="0"/>
        <w:spacing w:after="120" w:line="240" w:lineRule="auto"/>
        <w:jc w:val="both"/>
        <w:rPr>
          <w:rFonts w:ascii="Times New Roman" w:eastAsia="Times New Roman" w:hAnsi="Times New Roman" w:cs="Times New Roman"/>
          <w:lang w:eastAsia="lt-LT"/>
        </w:rPr>
      </w:pPr>
      <w:r w:rsidRPr="00E96403">
        <w:rPr>
          <w:rFonts w:ascii="Times New Roman" w:eastAsia="Times New Roman" w:hAnsi="Times New Roman" w:cs="Times New Roman"/>
          <w:b/>
          <w:bCs/>
          <w:i/>
          <w:iCs/>
          <w:lang w:eastAsia="lt-LT"/>
        </w:rPr>
        <w:t>*prašoma užpildyti visus laukus</w:t>
      </w:r>
    </w:p>
    <w:p w14:paraId="4960AE68" w14:textId="3EFE7633" w:rsidR="006858C2" w:rsidRPr="00FE11A8" w:rsidRDefault="006858C2" w:rsidP="00884723">
      <w:pPr>
        <w:numPr>
          <w:ilvl w:val="0"/>
          <w:numId w:val="12"/>
        </w:numPr>
        <w:tabs>
          <w:tab w:val="left" w:pos="284"/>
        </w:tabs>
        <w:spacing w:after="120" w:line="240" w:lineRule="auto"/>
        <w:ind w:left="0" w:firstLine="0"/>
        <w:jc w:val="center"/>
        <w:rPr>
          <w:rFonts w:ascii="Times New Roman" w:eastAsia="Times New Roman" w:hAnsi="Times New Roman" w:cs="Times New Roman"/>
          <w:b/>
        </w:rPr>
      </w:pPr>
      <w:r w:rsidRPr="00FE11A8">
        <w:rPr>
          <w:rFonts w:ascii="Times New Roman" w:eastAsia="Times New Roman" w:hAnsi="Times New Roman" w:cs="Times New Roman"/>
          <w:b/>
        </w:rPr>
        <w:t>INFORMACIJA APIE PLANUOJAMUS PASITELKTI SUBTIEKĖJUS IR (AR) KITUS ŪKIO SUBJEKTUS</w:t>
      </w:r>
    </w:p>
    <w:p w14:paraId="10241425" w14:textId="754A9B88" w:rsidR="00412E65" w:rsidRPr="00FE11A8" w:rsidRDefault="00412E65" w:rsidP="001545DC">
      <w:pPr>
        <w:spacing w:after="120" w:line="240" w:lineRule="auto"/>
        <w:jc w:val="both"/>
        <w:rPr>
          <w:rFonts w:ascii="Times New Roman" w:eastAsia="Times New Roman" w:hAnsi="Times New Roman" w:cs="Times New Roman"/>
        </w:rPr>
      </w:pPr>
      <w:r w:rsidRPr="00FE11A8">
        <w:rPr>
          <w:rFonts w:ascii="Times New Roman" w:eastAsia="Times New Roman" w:hAnsi="Times New Roman" w:cs="Times New Roman"/>
        </w:rPr>
        <w:t xml:space="preserve">Informacija apie </w:t>
      </w:r>
      <w:r w:rsidR="005D782F" w:rsidRPr="00FE11A8">
        <w:rPr>
          <w:rFonts w:ascii="Times New Roman" w:eastAsia="Times New Roman" w:hAnsi="Times New Roman" w:cs="Times New Roman"/>
          <w:b/>
          <w:bCs/>
        </w:rPr>
        <w:t>ūkio subjektus</w:t>
      </w:r>
      <w:r w:rsidRPr="00FE11A8">
        <w:rPr>
          <w:rFonts w:ascii="Times New Roman" w:eastAsia="Times New Roman" w:hAnsi="Times New Roman" w:cs="Times New Roman"/>
        </w:rPr>
        <w:t>, kuri</w:t>
      </w:r>
      <w:r w:rsidR="005D782F" w:rsidRPr="00FE11A8">
        <w:rPr>
          <w:rFonts w:ascii="Times New Roman" w:eastAsia="Times New Roman" w:hAnsi="Times New Roman" w:cs="Times New Roman"/>
        </w:rPr>
        <w:t>ų</w:t>
      </w:r>
      <w:r w:rsidRPr="00FE11A8">
        <w:rPr>
          <w:rFonts w:ascii="Times New Roman" w:eastAsia="Times New Roman" w:hAnsi="Times New Roman" w:cs="Times New Roman"/>
        </w:rPr>
        <w:t xml:space="preserve"> </w:t>
      </w:r>
      <w:r w:rsidR="005D782F" w:rsidRPr="00FE11A8">
        <w:rPr>
          <w:rFonts w:ascii="Times New Roman" w:eastAsia="Times New Roman" w:hAnsi="Times New Roman" w:cs="Times New Roman"/>
          <w:bCs/>
        </w:rPr>
        <w:t xml:space="preserve">pajėgumais remiamasi </w:t>
      </w:r>
      <w:r w:rsidR="003E7463" w:rsidRPr="00FE11A8">
        <w:rPr>
          <w:rFonts w:ascii="Times New Roman" w:eastAsia="Times New Roman" w:hAnsi="Times New Roman" w:cs="Times New Roman"/>
          <w:bCs/>
          <w:iCs/>
        </w:rPr>
        <w:t>siekiant atitikti kvalifikacijos reikalavimus</w:t>
      </w:r>
      <w:r w:rsidRPr="00FE11A8">
        <w:rPr>
          <w:rFonts w:ascii="Times New Roman" w:eastAsia="Times New Roman" w:hAnsi="Times New Roman" w:cs="Times New Roman"/>
        </w:rPr>
        <w:t>:</w:t>
      </w:r>
    </w:p>
    <w:tbl>
      <w:tblPr>
        <w:tblStyle w:val="Lentelstinklelis2"/>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2597"/>
        <w:gridCol w:w="2268"/>
        <w:gridCol w:w="2268"/>
        <w:gridCol w:w="2409"/>
      </w:tblGrid>
      <w:tr w:rsidR="003E7463" w:rsidRPr="00FE11A8" w14:paraId="4BBE67B6" w14:textId="01D7C384" w:rsidTr="00891C8B">
        <w:trPr>
          <w:trHeight w:val="557"/>
        </w:trPr>
        <w:tc>
          <w:tcPr>
            <w:tcW w:w="659" w:type="dxa"/>
            <w:vAlign w:val="center"/>
          </w:tcPr>
          <w:p w14:paraId="532587DD" w14:textId="77777777" w:rsidR="003E7463" w:rsidRPr="00FE11A8" w:rsidRDefault="003E7463" w:rsidP="00412E65">
            <w:pPr>
              <w:jc w:val="center"/>
              <w:rPr>
                <w:b/>
                <w:sz w:val="22"/>
                <w:szCs w:val="22"/>
              </w:rPr>
            </w:pPr>
            <w:r w:rsidRPr="00FE11A8">
              <w:rPr>
                <w:b/>
                <w:sz w:val="22"/>
                <w:szCs w:val="22"/>
              </w:rPr>
              <w:t>Eil. Nr.</w:t>
            </w:r>
          </w:p>
        </w:tc>
        <w:tc>
          <w:tcPr>
            <w:tcW w:w="2597" w:type="dxa"/>
            <w:vAlign w:val="center"/>
          </w:tcPr>
          <w:p w14:paraId="61D9FA81" w14:textId="4BE4B51F" w:rsidR="003E7463" w:rsidRPr="00FE11A8" w:rsidRDefault="00A573E2" w:rsidP="00412E65">
            <w:pPr>
              <w:jc w:val="center"/>
              <w:rPr>
                <w:b/>
                <w:sz w:val="22"/>
                <w:szCs w:val="22"/>
              </w:rPr>
            </w:pPr>
            <w:r w:rsidRPr="00FE11A8">
              <w:rPr>
                <w:b/>
                <w:sz w:val="22"/>
                <w:szCs w:val="22"/>
              </w:rPr>
              <w:t>P</w:t>
            </w:r>
            <w:r w:rsidR="003E7463" w:rsidRPr="00FE11A8">
              <w:rPr>
                <w:b/>
                <w:sz w:val="22"/>
                <w:szCs w:val="22"/>
              </w:rPr>
              <w:t>avadinimas, kodas ir adresas</w:t>
            </w:r>
          </w:p>
        </w:tc>
        <w:tc>
          <w:tcPr>
            <w:tcW w:w="2268" w:type="dxa"/>
            <w:vAlign w:val="center"/>
          </w:tcPr>
          <w:p w14:paraId="098E0F94" w14:textId="56972B22" w:rsidR="003E7463" w:rsidRPr="00FE11A8" w:rsidRDefault="003E7463" w:rsidP="00412E65">
            <w:pPr>
              <w:jc w:val="center"/>
              <w:rPr>
                <w:b/>
                <w:sz w:val="22"/>
                <w:szCs w:val="22"/>
              </w:rPr>
            </w:pPr>
            <w:r w:rsidRPr="00FE11A8">
              <w:rPr>
                <w:b/>
                <w:sz w:val="22"/>
                <w:szCs w:val="22"/>
              </w:rPr>
              <w:t>Nuoroda į tikslų kvalifikacijos reikalavimą, kuriam atitikti remiamasi subjekto pajėgumais</w:t>
            </w:r>
          </w:p>
        </w:tc>
        <w:tc>
          <w:tcPr>
            <w:tcW w:w="2268" w:type="dxa"/>
            <w:vAlign w:val="center"/>
          </w:tcPr>
          <w:p w14:paraId="34521362" w14:textId="1AD2E7BA" w:rsidR="003E7463" w:rsidRPr="00FE11A8" w:rsidRDefault="003E7463" w:rsidP="00D73A9F">
            <w:pPr>
              <w:jc w:val="center"/>
              <w:rPr>
                <w:b/>
                <w:sz w:val="22"/>
                <w:szCs w:val="22"/>
              </w:rPr>
            </w:pPr>
            <w:r w:rsidRPr="00FE11A8">
              <w:rPr>
                <w:b/>
                <w:sz w:val="22"/>
                <w:szCs w:val="22"/>
              </w:rPr>
              <w:t>Perduodama vykdyti pirkimo sutarties dalis (procentais) ir jos aprašymas</w:t>
            </w:r>
          </w:p>
        </w:tc>
        <w:tc>
          <w:tcPr>
            <w:tcW w:w="2409" w:type="dxa"/>
            <w:vAlign w:val="center"/>
          </w:tcPr>
          <w:p w14:paraId="4D7447A4" w14:textId="47AD2399" w:rsidR="003E7463" w:rsidRPr="00FE11A8" w:rsidRDefault="003E7463" w:rsidP="00EC2245">
            <w:pPr>
              <w:jc w:val="center"/>
              <w:rPr>
                <w:b/>
                <w:bCs/>
                <w:sz w:val="22"/>
                <w:szCs w:val="22"/>
              </w:rPr>
            </w:pPr>
            <w:r w:rsidRPr="00FE11A8">
              <w:rPr>
                <w:b/>
                <w:bCs/>
                <w:sz w:val="22"/>
                <w:szCs w:val="22"/>
                <w:lang w:eastAsia="en-US"/>
              </w:rPr>
              <w:t>Pateikiamų įrodymų pavadinimas</w:t>
            </w:r>
            <w:r w:rsidRPr="00FE11A8">
              <w:rPr>
                <w:b/>
                <w:bCs/>
                <w:sz w:val="22"/>
                <w:szCs w:val="22"/>
                <w:vertAlign w:val="superscript"/>
                <w:lang w:eastAsia="en-US"/>
              </w:rPr>
              <w:footnoteReference w:id="1"/>
            </w:r>
          </w:p>
        </w:tc>
      </w:tr>
      <w:tr w:rsidR="003E7463" w:rsidRPr="00FE11A8" w14:paraId="3D3AF59A" w14:textId="00ED2A43" w:rsidTr="00891C8B">
        <w:tc>
          <w:tcPr>
            <w:tcW w:w="659" w:type="dxa"/>
            <w:vAlign w:val="center"/>
          </w:tcPr>
          <w:p w14:paraId="629D8FCA" w14:textId="77777777" w:rsidR="003E7463" w:rsidRPr="00FE11A8" w:rsidRDefault="003E7463" w:rsidP="00A573E2">
            <w:pPr>
              <w:jc w:val="center"/>
              <w:rPr>
                <w:sz w:val="22"/>
                <w:szCs w:val="22"/>
              </w:rPr>
            </w:pPr>
          </w:p>
        </w:tc>
        <w:tc>
          <w:tcPr>
            <w:tcW w:w="2597" w:type="dxa"/>
            <w:vAlign w:val="center"/>
          </w:tcPr>
          <w:p w14:paraId="51A2124C" w14:textId="77777777" w:rsidR="003E7463" w:rsidRPr="00FE11A8" w:rsidRDefault="003E7463" w:rsidP="00412E65">
            <w:pPr>
              <w:jc w:val="both"/>
              <w:rPr>
                <w:sz w:val="22"/>
                <w:szCs w:val="22"/>
              </w:rPr>
            </w:pPr>
          </w:p>
        </w:tc>
        <w:tc>
          <w:tcPr>
            <w:tcW w:w="2268" w:type="dxa"/>
            <w:vAlign w:val="center"/>
          </w:tcPr>
          <w:p w14:paraId="51A4C640" w14:textId="77777777" w:rsidR="003E7463" w:rsidRPr="00FE11A8" w:rsidRDefault="003E7463" w:rsidP="00412E65">
            <w:pPr>
              <w:jc w:val="both"/>
              <w:rPr>
                <w:sz w:val="22"/>
                <w:szCs w:val="22"/>
              </w:rPr>
            </w:pPr>
          </w:p>
        </w:tc>
        <w:tc>
          <w:tcPr>
            <w:tcW w:w="2268" w:type="dxa"/>
            <w:vAlign w:val="center"/>
          </w:tcPr>
          <w:p w14:paraId="40DB6EEB" w14:textId="77777777" w:rsidR="003E7463" w:rsidRPr="00FE11A8" w:rsidRDefault="003E7463" w:rsidP="00412E65">
            <w:pPr>
              <w:jc w:val="both"/>
              <w:rPr>
                <w:sz w:val="22"/>
                <w:szCs w:val="22"/>
              </w:rPr>
            </w:pPr>
          </w:p>
        </w:tc>
        <w:tc>
          <w:tcPr>
            <w:tcW w:w="2409" w:type="dxa"/>
            <w:vAlign w:val="center"/>
          </w:tcPr>
          <w:p w14:paraId="257B01FE" w14:textId="77777777" w:rsidR="003E7463" w:rsidRPr="00FE11A8" w:rsidRDefault="003E7463" w:rsidP="00412E65">
            <w:pPr>
              <w:jc w:val="both"/>
              <w:rPr>
                <w:sz w:val="22"/>
                <w:szCs w:val="22"/>
              </w:rPr>
            </w:pPr>
          </w:p>
        </w:tc>
      </w:tr>
      <w:tr w:rsidR="003E7463" w:rsidRPr="00FE11A8" w14:paraId="67743838" w14:textId="7B0822D8" w:rsidTr="00891C8B">
        <w:tc>
          <w:tcPr>
            <w:tcW w:w="659" w:type="dxa"/>
            <w:vAlign w:val="center"/>
          </w:tcPr>
          <w:p w14:paraId="19ECF2AF" w14:textId="77777777" w:rsidR="003E7463" w:rsidRPr="00FE11A8" w:rsidRDefault="003E7463" w:rsidP="00A573E2">
            <w:pPr>
              <w:jc w:val="center"/>
              <w:rPr>
                <w:sz w:val="22"/>
                <w:szCs w:val="22"/>
              </w:rPr>
            </w:pPr>
          </w:p>
        </w:tc>
        <w:tc>
          <w:tcPr>
            <w:tcW w:w="2597" w:type="dxa"/>
            <w:vAlign w:val="center"/>
          </w:tcPr>
          <w:p w14:paraId="3226DFF8" w14:textId="77777777" w:rsidR="003E7463" w:rsidRPr="00FE11A8" w:rsidRDefault="003E7463" w:rsidP="00412E65">
            <w:pPr>
              <w:jc w:val="both"/>
              <w:rPr>
                <w:sz w:val="22"/>
                <w:szCs w:val="22"/>
              </w:rPr>
            </w:pPr>
          </w:p>
        </w:tc>
        <w:tc>
          <w:tcPr>
            <w:tcW w:w="2268" w:type="dxa"/>
            <w:vAlign w:val="center"/>
          </w:tcPr>
          <w:p w14:paraId="186AF002" w14:textId="77777777" w:rsidR="003E7463" w:rsidRPr="00FE11A8" w:rsidRDefault="003E7463" w:rsidP="00412E65">
            <w:pPr>
              <w:jc w:val="both"/>
              <w:rPr>
                <w:sz w:val="22"/>
                <w:szCs w:val="22"/>
              </w:rPr>
            </w:pPr>
          </w:p>
        </w:tc>
        <w:tc>
          <w:tcPr>
            <w:tcW w:w="2268" w:type="dxa"/>
            <w:vAlign w:val="center"/>
          </w:tcPr>
          <w:p w14:paraId="0D21DEFD" w14:textId="77777777" w:rsidR="003E7463" w:rsidRPr="00FE11A8" w:rsidRDefault="003E7463" w:rsidP="00412E65">
            <w:pPr>
              <w:jc w:val="both"/>
              <w:rPr>
                <w:sz w:val="22"/>
                <w:szCs w:val="22"/>
              </w:rPr>
            </w:pPr>
          </w:p>
        </w:tc>
        <w:tc>
          <w:tcPr>
            <w:tcW w:w="2409" w:type="dxa"/>
            <w:vAlign w:val="center"/>
          </w:tcPr>
          <w:p w14:paraId="022DBF4E" w14:textId="77777777" w:rsidR="003E7463" w:rsidRPr="00FE11A8" w:rsidRDefault="003E7463" w:rsidP="00412E65">
            <w:pPr>
              <w:jc w:val="both"/>
              <w:rPr>
                <w:sz w:val="22"/>
                <w:szCs w:val="22"/>
              </w:rPr>
            </w:pPr>
          </w:p>
        </w:tc>
      </w:tr>
    </w:tbl>
    <w:p w14:paraId="638962C3" w14:textId="67C481DC" w:rsidR="003E7463" w:rsidRPr="00FE11A8" w:rsidRDefault="003E7463" w:rsidP="00FB3F6C">
      <w:pPr>
        <w:spacing w:before="60" w:after="0" w:line="240" w:lineRule="auto"/>
        <w:jc w:val="both"/>
        <w:rPr>
          <w:rFonts w:ascii="Times New Roman" w:hAnsi="Times New Roman" w:cs="Times New Roman"/>
          <w:bCs/>
          <w:i/>
          <w:iCs/>
        </w:rPr>
      </w:pPr>
      <w:r w:rsidRPr="00FE11A8">
        <w:rPr>
          <w:rFonts w:ascii="Times New Roman" w:hAnsi="Times New Roman" w:cs="Times New Roman"/>
          <w:bCs/>
          <w:i/>
          <w:iCs/>
        </w:rPr>
        <w:t xml:space="preserve">Kartu su </w:t>
      </w:r>
      <w:r w:rsidR="00445755" w:rsidRPr="00FE11A8">
        <w:rPr>
          <w:rFonts w:ascii="Times New Roman" w:hAnsi="Times New Roman" w:cs="Times New Roman"/>
          <w:bCs/>
          <w:i/>
          <w:iCs/>
        </w:rPr>
        <w:t>pasiūlymu</w:t>
      </w:r>
      <w:r w:rsidRPr="00FE11A8">
        <w:rPr>
          <w:rFonts w:ascii="Times New Roman" w:hAnsi="Times New Roman" w:cs="Times New Roman"/>
          <w:bCs/>
          <w:i/>
          <w:iCs/>
        </w:rPr>
        <w:t xml:space="preserve"> pateikiama </w:t>
      </w:r>
      <w:r w:rsidR="00EC2245" w:rsidRPr="00FE11A8">
        <w:rPr>
          <w:rFonts w:ascii="Times New Roman" w:hAnsi="Times New Roman" w:cs="Times New Roman"/>
          <w:bCs/>
          <w:i/>
          <w:iCs/>
        </w:rPr>
        <w:t xml:space="preserve">kiekvieno </w:t>
      </w:r>
      <w:r w:rsidR="00FB3F6C" w:rsidRPr="00FE11A8">
        <w:rPr>
          <w:rFonts w:ascii="Times New Roman" w:hAnsi="Times New Roman" w:cs="Times New Roman"/>
          <w:bCs/>
          <w:i/>
          <w:iCs/>
        </w:rPr>
        <w:t xml:space="preserve">subtiekėjo ir (ar) </w:t>
      </w:r>
      <w:r w:rsidR="00EC2245" w:rsidRPr="00FE11A8">
        <w:rPr>
          <w:rFonts w:ascii="Times New Roman" w:hAnsi="Times New Roman" w:cs="Times New Roman"/>
          <w:bCs/>
          <w:i/>
          <w:iCs/>
        </w:rPr>
        <w:t>ūkio subjekto</w:t>
      </w:r>
      <w:r w:rsidR="00652B3A" w:rsidRPr="00FE11A8">
        <w:rPr>
          <w:rFonts w:ascii="Times New Roman" w:hAnsi="Times New Roman" w:cs="Times New Roman"/>
          <w:bCs/>
          <w:i/>
          <w:iCs/>
        </w:rPr>
        <w:t>, kurio pajėgumais remiamasi,</w:t>
      </w:r>
      <w:r w:rsidR="00EC2245" w:rsidRPr="00FE11A8">
        <w:rPr>
          <w:rFonts w:ascii="Times New Roman" w:hAnsi="Times New Roman" w:cs="Times New Roman"/>
          <w:bCs/>
          <w:i/>
          <w:iCs/>
        </w:rPr>
        <w:t xml:space="preserve"> laisvos formos deklaracija ar kitas dokumentas, patvirtinantis sutikimą dalyvauti šiame pirkime, EBVPD ir įrodymai, kad vykdant sutartį tiekėjui bus prieinami lentelėje nurodytų ūkio subjektų pajėgumai.</w:t>
      </w:r>
    </w:p>
    <w:p w14:paraId="28F81D94" w14:textId="77777777" w:rsidR="00EC2245" w:rsidRPr="00FE11A8" w:rsidRDefault="00EC2245" w:rsidP="00EC2245">
      <w:pPr>
        <w:spacing w:after="0" w:line="240" w:lineRule="auto"/>
        <w:jc w:val="both"/>
        <w:rPr>
          <w:rFonts w:ascii="Times New Roman" w:hAnsi="Times New Roman" w:cs="Times New Roman"/>
          <w:bCs/>
        </w:rPr>
      </w:pPr>
    </w:p>
    <w:p w14:paraId="42A199A4" w14:textId="711BF238" w:rsidR="00412E65" w:rsidRPr="00FE11A8" w:rsidRDefault="00412E65" w:rsidP="00FB3F6C">
      <w:pPr>
        <w:spacing w:after="120" w:line="240" w:lineRule="auto"/>
        <w:jc w:val="both"/>
        <w:rPr>
          <w:rFonts w:ascii="Times New Roman" w:eastAsia="Times New Roman" w:hAnsi="Times New Roman" w:cs="Times New Roman"/>
        </w:rPr>
      </w:pPr>
      <w:r w:rsidRPr="00FE11A8">
        <w:rPr>
          <w:rFonts w:ascii="Times New Roman" w:eastAsia="Times New Roman" w:hAnsi="Times New Roman" w:cs="Times New Roman"/>
        </w:rPr>
        <w:t xml:space="preserve">Informacija apie </w:t>
      </w:r>
      <w:r w:rsidR="00D73A9F" w:rsidRPr="00FE11A8">
        <w:rPr>
          <w:rFonts w:ascii="Times New Roman" w:eastAsia="Times New Roman" w:hAnsi="Times New Roman" w:cs="Times New Roman"/>
          <w:b/>
          <w:bCs/>
        </w:rPr>
        <w:t>kitus žinomus subtiekėjus</w:t>
      </w:r>
      <w:r w:rsidR="003E7463" w:rsidRPr="00FE11A8">
        <w:rPr>
          <w:rStyle w:val="Puslapioinaosnuoroda"/>
          <w:rFonts w:ascii="Times New Roman" w:eastAsia="Times New Roman" w:hAnsi="Times New Roman" w:cs="Times New Roman"/>
          <w:b/>
          <w:bCs/>
        </w:rPr>
        <w:footnoteReference w:id="2"/>
      </w:r>
      <w:r w:rsidRPr="00FE11A8">
        <w:rPr>
          <w:rFonts w:ascii="Times New Roman" w:eastAsia="Times New Roman" w:hAnsi="Times New Roman" w:cs="Times New Roman"/>
        </w:rPr>
        <w:t>, kurie bus pasitelkiami vykdant pirkimo sutartį</w:t>
      </w:r>
      <w:r w:rsidR="00D73A9F" w:rsidRPr="00FE11A8">
        <w:rPr>
          <w:rFonts w:ascii="Times New Roman" w:eastAsia="Times New Roman" w:hAnsi="Times New Roman" w:cs="Times New Roman"/>
        </w:rPr>
        <w:t xml:space="preserve"> ir kurių pajėgumais nesiremiama </w:t>
      </w:r>
      <w:r w:rsidR="00D73A9F" w:rsidRPr="00FE11A8">
        <w:rPr>
          <w:rFonts w:ascii="Times New Roman" w:eastAsia="Times New Roman" w:hAnsi="Times New Roman" w:cs="Times New Roman"/>
          <w:bCs/>
        </w:rPr>
        <w:t>siekiant atitikti kvalifikacijos reikalavimus</w:t>
      </w:r>
      <w:r w:rsidRPr="00FE11A8">
        <w:rPr>
          <w:rFonts w:ascii="Times New Roman" w:eastAsia="Times New Roman" w:hAnsi="Times New Roman" w:cs="Times New Roman"/>
        </w:rPr>
        <w:t>:</w:t>
      </w:r>
    </w:p>
    <w:tbl>
      <w:tblPr>
        <w:tblStyle w:val="Lentelstinklelis3"/>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3152"/>
        <w:gridCol w:w="2835"/>
        <w:gridCol w:w="3543"/>
      </w:tblGrid>
      <w:tr w:rsidR="00C01BE5" w:rsidRPr="00FE11A8" w14:paraId="72BBD7A9" w14:textId="2B02D128" w:rsidTr="000111E2">
        <w:tc>
          <w:tcPr>
            <w:tcW w:w="671" w:type="dxa"/>
            <w:vAlign w:val="center"/>
          </w:tcPr>
          <w:p w14:paraId="4C900D82" w14:textId="77777777" w:rsidR="00C01BE5" w:rsidRPr="00FE11A8" w:rsidRDefault="00C01BE5" w:rsidP="00412E65">
            <w:pPr>
              <w:jc w:val="center"/>
              <w:rPr>
                <w:b/>
                <w:sz w:val="22"/>
                <w:szCs w:val="22"/>
              </w:rPr>
            </w:pPr>
            <w:r w:rsidRPr="00FE11A8">
              <w:rPr>
                <w:b/>
                <w:sz w:val="22"/>
                <w:szCs w:val="22"/>
              </w:rPr>
              <w:t>Eil. Nr.</w:t>
            </w:r>
          </w:p>
        </w:tc>
        <w:tc>
          <w:tcPr>
            <w:tcW w:w="3152" w:type="dxa"/>
            <w:vAlign w:val="center"/>
          </w:tcPr>
          <w:p w14:paraId="4D630167" w14:textId="5DDA62D2" w:rsidR="00C01BE5" w:rsidRPr="00FE11A8" w:rsidRDefault="00652B3A" w:rsidP="00412E65">
            <w:pPr>
              <w:jc w:val="center"/>
              <w:rPr>
                <w:b/>
                <w:sz w:val="22"/>
                <w:szCs w:val="22"/>
              </w:rPr>
            </w:pPr>
            <w:r w:rsidRPr="00FE11A8">
              <w:rPr>
                <w:b/>
                <w:sz w:val="22"/>
                <w:szCs w:val="22"/>
              </w:rPr>
              <w:t>P</w:t>
            </w:r>
            <w:r w:rsidR="00C01BE5" w:rsidRPr="00FE11A8">
              <w:rPr>
                <w:b/>
                <w:sz w:val="22"/>
                <w:szCs w:val="22"/>
              </w:rPr>
              <w:t>avadinimas, kodas ir adresas</w:t>
            </w:r>
          </w:p>
        </w:tc>
        <w:tc>
          <w:tcPr>
            <w:tcW w:w="2835" w:type="dxa"/>
            <w:vAlign w:val="center"/>
          </w:tcPr>
          <w:p w14:paraId="41303DB3" w14:textId="27B8CC5D" w:rsidR="00C01BE5" w:rsidRPr="00FE11A8" w:rsidRDefault="00D73A9F" w:rsidP="00412E65">
            <w:pPr>
              <w:jc w:val="center"/>
              <w:rPr>
                <w:b/>
                <w:sz w:val="22"/>
                <w:szCs w:val="22"/>
              </w:rPr>
            </w:pPr>
            <w:r w:rsidRPr="00FE11A8">
              <w:rPr>
                <w:b/>
                <w:sz w:val="22"/>
                <w:szCs w:val="22"/>
              </w:rPr>
              <w:t>Subtiekėjui perduodamos vykdyti pirkimo objekto dalies aprašymas</w:t>
            </w:r>
            <w:r w:rsidR="00652B3A" w:rsidRPr="00FE11A8">
              <w:rPr>
                <w:rStyle w:val="Puslapioinaosnuoroda"/>
                <w:b/>
                <w:sz w:val="22"/>
                <w:szCs w:val="22"/>
              </w:rPr>
              <w:footnoteReference w:id="3"/>
            </w:r>
          </w:p>
        </w:tc>
        <w:tc>
          <w:tcPr>
            <w:tcW w:w="3543" w:type="dxa"/>
            <w:vAlign w:val="center"/>
          </w:tcPr>
          <w:p w14:paraId="261EC645" w14:textId="2BF6AACF" w:rsidR="00C01BE5" w:rsidRPr="00FE11A8" w:rsidRDefault="00D73A9F" w:rsidP="00412E65">
            <w:pPr>
              <w:jc w:val="center"/>
              <w:rPr>
                <w:b/>
                <w:sz w:val="22"/>
                <w:szCs w:val="22"/>
              </w:rPr>
            </w:pPr>
            <w:r w:rsidRPr="00FE11A8">
              <w:rPr>
                <w:b/>
                <w:sz w:val="22"/>
                <w:szCs w:val="22"/>
              </w:rPr>
              <w:t>Subtiekėjui p</w:t>
            </w:r>
            <w:r w:rsidR="00C01BE5" w:rsidRPr="00FE11A8">
              <w:rPr>
                <w:b/>
                <w:sz w:val="22"/>
                <w:szCs w:val="22"/>
              </w:rPr>
              <w:t>erduodam</w:t>
            </w:r>
            <w:r w:rsidR="00CE709B" w:rsidRPr="00FE11A8">
              <w:rPr>
                <w:b/>
                <w:sz w:val="22"/>
                <w:szCs w:val="22"/>
              </w:rPr>
              <w:t>a</w:t>
            </w:r>
            <w:r w:rsidR="00C01BE5" w:rsidRPr="00FE11A8">
              <w:rPr>
                <w:b/>
                <w:sz w:val="22"/>
                <w:szCs w:val="22"/>
              </w:rPr>
              <w:t xml:space="preserve"> vykdyti pirkimo objekto dalis </w:t>
            </w:r>
            <w:r w:rsidRPr="00FE11A8">
              <w:rPr>
                <w:b/>
                <w:sz w:val="22"/>
                <w:szCs w:val="22"/>
              </w:rPr>
              <w:t>(</w:t>
            </w:r>
            <w:r w:rsidR="001545DC" w:rsidRPr="00FE11A8">
              <w:rPr>
                <w:b/>
                <w:sz w:val="22"/>
                <w:szCs w:val="22"/>
              </w:rPr>
              <w:t>procentais</w:t>
            </w:r>
            <w:r w:rsidRPr="00FE11A8">
              <w:rPr>
                <w:b/>
                <w:sz w:val="22"/>
                <w:szCs w:val="22"/>
              </w:rPr>
              <w:t>)</w:t>
            </w:r>
          </w:p>
        </w:tc>
      </w:tr>
      <w:tr w:rsidR="00C01BE5" w:rsidRPr="00FE11A8" w14:paraId="551B3F94" w14:textId="05A91DA3" w:rsidTr="000111E2">
        <w:tc>
          <w:tcPr>
            <w:tcW w:w="671" w:type="dxa"/>
            <w:vAlign w:val="center"/>
          </w:tcPr>
          <w:p w14:paraId="2B4D7438" w14:textId="77777777" w:rsidR="00C01BE5" w:rsidRPr="00FE11A8" w:rsidRDefault="00C01BE5" w:rsidP="00A573E2">
            <w:pPr>
              <w:jc w:val="center"/>
              <w:rPr>
                <w:sz w:val="22"/>
                <w:szCs w:val="22"/>
              </w:rPr>
            </w:pPr>
          </w:p>
        </w:tc>
        <w:tc>
          <w:tcPr>
            <w:tcW w:w="3152" w:type="dxa"/>
            <w:vAlign w:val="center"/>
          </w:tcPr>
          <w:p w14:paraId="55704BB4" w14:textId="77777777" w:rsidR="00C01BE5" w:rsidRPr="00FE11A8" w:rsidRDefault="00C01BE5" w:rsidP="00412E65">
            <w:pPr>
              <w:jc w:val="both"/>
              <w:rPr>
                <w:sz w:val="22"/>
                <w:szCs w:val="22"/>
              </w:rPr>
            </w:pPr>
          </w:p>
        </w:tc>
        <w:tc>
          <w:tcPr>
            <w:tcW w:w="2835" w:type="dxa"/>
            <w:vAlign w:val="center"/>
          </w:tcPr>
          <w:p w14:paraId="50151D8B" w14:textId="77777777" w:rsidR="00C01BE5" w:rsidRPr="00FE11A8" w:rsidRDefault="00C01BE5" w:rsidP="00412E65">
            <w:pPr>
              <w:jc w:val="both"/>
              <w:rPr>
                <w:sz w:val="22"/>
                <w:szCs w:val="22"/>
              </w:rPr>
            </w:pPr>
          </w:p>
        </w:tc>
        <w:tc>
          <w:tcPr>
            <w:tcW w:w="3543" w:type="dxa"/>
            <w:vAlign w:val="center"/>
          </w:tcPr>
          <w:p w14:paraId="43E29E27" w14:textId="77777777" w:rsidR="00C01BE5" w:rsidRPr="00FE11A8" w:rsidRDefault="00C01BE5" w:rsidP="00412E65">
            <w:pPr>
              <w:jc w:val="both"/>
              <w:rPr>
                <w:sz w:val="22"/>
                <w:szCs w:val="22"/>
              </w:rPr>
            </w:pPr>
          </w:p>
        </w:tc>
      </w:tr>
      <w:tr w:rsidR="00C01BE5" w:rsidRPr="00FE11A8" w14:paraId="0DACA080" w14:textId="67DA10E3" w:rsidTr="000111E2">
        <w:tc>
          <w:tcPr>
            <w:tcW w:w="671" w:type="dxa"/>
            <w:vAlign w:val="center"/>
          </w:tcPr>
          <w:p w14:paraId="1162E1B1" w14:textId="77777777" w:rsidR="00C01BE5" w:rsidRPr="00FE11A8" w:rsidRDefault="00C01BE5" w:rsidP="00A573E2">
            <w:pPr>
              <w:jc w:val="center"/>
              <w:rPr>
                <w:sz w:val="22"/>
                <w:szCs w:val="22"/>
              </w:rPr>
            </w:pPr>
          </w:p>
        </w:tc>
        <w:tc>
          <w:tcPr>
            <w:tcW w:w="3152" w:type="dxa"/>
            <w:vAlign w:val="center"/>
          </w:tcPr>
          <w:p w14:paraId="1978FD5F" w14:textId="77777777" w:rsidR="00C01BE5" w:rsidRPr="00FE11A8" w:rsidRDefault="00C01BE5" w:rsidP="00412E65">
            <w:pPr>
              <w:jc w:val="both"/>
              <w:rPr>
                <w:sz w:val="22"/>
                <w:szCs w:val="22"/>
              </w:rPr>
            </w:pPr>
          </w:p>
        </w:tc>
        <w:tc>
          <w:tcPr>
            <w:tcW w:w="2835" w:type="dxa"/>
            <w:vAlign w:val="center"/>
          </w:tcPr>
          <w:p w14:paraId="519CF695" w14:textId="77777777" w:rsidR="00C01BE5" w:rsidRPr="00FE11A8" w:rsidRDefault="00C01BE5" w:rsidP="00412E65">
            <w:pPr>
              <w:jc w:val="both"/>
              <w:rPr>
                <w:sz w:val="22"/>
                <w:szCs w:val="22"/>
              </w:rPr>
            </w:pPr>
          </w:p>
        </w:tc>
        <w:tc>
          <w:tcPr>
            <w:tcW w:w="3543" w:type="dxa"/>
            <w:vAlign w:val="center"/>
          </w:tcPr>
          <w:p w14:paraId="33C6C2AF" w14:textId="77777777" w:rsidR="00C01BE5" w:rsidRPr="00FE11A8" w:rsidRDefault="00C01BE5" w:rsidP="00412E65">
            <w:pPr>
              <w:jc w:val="both"/>
              <w:rPr>
                <w:sz w:val="22"/>
                <w:szCs w:val="22"/>
              </w:rPr>
            </w:pPr>
          </w:p>
        </w:tc>
      </w:tr>
    </w:tbl>
    <w:p w14:paraId="2E051A14" w14:textId="25763028" w:rsidR="00EC2245" w:rsidRPr="00FE11A8" w:rsidRDefault="00EC2245" w:rsidP="00FB3F6C">
      <w:pPr>
        <w:pStyle w:val="Pagrindinistekstas"/>
        <w:spacing w:before="60"/>
        <w:ind w:firstLine="0"/>
        <w:rPr>
          <w:sz w:val="22"/>
          <w:szCs w:val="22"/>
        </w:rPr>
      </w:pPr>
      <w:r w:rsidRPr="00FE11A8">
        <w:rPr>
          <w:rFonts w:eastAsiaTheme="minorHAnsi"/>
          <w:bCs/>
          <w:i/>
          <w:iCs/>
          <w:sz w:val="22"/>
          <w:szCs w:val="22"/>
        </w:rPr>
        <w:t xml:space="preserve">Kartu su </w:t>
      </w:r>
      <w:r w:rsidR="00445755" w:rsidRPr="00FE11A8">
        <w:rPr>
          <w:rFonts w:eastAsiaTheme="minorHAnsi"/>
          <w:bCs/>
          <w:i/>
          <w:iCs/>
          <w:sz w:val="22"/>
          <w:szCs w:val="22"/>
        </w:rPr>
        <w:t>pasiūlymu</w:t>
      </w:r>
      <w:r w:rsidRPr="00FE11A8">
        <w:rPr>
          <w:rFonts w:eastAsiaTheme="minorHAnsi"/>
          <w:bCs/>
          <w:i/>
          <w:iCs/>
          <w:sz w:val="22"/>
          <w:szCs w:val="22"/>
        </w:rPr>
        <w:t xml:space="preserve"> pateikiama kiekvieno subtiekėjo laisvos formos deklaracija ar kitas dokumentas, patvirtinantis sutikimą dalyvauti šiame pirkime.</w:t>
      </w:r>
    </w:p>
    <w:p w14:paraId="018F33F1" w14:textId="77777777" w:rsidR="0038067F" w:rsidRPr="00FE11A8" w:rsidRDefault="00BA2112" w:rsidP="0038067F">
      <w:pPr>
        <w:numPr>
          <w:ilvl w:val="0"/>
          <w:numId w:val="12"/>
        </w:numPr>
        <w:tabs>
          <w:tab w:val="left" w:pos="284"/>
        </w:tabs>
        <w:spacing w:after="120" w:line="240" w:lineRule="auto"/>
        <w:ind w:left="0" w:firstLine="0"/>
        <w:jc w:val="center"/>
        <w:rPr>
          <w:rFonts w:ascii="Times New Roman" w:eastAsia="Times New Roman" w:hAnsi="Times New Roman" w:cs="Times New Roman"/>
          <w:b/>
        </w:rPr>
      </w:pPr>
      <w:r w:rsidRPr="00FE11A8">
        <w:rPr>
          <w:rFonts w:ascii="Times New Roman" w:eastAsia="Times New Roman" w:hAnsi="Times New Roman" w:cs="Times New Roman"/>
          <w:b/>
        </w:rPr>
        <w:t>PASIŪLYMO KAINA</w:t>
      </w:r>
      <w:bookmarkStart w:id="1" w:name="_Hlk110931094"/>
    </w:p>
    <w:p w14:paraId="4AEDFCCA" w14:textId="7A11379B" w:rsidR="0038067F" w:rsidRDefault="0038067F" w:rsidP="0038067F">
      <w:pPr>
        <w:tabs>
          <w:tab w:val="left" w:pos="284"/>
        </w:tabs>
        <w:spacing w:after="120" w:line="240" w:lineRule="auto"/>
        <w:rPr>
          <w:rFonts w:ascii="Times New Roman" w:eastAsia="Calibri" w:hAnsi="Times New Roman" w:cs="Times New Roman"/>
        </w:rPr>
      </w:pPr>
      <w:r w:rsidRPr="00FE11A8">
        <w:rPr>
          <w:rFonts w:ascii="Times New Roman" w:eastAsia="Times New Roman" w:hAnsi="Times New Roman" w:cs="Times New Roman"/>
          <w:b/>
          <w:bCs/>
          <w:color w:val="000000"/>
        </w:rPr>
        <w:t>Pasiūlymą teikiame (pasirinkti):</w:t>
      </w:r>
      <w:r w:rsidRPr="00FE11A8">
        <w:rPr>
          <w:rFonts w:ascii="Times New Roman" w:eastAsia="Calibri" w:hAnsi="Times New Roman" w:cs="Times New Roman"/>
          <w:b/>
          <w:bCs/>
        </w:rPr>
        <w:t xml:space="preserve"> </w:t>
      </w:r>
      <w:bookmarkEnd w:id="1"/>
      <w:r w:rsidRPr="00FE11A8">
        <w:rPr>
          <w:rFonts w:ascii="Times New Roman" w:eastAsia="Calibri" w:hAnsi="Times New Roman" w:cs="Times New Roman"/>
        </w:rPr>
        <w:t>Vilniaus mieste (1 p.o.d.); Kauno mieste ir regione (</w:t>
      </w:r>
      <w:r w:rsidRPr="00FE11A8">
        <w:rPr>
          <w:rFonts w:ascii="Times New Roman" w:eastAsia="Calibri" w:hAnsi="Times New Roman" w:cs="Times New Roman"/>
          <w:lang w:val="pt-BR"/>
        </w:rPr>
        <w:t>2</w:t>
      </w:r>
      <w:r w:rsidRPr="00FE11A8">
        <w:rPr>
          <w:rFonts w:ascii="Times New Roman" w:eastAsia="Calibri" w:hAnsi="Times New Roman" w:cs="Times New Roman"/>
        </w:rPr>
        <w:t xml:space="preserve"> p.o.d.); Alytaus mieste ir regione (3 p.o.d.); Panevėžio mieste ir regione (4 p.o.d.)*</w:t>
      </w:r>
    </w:p>
    <w:p w14:paraId="4C37CDEA" w14:textId="11068E16" w:rsidR="00605C1B" w:rsidRPr="00FE11A8" w:rsidRDefault="00605C1B" w:rsidP="00605C1B">
      <w:pPr>
        <w:tabs>
          <w:tab w:val="left" w:pos="284"/>
        </w:tabs>
        <w:spacing w:after="120" w:line="240" w:lineRule="auto"/>
        <w:jc w:val="right"/>
        <w:rPr>
          <w:rFonts w:ascii="Times New Roman" w:eastAsia="Times New Roman" w:hAnsi="Times New Roman" w:cs="Times New Roman"/>
          <w:b/>
        </w:rPr>
      </w:pPr>
      <w:r>
        <w:rPr>
          <w:rFonts w:ascii="Times New Roman" w:eastAsia="Calibri" w:hAnsi="Times New Roman" w:cs="Times New Roman"/>
        </w:rPr>
        <w:t>1 lentelė</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4"/>
        <w:gridCol w:w="2122"/>
        <w:gridCol w:w="708"/>
        <w:gridCol w:w="1129"/>
        <w:gridCol w:w="1423"/>
        <w:gridCol w:w="1412"/>
        <w:gridCol w:w="1276"/>
        <w:gridCol w:w="1281"/>
      </w:tblGrid>
      <w:tr w:rsidR="0038067F" w:rsidRPr="00FE11A8" w14:paraId="6F971665" w14:textId="77777777" w:rsidTr="00401756">
        <w:trPr>
          <w:tblHeader/>
          <w:jc w:val="center"/>
        </w:trPr>
        <w:tc>
          <w:tcPr>
            <w:tcW w:w="714" w:type="dxa"/>
            <w:vAlign w:val="center"/>
          </w:tcPr>
          <w:p w14:paraId="2707A7ED" w14:textId="77777777" w:rsidR="0038067F" w:rsidRPr="00FE11A8" w:rsidRDefault="0038067F" w:rsidP="00401756">
            <w:pPr>
              <w:spacing w:after="0" w:line="20" w:lineRule="atLeast"/>
              <w:ind w:left="34"/>
              <w:jc w:val="center"/>
              <w:rPr>
                <w:rFonts w:ascii="Times New Roman" w:eastAsia="Calibri" w:hAnsi="Times New Roman" w:cs="Times New Roman"/>
                <w:b/>
                <w:bCs/>
                <w:sz w:val="20"/>
                <w:szCs w:val="20"/>
              </w:rPr>
            </w:pPr>
            <w:bookmarkStart w:id="2" w:name="_Hlk110931070"/>
            <w:r w:rsidRPr="00FE11A8">
              <w:rPr>
                <w:rFonts w:ascii="Times New Roman" w:eastAsia="Calibri" w:hAnsi="Times New Roman" w:cs="Times New Roman"/>
                <w:b/>
                <w:bCs/>
                <w:sz w:val="20"/>
                <w:szCs w:val="20"/>
              </w:rPr>
              <w:t>Eil. Nr.</w:t>
            </w:r>
          </w:p>
        </w:tc>
        <w:tc>
          <w:tcPr>
            <w:tcW w:w="2122" w:type="dxa"/>
            <w:vAlign w:val="center"/>
          </w:tcPr>
          <w:p w14:paraId="6BC20111" w14:textId="77777777" w:rsidR="0038067F" w:rsidRPr="00FE11A8" w:rsidRDefault="0038067F" w:rsidP="00401756">
            <w:pPr>
              <w:spacing w:after="0" w:line="20" w:lineRule="atLeast"/>
              <w:ind w:left="34"/>
              <w:jc w:val="center"/>
              <w:rPr>
                <w:rFonts w:ascii="Times New Roman" w:eastAsia="Calibri" w:hAnsi="Times New Roman" w:cs="Times New Roman"/>
                <w:b/>
                <w:bCs/>
                <w:sz w:val="20"/>
                <w:szCs w:val="20"/>
              </w:rPr>
            </w:pPr>
            <w:r w:rsidRPr="00FE11A8">
              <w:rPr>
                <w:rFonts w:ascii="Times New Roman" w:eastAsia="Calibri" w:hAnsi="Times New Roman" w:cs="Times New Roman"/>
                <w:b/>
                <w:bCs/>
                <w:sz w:val="20"/>
                <w:szCs w:val="20"/>
              </w:rPr>
              <w:t>Paslaugos pavadinimas</w:t>
            </w:r>
          </w:p>
        </w:tc>
        <w:tc>
          <w:tcPr>
            <w:tcW w:w="708" w:type="dxa"/>
            <w:vAlign w:val="center"/>
          </w:tcPr>
          <w:p w14:paraId="0CAFDE71" w14:textId="77777777" w:rsidR="0038067F" w:rsidRPr="00FE11A8" w:rsidRDefault="0038067F" w:rsidP="00401756">
            <w:pPr>
              <w:spacing w:after="0" w:line="20" w:lineRule="atLeast"/>
              <w:ind w:left="34"/>
              <w:jc w:val="center"/>
              <w:rPr>
                <w:rFonts w:ascii="Times New Roman" w:eastAsia="Calibri" w:hAnsi="Times New Roman" w:cs="Times New Roman"/>
                <w:b/>
                <w:bCs/>
                <w:sz w:val="20"/>
                <w:szCs w:val="20"/>
              </w:rPr>
            </w:pPr>
            <w:r w:rsidRPr="00FE11A8">
              <w:rPr>
                <w:rFonts w:ascii="Times New Roman" w:eastAsia="Calibri" w:hAnsi="Times New Roman" w:cs="Times New Roman"/>
                <w:b/>
                <w:bCs/>
                <w:sz w:val="20"/>
                <w:szCs w:val="20"/>
              </w:rPr>
              <w:t>Mato vnt.</w:t>
            </w:r>
          </w:p>
        </w:tc>
        <w:tc>
          <w:tcPr>
            <w:tcW w:w="1129" w:type="dxa"/>
            <w:vAlign w:val="center"/>
          </w:tcPr>
          <w:p w14:paraId="51F552DE" w14:textId="77777777" w:rsidR="0038067F" w:rsidRPr="00FE11A8" w:rsidRDefault="0038067F" w:rsidP="00401756">
            <w:pPr>
              <w:spacing w:after="0" w:line="20" w:lineRule="atLeast"/>
              <w:ind w:left="34"/>
              <w:jc w:val="center"/>
              <w:rPr>
                <w:rFonts w:ascii="Times New Roman" w:eastAsia="Calibri" w:hAnsi="Times New Roman" w:cs="Times New Roman"/>
                <w:b/>
                <w:bCs/>
                <w:sz w:val="20"/>
                <w:szCs w:val="20"/>
              </w:rPr>
            </w:pPr>
            <w:r w:rsidRPr="00FE11A8">
              <w:rPr>
                <w:rFonts w:ascii="Times New Roman" w:eastAsia="Calibri" w:hAnsi="Times New Roman" w:cs="Times New Roman"/>
                <w:b/>
                <w:bCs/>
                <w:sz w:val="20"/>
                <w:szCs w:val="20"/>
              </w:rPr>
              <w:t>Paslaugų kiekio koeficientas</w:t>
            </w:r>
          </w:p>
        </w:tc>
        <w:tc>
          <w:tcPr>
            <w:tcW w:w="1423" w:type="dxa"/>
            <w:vAlign w:val="center"/>
          </w:tcPr>
          <w:p w14:paraId="4B78E2DE" w14:textId="59641818" w:rsidR="0038067F" w:rsidRPr="00FE11A8" w:rsidRDefault="0038067F" w:rsidP="00401756">
            <w:pPr>
              <w:spacing w:after="0" w:line="20" w:lineRule="atLeast"/>
              <w:ind w:left="34"/>
              <w:jc w:val="center"/>
              <w:rPr>
                <w:rFonts w:ascii="Times New Roman" w:eastAsia="Calibri" w:hAnsi="Times New Roman" w:cs="Times New Roman"/>
                <w:b/>
                <w:bCs/>
                <w:sz w:val="20"/>
                <w:szCs w:val="20"/>
              </w:rPr>
            </w:pPr>
            <w:r w:rsidRPr="00FE11A8">
              <w:rPr>
                <w:rFonts w:ascii="Times New Roman" w:eastAsia="Calibri" w:hAnsi="Times New Roman" w:cs="Times New Roman"/>
                <w:b/>
                <w:bCs/>
                <w:sz w:val="20"/>
                <w:szCs w:val="20"/>
              </w:rPr>
              <w:t>Paslaugos įkainis už aukšto užterštumo tvarkymo paslaugas</w:t>
            </w:r>
            <w:r w:rsidR="00251627">
              <w:rPr>
                <w:rFonts w:ascii="Times New Roman" w:eastAsia="Calibri" w:hAnsi="Times New Roman" w:cs="Times New Roman"/>
                <w:b/>
                <w:bCs/>
                <w:sz w:val="20"/>
                <w:szCs w:val="20"/>
              </w:rPr>
              <w:t>**,</w:t>
            </w:r>
            <w:r w:rsidRPr="00FE11A8">
              <w:rPr>
                <w:rFonts w:ascii="Times New Roman" w:eastAsia="Calibri" w:hAnsi="Times New Roman" w:cs="Times New Roman"/>
                <w:b/>
                <w:bCs/>
                <w:sz w:val="20"/>
                <w:szCs w:val="20"/>
              </w:rPr>
              <w:t xml:space="preserve"> Eur</w:t>
            </w:r>
            <w:r w:rsidR="00251627">
              <w:rPr>
                <w:rFonts w:ascii="Times New Roman" w:eastAsia="Calibri" w:hAnsi="Times New Roman" w:cs="Times New Roman"/>
                <w:b/>
                <w:bCs/>
                <w:sz w:val="20"/>
                <w:szCs w:val="20"/>
              </w:rPr>
              <w:t xml:space="preserve"> </w:t>
            </w:r>
            <w:r w:rsidRPr="00FE11A8">
              <w:rPr>
                <w:rFonts w:ascii="Times New Roman" w:eastAsia="Calibri" w:hAnsi="Times New Roman" w:cs="Times New Roman"/>
                <w:b/>
                <w:bCs/>
                <w:sz w:val="20"/>
                <w:szCs w:val="20"/>
              </w:rPr>
              <w:t>be PVM</w:t>
            </w:r>
          </w:p>
        </w:tc>
        <w:tc>
          <w:tcPr>
            <w:tcW w:w="1412" w:type="dxa"/>
            <w:vAlign w:val="center"/>
          </w:tcPr>
          <w:p w14:paraId="77A43EC7" w14:textId="7AE6CDA2" w:rsidR="0038067F" w:rsidRPr="00FE11A8" w:rsidRDefault="0038067F" w:rsidP="00401756">
            <w:pPr>
              <w:spacing w:after="0" w:line="20" w:lineRule="atLeast"/>
              <w:ind w:left="34"/>
              <w:jc w:val="center"/>
              <w:rPr>
                <w:rFonts w:ascii="Times New Roman" w:eastAsia="Calibri" w:hAnsi="Times New Roman" w:cs="Times New Roman"/>
                <w:b/>
                <w:bCs/>
                <w:sz w:val="20"/>
                <w:szCs w:val="20"/>
              </w:rPr>
            </w:pPr>
            <w:r w:rsidRPr="00FE11A8">
              <w:rPr>
                <w:rFonts w:ascii="Times New Roman" w:eastAsia="Calibri" w:hAnsi="Times New Roman" w:cs="Times New Roman"/>
                <w:b/>
                <w:bCs/>
                <w:sz w:val="20"/>
                <w:szCs w:val="20"/>
              </w:rPr>
              <w:t>Paslaugos įkainis už vidutinio užterštumo tvarkymo paslaugas</w:t>
            </w:r>
            <w:r w:rsidR="00251627">
              <w:rPr>
                <w:rFonts w:ascii="Times New Roman" w:eastAsia="Calibri" w:hAnsi="Times New Roman" w:cs="Times New Roman"/>
                <w:b/>
                <w:bCs/>
                <w:sz w:val="20"/>
                <w:szCs w:val="20"/>
              </w:rPr>
              <w:t>**,</w:t>
            </w:r>
            <w:r w:rsidRPr="00FE11A8">
              <w:rPr>
                <w:rFonts w:ascii="Times New Roman" w:eastAsia="Calibri" w:hAnsi="Times New Roman" w:cs="Times New Roman"/>
                <w:b/>
                <w:bCs/>
                <w:sz w:val="20"/>
                <w:szCs w:val="20"/>
              </w:rPr>
              <w:t xml:space="preserve"> Eur</w:t>
            </w:r>
            <w:r w:rsidR="00251627">
              <w:rPr>
                <w:rFonts w:ascii="Times New Roman" w:eastAsia="Calibri" w:hAnsi="Times New Roman" w:cs="Times New Roman"/>
                <w:b/>
                <w:bCs/>
                <w:sz w:val="20"/>
                <w:szCs w:val="20"/>
              </w:rPr>
              <w:t xml:space="preserve"> </w:t>
            </w:r>
            <w:r w:rsidRPr="00FE11A8">
              <w:rPr>
                <w:rFonts w:ascii="Times New Roman" w:eastAsia="Calibri" w:hAnsi="Times New Roman" w:cs="Times New Roman"/>
                <w:b/>
                <w:bCs/>
                <w:sz w:val="20"/>
                <w:szCs w:val="20"/>
              </w:rPr>
              <w:t>be PVM</w:t>
            </w:r>
          </w:p>
        </w:tc>
        <w:tc>
          <w:tcPr>
            <w:tcW w:w="1276" w:type="dxa"/>
            <w:vAlign w:val="center"/>
          </w:tcPr>
          <w:p w14:paraId="73095A37" w14:textId="1583CB1E" w:rsidR="0038067F" w:rsidRPr="00FE11A8" w:rsidRDefault="0038067F" w:rsidP="00401756">
            <w:pPr>
              <w:spacing w:after="0" w:line="20" w:lineRule="atLeast"/>
              <w:ind w:left="34"/>
              <w:jc w:val="center"/>
              <w:rPr>
                <w:rFonts w:ascii="Times New Roman" w:eastAsia="Calibri" w:hAnsi="Times New Roman" w:cs="Times New Roman"/>
                <w:b/>
                <w:bCs/>
                <w:sz w:val="20"/>
                <w:szCs w:val="20"/>
              </w:rPr>
            </w:pPr>
            <w:r w:rsidRPr="00FE11A8">
              <w:rPr>
                <w:rFonts w:ascii="Times New Roman" w:eastAsia="Calibri" w:hAnsi="Times New Roman" w:cs="Times New Roman"/>
                <w:b/>
                <w:bCs/>
                <w:sz w:val="20"/>
                <w:szCs w:val="20"/>
              </w:rPr>
              <w:t xml:space="preserve">Paslaugos įkainis už mažo užterštumo tvarkymo paslaugas </w:t>
            </w:r>
            <w:r w:rsidR="00251627">
              <w:rPr>
                <w:rFonts w:ascii="Times New Roman" w:eastAsia="Calibri" w:hAnsi="Times New Roman" w:cs="Times New Roman"/>
                <w:b/>
                <w:bCs/>
                <w:sz w:val="20"/>
                <w:szCs w:val="20"/>
              </w:rPr>
              <w:t xml:space="preserve">**, </w:t>
            </w:r>
            <w:r w:rsidRPr="00FE11A8">
              <w:rPr>
                <w:rFonts w:ascii="Times New Roman" w:eastAsia="Calibri" w:hAnsi="Times New Roman" w:cs="Times New Roman"/>
                <w:b/>
                <w:bCs/>
                <w:sz w:val="20"/>
                <w:szCs w:val="20"/>
              </w:rPr>
              <w:t>Eur be PVM</w:t>
            </w:r>
          </w:p>
        </w:tc>
        <w:tc>
          <w:tcPr>
            <w:tcW w:w="1281" w:type="dxa"/>
            <w:vAlign w:val="center"/>
          </w:tcPr>
          <w:p w14:paraId="789B0EE3" w14:textId="4A4C7C8E" w:rsidR="0038067F" w:rsidRPr="00FE11A8" w:rsidRDefault="0038067F" w:rsidP="00401756">
            <w:pPr>
              <w:spacing w:after="0" w:line="20" w:lineRule="atLeast"/>
              <w:ind w:left="34"/>
              <w:jc w:val="center"/>
              <w:rPr>
                <w:rFonts w:ascii="Times New Roman" w:eastAsia="Calibri" w:hAnsi="Times New Roman" w:cs="Times New Roman"/>
                <w:b/>
                <w:bCs/>
                <w:sz w:val="20"/>
                <w:szCs w:val="20"/>
              </w:rPr>
            </w:pPr>
            <w:r w:rsidRPr="00FE11A8">
              <w:rPr>
                <w:rFonts w:ascii="Times New Roman" w:eastAsia="Calibri" w:hAnsi="Times New Roman" w:cs="Times New Roman"/>
                <w:b/>
                <w:bCs/>
                <w:sz w:val="20"/>
                <w:szCs w:val="20"/>
              </w:rPr>
              <w:t>Paslaugų įkainių suma</w:t>
            </w:r>
            <w:r w:rsidR="00251627">
              <w:rPr>
                <w:rFonts w:ascii="Times New Roman" w:eastAsia="Calibri" w:hAnsi="Times New Roman" w:cs="Times New Roman"/>
                <w:b/>
                <w:bCs/>
                <w:sz w:val="20"/>
                <w:szCs w:val="20"/>
              </w:rPr>
              <w:t xml:space="preserve">, </w:t>
            </w:r>
            <w:r w:rsidRPr="00FE11A8">
              <w:rPr>
                <w:rFonts w:ascii="Times New Roman" w:eastAsia="Calibri" w:hAnsi="Times New Roman" w:cs="Times New Roman"/>
                <w:b/>
                <w:bCs/>
                <w:sz w:val="20"/>
                <w:szCs w:val="20"/>
              </w:rPr>
              <w:t>Eur be PVM</w:t>
            </w:r>
          </w:p>
        </w:tc>
      </w:tr>
      <w:tr w:rsidR="0038067F" w:rsidRPr="00FE11A8" w14:paraId="1B2DD398" w14:textId="77777777" w:rsidTr="00401756">
        <w:trPr>
          <w:tblHeader/>
          <w:jc w:val="center"/>
        </w:trPr>
        <w:tc>
          <w:tcPr>
            <w:tcW w:w="714" w:type="dxa"/>
          </w:tcPr>
          <w:p w14:paraId="12430B51" w14:textId="77777777" w:rsidR="0038067F" w:rsidRPr="00FE11A8" w:rsidRDefault="0038067F" w:rsidP="00401756">
            <w:pPr>
              <w:spacing w:after="0" w:line="240" w:lineRule="exact"/>
              <w:ind w:left="34"/>
              <w:jc w:val="center"/>
              <w:rPr>
                <w:rFonts w:ascii="Times New Roman" w:eastAsia="Calibri" w:hAnsi="Times New Roman" w:cs="Times New Roman"/>
                <w:sz w:val="18"/>
                <w:szCs w:val="18"/>
              </w:rPr>
            </w:pPr>
            <w:r w:rsidRPr="00FE11A8">
              <w:rPr>
                <w:rFonts w:ascii="Times New Roman" w:eastAsia="Calibri" w:hAnsi="Times New Roman" w:cs="Times New Roman"/>
                <w:sz w:val="18"/>
                <w:szCs w:val="18"/>
              </w:rPr>
              <w:t>(1)</w:t>
            </w:r>
          </w:p>
        </w:tc>
        <w:tc>
          <w:tcPr>
            <w:tcW w:w="2122" w:type="dxa"/>
          </w:tcPr>
          <w:p w14:paraId="3115E82F" w14:textId="77777777" w:rsidR="0038067F" w:rsidRPr="00FE11A8" w:rsidRDefault="0038067F" w:rsidP="00401756">
            <w:pPr>
              <w:spacing w:after="0" w:line="240" w:lineRule="exact"/>
              <w:jc w:val="center"/>
              <w:rPr>
                <w:rFonts w:ascii="Times New Roman" w:eastAsia="Calibri" w:hAnsi="Times New Roman" w:cs="Times New Roman"/>
                <w:sz w:val="18"/>
                <w:szCs w:val="18"/>
              </w:rPr>
            </w:pPr>
            <w:r w:rsidRPr="00FE11A8">
              <w:rPr>
                <w:rFonts w:ascii="Times New Roman" w:eastAsia="Calibri" w:hAnsi="Times New Roman" w:cs="Times New Roman"/>
                <w:sz w:val="18"/>
                <w:szCs w:val="18"/>
              </w:rPr>
              <w:t>(2)</w:t>
            </w:r>
          </w:p>
        </w:tc>
        <w:tc>
          <w:tcPr>
            <w:tcW w:w="708" w:type="dxa"/>
          </w:tcPr>
          <w:p w14:paraId="30793109" w14:textId="77777777" w:rsidR="0038067F" w:rsidRPr="00FE11A8" w:rsidRDefault="0038067F" w:rsidP="00401756">
            <w:pPr>
              <w:spacing w:after="0" w:line="20" w:lineRule="atLeast"/>
              <w:ind w:left="34"/>
              <w:jc w:val="center"/>
              <w:rPr>
                <w:rFonts w:ascii="Times New Roman" w:eastAsia="Calibri" w:hAnsi="Times New Roman" w:cs="Times New Roman"/>
                <w:sz w:val="18"/>
                <w:szCs w:val="18"/>
              </w:rPr>
            </w:pPr>
            <w:r w:rsidRPr="00FE11A8">
              <w:rPr>
                <w:rFonts w:ascii="Times New Roman" w:eastAsia="Calibri" w:hAnsi="Times New Roman" w:cs="Times New Roman"/>
                <w:sz w:val="18"/>
                <w:szCs w:val="18"/>
              </w:rPr>
              <w:t>(3)</w:t>
            </w:r>
          </w:p>
        </w:tc>
        <w:tc>
          <w:tcPr>
            <w:tcW w:w="1129" w:type="dxa"/>
          </w:tcPr>
          <w:p w14:paraId="345AF791" w14:textId="77777777" w:rsidR="0038067F" w:rsidRPr="00FE11A8" w:rsidRDefault="0038067F" w:rsidP="00401756">
            <w:pPr>
              <w:spacing w:after="0" w:line="20" w:lineRule="atLeast"/>
              <w:ind w:left="34"/>
              <w:jc w:val="center"/>
              <w:rPr>
                <w:rFonts w:ascii="Times New Roman" w:eastAsia="Calibri" w:hAnsi="Times New Roman" w:cs="Times New Roman"/>
                <w:sz w:val="18"/>
                <w:szCs w:val="18"/>
              </w:rPr>
            </w:pPr>
            <w:r w:rsidRPr="00FE11A8">
              <w:rPr>
                <w:rFonts w:ascii="Times New Roman" w:eastAsia="Calibri" w:hAnsi="Times New Roman" w:cs="Times New Roman"/>
                <w:sz w:val="18"/>
                <w:szCs w:val="18"/>
              </w:rPr>
              <w:t>(4)</w:t>
            </w:r>
          </w:p>
        </w:tc>
        <w:tc>
          <w:tcPr>
            <w:tcW w:w="1423" w:type="dxa"/>
          </w:tcPr>
          <w:p w14:paraId="20D85297" w14:textId="77777777" w:rsidR="0038067F" w:rsidRPr="00FE11A8" w:rsidRDefault="0038067F" w:rsidP="00401756">
            <w:pPr>
              <w:spacing w:after="0" w:line="20" w:lineRule="atLeast"/>
              <w:ind w:left="34"/>
              <w:jc w:val="center"/>
              <w:rPr>
                <w:rFonts w:ascii="Times New Roman" w:eastAsia="Calibri" w:hAnsi="Times New Roman" w:cs="Times New Roman"/>
                <w:sz w:val="18"/>
                <w:szCs w:val="18"/>
              </w:rPr>
            </w:pPr>
            <w:r w:rsidRPr="00FE11A8">
              <w:rPr>
                <w:rFonts w:ascii="Times New Roman" w:eastAsia="Calibri" w:hAnsi="Times New Roman" w:cs="Times New Roman"/>
                <w:sz w:val="18"/>
                <w:szCs w:val="18"/>
              </w:rPr>
              <w:t>(5)</w:t>
            </w:r>
            <w:r w:rsidRPr="00FE11A8" w:rsidDel="00FC5DEB">
              <w:rPr>
                <w:rFonts w:ascii="Times New Roman" w:eastAsia="Calibri" w:hAnsi="Times New Roman" w:cs="Times New Roman"/>
                <w:sz w:val="18"/>
                <w:szCs w:val="18"/>
              </w:rPr>
              <w:t xml:space="preserve"> </w:t>
            </w:r>
          </w:p>
        </w:tc>
        <w:tc>
          <w:tcPr>
            <w:tcW w:w="1412" w:type="dxa"/>
          </w:tcPr>
          <w:p w14:paraId="25E52753" w14:textId="77777777" w:rsidR="0038067F" w:rsidRPr="00FE11A8" w:rsidRDefault="0038067F" w:rsidP="00401756">
            <w:pPr>
              <w:spacing w:after="0" w:line="20" w:lineRule="atLeast"/>
              <w:ind w:left="34"/>
              <w:jc w:val="center"/>
              <w:rPr>
                <w:rFonts w:ascii="Times New Roman" w:eastAsia="Calibri" w:hAnsi="Times New Roman" w:cs="Times New Roman"/>
                <w:sz w:val="18"/>
                <w:szCs w:val="18"/>
              </w:rPr>
            </w:pPr>
            <w:r w:rsidRPr="00FE11A8">
              <w:rPr>
                <w:rFonts w:ascii="Times New Roman" w:eastAsia="Calibri" w:hAnsi="Times New Roman" w:cs="Times New Roman"/>
                <w:sz w:val="18"/>
                <w:szCs w:val="18"/>
              </w:rPr>
              <w:t>(6)</w:t>
            </w:r>
            <w:r w:rsidRPr="00FE11A8" w:rsidDel="00565297">
              <w:rPr>
                <w:rFonts w:ascii="Times New Roman" w:eastAsia="Calibri" w:hAnsi="Times New Roman" w:cs="Times New Roman"/>
                <w:sz w:val="18"/>
                <w:szCs w:val="18"/>
              </w:rPr>
              <w:t xml:space="preserve"> </w:t>
            </w:r>
          </w:p>
        </w:tc>
        <w:tc>
          <w:tcPr>
            <w:tcW w:w="1276" w:type="dxa"/>
          </w:tcPr>
          <w:p w14:paraId="63226508" w14:textId="77777777" w:rsidR="0038067F" w:rsidRPr="00FE11A8" w:rsidRDefault="0038067F" w:rsidP="00401756">
            <w:pPr>
              <w:spacing w:after="0" w:line="20" w:lineRule="atLeast"/>
              <w:ind w:left="34"/>
              <w:jc w:val="center"/>
              <w:rPr>
                <w:rFonts w:ascii="Times New Roman" w:eastAsia="Calibri" w:hAnsi="Times New Roman" w:cs="Times New Roman"/>
                <w:sz w:val="18"/>
                <w:szCs w:val="18"/>
              </w:rPr>
            </w:pPr>
            <w:r w:rsidRPr="00FE11A8">
              <w:rPr>
                <w:rFonts w:ascii="Times New Roman" w:eastAsia="Calibri" w:hAnsi="Times New Roman" w:cs="Times New Roman"/>
                <w:sz w:val="18"/>
                <w:szCs w:val="18"/>
              </w:rPr>
              <w:t>(7)</w:t>
            </w:r>
          </w:p>
        </w:tc>
        <w:tc>
          <w:tcPr>
            <w:tcW w:w="1281" w:type="dxa"/>
            <w:vAlign w:val="center"/>
          </w:tcPr>
          <w:p w14:paraId="398AC17E" w14:textId="5FD576F7" w:rsidR="0038067F" w:rsidRPr="00FE11A8" w:rsidDel="00971066" w:rsidRDefault="0038067F" w:rsidP="00401756">
            <w:pPr>
              <w:spacing w:after="0" w:line="20" w:lineRule="atLeast"/>
              <w:ind w:left="34"/>
              <w:jc w:val="center"/>
              <w:rPr>
                <w:rFonts w:ascii="Times New Roman" w:eastAsia="Calibri" w:hAnsi="Times New Roman" w:cs="Times New Roman"/>
                <w:sz w:val="18"/>
                <w:szCs w:val="18"/>
              </w:rPr>
            </w:pPr>
            <w:r w:rsidRPr="00FE11A8">
              <w:rPr>
                <w:rFonts w:ascii="Times New Roman" w:eastAsia="Calibri" w:hAnsi="Times New Roman" w:cs="Times New Roman"/>
                <w:sz w:val="18"/>
                <w:szCs w:val="18"/>
              </w:rPr>
              <w:t>8=(5+6+7)*</w:t>
            </w:r>
            <w:r w:rsidR="00FB6935">
              <w:rPr>
                <w:rFonts w:ascii="Times New Roman" w:eastAsia="Calibri" w:hAnsi="Times New Roman" w:cs="Times New Roman"/>
                <w:sz w:val="18"/>
                <w:szCs w:val="18"/>
              </w:rPr>
              <w:t>4</w:t>
            </w:r>
          </w:p>
        </w:tc>
      </w:tr>
      <w:tr w:rsidR="0038067F" w:rsidRPr="00FE11A8" w14:paraId="0316E47B" w14:textId="77777777" w:rsidTr="00401756">
        <w:trPr>
          <w:trHeight w:val="421"/>
          <w:jc w:val="center"/>
        </w:trPr>
        <w:tc>
          <w:tcPr>
            <w:tcW w:w="714" w:type="dxa"/>
            <w:vAlign w:val="center"/>
          </w:tcPr>
          <w:p w14:paraId="481B395F" w14:textId="77777777" w:rsidR="0038067F" w:rsidRPr="00FE11A8" w:rsidRDefault="0038067F" w:rsidP="00401756">
            <w:pPr>
              <w:spacing w:after="0" w:line="20" w:lineRule="atLeast"/>
              <w:ind w:left="34"/>
              <w:jc w:val="center"/>
              <w:rPr>
                <w:rFonts w:ascii="Times New Roman" w:eastAsia="Calibri" w:hAnsi="Times New Roman" w:cs="Times New Roman"/>
                <w:sz w:val="20"/>
                <w:szCs w:val="20"/>
              </w:rPr>
            </w:pPr>
            <w:r w:rsidRPr="00FE11A8">
              <w:rPr>
                <w:rFonts w:ascii="Times New Roman" w:eastAsia="Calibri" w:hAnsi="Times New Roman" w:cs="Times New Roman"/>
                <w:sz w:val="20"/>
                <w:szCs w:val="20"/>
              </w:rPr>
              <w:t>1.</w:t>
            </w:r>
          </w:p>
        </w:tc>
        <w:tc>
          <w:tcPr>
            <w:tcW w:w="212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5774D278" w14:textId="77777777" w:rsidR="0038067F" w:rsidRPr="00FE11A8" w:rsidRDefault="0038067F" w:rsidP="00401756">
            <w:pPr>
              <w:spacing w:after="0" w:line="20" w:lineRule="atLeast"/>
              <w:ind w:left="34"/>
              <w:rPr>
                <w:rFonts w:ascii="Times New Roman" w:eastAsia="Calibri" w:hAnsi="Times New Roman" w:cs="Times New Roman"/>
                <w:sz w:val="20"/>
                <w:szCs w:val="20"/>
              </w:rPr>
            </w:pPr>
            <w:r w:rsidRPr="00FE11A8">
              <w:rPr>
                <w:rFonts w:ascii="Times New Roman" w:hAnsi="Times New Roman" w:cs="Times New Roman"/>
                <w:sz w:val="20"/>
                <w:szCs w:val="20"/>
              </w:rPr>
              <w:t>Popieriaus atliekų surinkimas, išrūšiavimas, išnešimas, pakrovimas, išvežimas, iškrovimas ir utilizavimas</w:t>
            </w:r>
          </w:p>
        </w:tc>
        <w:tc>
          <w:tcPr>
            <w:tcW w:w="708" w:type="dxa"/>
            <w:vAlign w:val="center"/>
          </w:tcPr>
          <w:p w14:paraId="37BB2115" w14:textId="77777777" w:rsidR="0038067F" w:rsidRPr="00FE11A8" w:rsidRDefault="0038067F" w:rsidP="00401756">
            <w:pPr>
              <w:spacing w:after="0" w:line="20" w:lineRule="atLeast"/>
              <w:ind w:left="34"/>
              <w:jc w:val="center"/>
              <w:rPr>
                <w:rFonts w:ascii="Times New Roman" w:eastAsia="Calibri" w:hAnsi="Times New Roman" w:cs="Times New Roman"/>
                <w:sz w:val="20"/>
                <w:szCs w:val="20"/>
              </w:rPr>
            </w:pPr>
            <w:r w:rsidRPr="00FE11A8">
              <w:rPr>
                <w:rFonts w:ascii="Times New Roman" w:eastAsia="Calibri" w:hAnsi="Times New Roman" w:cs="Times New Roman"/>
                <w:sz w:val="20"/>
                <w:szCs w:val="20"/>
              </w:rPr>
              <w:t>1 m³</w:t>
            </w:r>
          </w:p>
        </w:tc>
        <w:tc>
          <w:tcPr>
            <w:tcW w:w="1129" w:type="dxa"/>
            <w:tcBorders>
              <w:top w:val="single" w:sz="4" w:space="0" w:color="auto"/>
              <w:left w:val="single" w:sz="4" w:space="0" w:color="auto"/>
              <w:bottom w:val="single" w:sz="4" w:space="0" w:color="auto"/>
              <w:right w:val="single" w:sz="4" w:space="0" w:color="auto"/>
            </w:tcBorders>
            <w:shd w:val="clear" w:color="000000" w:fill="FFFFFF"/>
            <w:vAlign w:val="center"/>
          </w:tcPr>
          <w:p w14:paraId="20F0F427" w14:textId="77777777" w:rsidR="0038067F" w:rsidRPr="00FE11A8" w:rsidRDefault="0038067F" w:rsidP="00401756">
            <w:pPr>
              <w:spacing w:after="0" w:line="20" w:lineRule="atLeast"/>
              <w:ind w:left="34"/>
              <w:jc w:val="center"/>
              <w:rPr>
                <w:rFonts w:ascii="Times New Roman" w:eastAsia="Calibri" w:hAnsi="Times New Roman" w:cs="Times New Roman"/>
                <w:sz w:val="20"/>
                <w:szCs w:val="20"/>
              </w:rPr>
            </w:pPr>
            <w:r w:rsidRPr="00FE11A8">
              <w:rPr>
                <w:rFonts w:ascii="Times New Roman" w:hAnsi="Times New Roman" w:cs="Times New Roman"/>
                <w:color w:val="000000"/>
                <w:sz w:val="20"/>
                <w:szCs w:val="20"/>
              </w:rPr>
              <w:t>0,02</w:t>
            </w:r>
          </w:p>
        </w:tc>
        <w:tc>
          <w:tcPr>
            <w:tcW w:w="1423" w:type="dxa"/>
            <w:vAlign w:val="center"/>
          </w:tcPr>
          <w:p w14:paraId="56D3479F" w14:textId="77777777" w:rsidR="0038067F" w:rsidRPr="00FE11A8" w:rsidRDefault="0038067F" w:rsidP="00401756">
            <w:pPr>
              <w:spacing w:after="0" w:line="20" w:lineRule="atLeast"/>
              <w:ind w:left="34"/>
              <w:rPr>
                <w:rFonts w:ascii="Times New Roman" w:eastAsia="Calibri" w:hAnsi="Times New Roman" w:cs="Times New Roman"/>
                <w:sz w:val="20"/>
                <w:szCs w:val="20"/>
              </w:rPr>
            </w:pPr>
          </w:p>
        </w:tc>
        <w:tc>
          <w:tcPr>
            <w:tcW w:w="1412" w:type="dxa"/>
            <w:vAlign w:val="center"/>
          </w:tcPr>
          <w:p w14:paraId="026F753C" w14:textId="77777777" w:rsidR="0038067F" w:rsidRPr="00FE11A8" w:rsidRDefault="0038067F" w:rsidP="00401756">
            <w:pPr>
              <w:spacing w:after="0" w:line="20" w:lineRule="atLeast"/>
              <w:ind w:left="34"/>
              <w:rPr>
                <w:rFonts w:ascii="Times New Roman" w:eastAsia="Calibri" w:hAnsi="Times New Roman" w:cs="Times New Roman"/>
                <w:sz w:val="20"/>
                <w:szCs w:val="20"/>
              </w:rPr>
            </w:pPr>
          </w:p>
        </w:tc>
        <w:tc>
          <w:tcPr>
            <w:tcW w:w="1276" w:type="dxa"/>
            <w:vAlign w:val="center"/>
          </w:tcPr>
          <w:p w14:paraId="08F12371" w14:textId="77777777" w:rsidR="0038067F" w:rsidRPr="00FE11A8" w:rsidRDefault="0038067F" w:rsidP="00401756">
            <w:pPr>
              <w:spacing w:after="0" w:line="20" w:lineRule="atLeast"/>
              <w:ind w:left="34"/>
              <w:rPr>
                <w:rFonts w:ascii="Times New Roman" w:eastAsia="Calibri" w:hAnsi="Times New Roman" w:cs="Times New Roman"/>
                <w:sz w:val="20"/>
                <w:szCs w:val="20"/>
              </w:rPr>
            </w:pPr>
          </w:p>
        </w:tc>
        <w:tc>
          <w:tcPr>
            <w:tcW w:w="1281" w:type="dxa"/>
            <w:vAlign w:val="center"/>
          </w:tcPr>
          <w:p w14:paraId="25E952B6" w14:textId="77777777" w:rsidR="0038067F" w:rsidRPr="00FE11A8" w:rsidRDefault="0038067F" w:rsidP="00401756">
            <w:pPr>
              <w:spacing w:after="0" w:line="20" w:lineRule="atLeast"/>
              <w:ind w:left="34"/>
              <w:rPr>
                <w:rFonts w:ascii="Times New Roman" w:eastAsia="Calibri" w:hAnsi="Times New Roman" w:cs="Times New Roman"/>
                <w:sz w:val="20"/>
                <w:szCs w:val="20"/>
              </w:rPr>
            </w:pPr>
          </w:p>
        </w:tc>
      </w:tr>
      <w:tr w:rsidR="0038067F" w:rsidRPr="00FE11A8" w14:paraId="68F3E17F" w14:textId="77777777" w:rsidTr="00401756">
        <w:trPr>
          <w:trHeight w:val="421"/>
          <w:jc w:val="center"/>
        </w:trPr>
        <w:tc>
          <w:tcPr>
            <w:tcW w:w="714" w:type="dxa"/>
            <w:vAlign w:val="center"/>
          </w:tcPr>
          <w:p w14:paraId="2047FB25" w14:textId="77777777" w:rsidR="0038067F" w:rsidRPr="00FE11A8" w:rsidRDefault="0038067F" w:rsidP="00401756">
            <w:pPr>
              <w:spacing w:after="0" w:line="20" w:lineRule="atLeast"/>
              <w:ind w:left="34"/>
              <w:jc w:val="center"/>
              <w:rPr>
                <w:rFonts w:ascii="Times New Roman" w:eastAsia="Calibri" w:hAnsi="Times New Roman" w:cs="Times New Roman"/>
                <w:sz w:val="20"/>
                <w:szCs w:val="20"/>
              </w:rPr>
            </w:pPr>
            <w:r w:rsidRPr="00FE11A8">
              <w:rPr>
                <w:rFonts w:ascii="Times New Roman" w:eastAsia="Calibri" w:hAnsi="Times New Roman" w:cs="Times New Roman"/>
                <w:sz w:val="20"/>
                <w:szCs w:val="20"/>
              </w:rPr>
              <w:t>2.</w:t>
            </w:r>
          </w:p>
        </w:tc>
        <w:tc>
          <w:tcPr>
            <w:tcW w:w="2122" w:type="dxa"/>
            <w:tcBorders>
              <w:top w:val="nil"/>
              <w:left w:val="single" w:sz="4" w:space="0" w:color="auto"/>
              <w:bottom w:val="single" w:sz="4" w:space="0" w:color="auto"/>
              <w:right w:val="single" w:sz="4" w:space="0" w:color="auto"/>
            </w:tcBorders>
            <w:tcMar>
              <w:left w:w="0" w:type="dxa"/>
              <w:right w:w="0" w:type="dxa"/>
            </w:tcMar>
            <w:vAlign w:val="center"/>
          </w:tcPr>
          <w:p w14:paraId="047A7BF9" w14:textId="77777777" w:rsidR="0038067F" w:rsidRPr="00FE11A8" w:rsidRDefault="0038067F" w:rsidP="00401756">
            <w:pPr>
              <w:spacing w:after="0" w:line="20" w:lineRule="atLeast"/>
              <w:ind w:left="34"/>
              <w:rPr>
                <w:rFonts w:ascii="Times New Roman" w:eastAsia="Calibri" w:hAnsi="Times New Roman" w:cs="Times New Roman"/>
                <w:sz w:val="20"/>
                <w:szCs w:val="20"/>
              </w:rPr>
            </w:pPr>
            <w:r w:rsidRPr="00FE11A8">
              <w:rPr>
                <w:rFonts w:ascii="Times New Roman" w:hAnsi="Times New Roman" w:cs="Times New Roman"/>
                <w:sz w:val="20"/>
                <w:szCs w:val="20"/>
              </w:rPr>
              <w:t>Stiklo atliekų surinkimas, išrūšiavimas, išnešimas, pakrovimas, išvežimas, iškrovimas ir utilizavimas</w:t>
            </w:r>
          </w:p>
        </w:tc>
        <w:tc>
          <w:tcPr>
            <w:tcW w:w="708" w:type="dxa"/>
            <w:vAlign w:val="center"/>
          </w:tcPr>
          <w:p w14:paraId="69F2B0CC" w14:textId="77777777" w:rsidR="0038067F" w:rsidRPr="00FE11A8" w:rsidRDefault="0038067F" w:rsidP="00401756">
            <w:pPr>
              <w:spacing w:after="0" w:line="20" w:lineRule="atLeast"/>
              <w:ind w:left="34"/>
              <w:jc w:val="center"/>
              <w:rPr>
                <w:rFonts w:ascii="Times New Roman" w:eastAsia="Calibri" w:hAnsi="Times New Roman" w:cs="Times New Roman"/>
                <w:sz w:val="20"/>
                <w:szCs w:val="20"/>
              </w:rPr>
            </w:pPr>
            <w:r w:rsidRPr="00FE11A8">
              <w:rPr>
                <w:rFonts w:ascii="Times New Roman" w:eastAsia="Calibri" w:hAnsi="Times New Roman" w:cs="Times New Roman"/>
                <w:sz w:val="20"/>
                <w:szCs w:val="20"/>
              </w:rPr>
              <w:t>1 m³</w:t>
            </w:r>
          </w:p>
        </w:tc>
        <w:tc>
          <w:tcPr>
            <w:tcW w:w="1129" w:type="dxa"/>
            <w:tcBorders>
              <w:top w:val="nil"/>
              <w:left w:val="single" w:sz="4" w:space="0" w:color="auto"/>
              <w:bottom w:val="single" w:sz="4" w:space="0" w:color="auto"/>
              <w:right w:val="single" w:sz="4" w:space="0" w:color="auto"/>
            </w:tcBorders>
            <w:shd w:val="clear" w:color="000000" w:fill="FFFFFF"/>
            <w:vAlign w:val="center"/>
          </w:tcPr>
          <w:p w14:paraId="1E75602F" w14:textId="77777777" w:rsidR="0038067F" w:rsidRPr="00FE11A8" w:rsidRDefault="0038067F" w:rsidP="00401756">
            <w:pPr>
              <w:spacing w:after="0" w:line="20" w:lineRule="atLeast"/>
              <w:ind w:left="34"/>
              <w:jc w:val="center"/>
              <w:rPr>
                <w:rFonts w:ascii="Times New Roman" w:eastAsia="Calibri" w:hAnsi="Times New Roman" w:cs="Times New Roman"/>
                <w:sz w:val="20"/>
                <w:szCs w:val="20"/>
              </w:rPr>
            </w:pPr>
            <w:r w:rsidRPr="00FE11A8">
              <w:rPr>
                <w:rFonts w:ascii="Times New Roman" w:hAnsi="Times New Roman" w:cs="Times New Roman"/>
                <w:color w:val="000000"/>
                <w:sz w:val="20"/>
                <w:szCs w:val="20"/>
              </w:rPr>
              <w:t>0,02</w:t>
            </w:r>
          </w:p>
        </w:tc>
        <w:tc>
          <w:tcPr>
            <w:tcW w:w="1423" w:type="dxa"/>
            <w:vAlign w:val="center"/>
          </w:tcPr>
          <w:p w14:paraId="17F7B39C" w14:textId="77777777" w:rsidR="0038067F" w:rsidRPr="00FE11A8" w:rsidRDefault="0038067F" w:rsidP="00401756">
            <w:pPr>
              <w:spacing w:after="0" w:line="20" w:lineRule="atLeast"/>
              <w:ind w:left="34"/>
              <w:rPr>
                <w:rFonts w:ascii="Times New Roman" w:eastAsia="Calibri" w:hAnsi="Times New Roman" w:cs="Times New Roman"/>
                <w:sz w:val="20"/>
                <w:szCs w:val="20"/>
              </w:rPr>
            </w:pPr>
          </w:p>
        </w:tc>
        <w:tc>
          <w:tcPr>
            <w:tcW w:w="1412" w:type="dxa"/>
            <w:vAlign w:val="center"/>
          </w:tcPr>
          <w:p w14:paraId="14B2148F" w14:textId="77777777" w:rsidR="0038067F" w:rsidRPr="00FE11A8" w:rsidRDefault="0038067F" w:rsidP="00401756">
            <w:pPr>
              <w:spacing w:after="0" w:line="20" w:lineRule="atLeast"/>
              <w:ind w:left="34"/>
              <w:rPr>
                <w:rFonts w:ascii="Times New Roman" w:eastAsia="Calibri" w:hAnsi="Times New Roman" w:cs="Times New Roman"/>
                <w:sz w:val="20"/>
                <w:szCs w:val="20"/>
              </w:rPr>
            </w:pPr>
          </w:p>
        </w:tc>
        <w:tc>
          <w:tcPr>
            <w:tcW w:w="1276" w:type="dxa"/>
            <w:vAlign w:val="center"/>
          </w:tcPr>
          <w:p w14:paraId="0ECB5DDC" w14:textId="77777777" w:rsidR="0038067F" w:rsidRPr="00FE11A8" w:rsidRDefault="0038067F" w:rsidP="00401756">
            <w:pPr>
              <w:spacing w:after="0" w:line="20" w:lineRule="atLeast"/>
              <w:ind w:left="34"/>
              <w:rPr>
                <w:rFonts w:ascii="Times New Roman" w:eastAsia="Calibri" w:hAnsi="Times New Roman" w:cs="Times New Roman"/>
                <w:sz w:val="20"/>
                <w:szCs w:val="20"/>
              </w:rPr>
            </w:pPr>
          </w:p>
        </w:tc>
        <w:tc>
          <w:tcPr>
            <w:tcW w:w="1281" w:type="dxa"/>
            <w:vAlign w:val="center"/>
          </w:tcPr>
          <w:p w14:paraId="2ADC8555" w14:textId="77777777" w:rsidR="0038067F" w:rsidRPr="00FE11A8" w:rsidRDefault="0038067F" w:rsidP="00401756">
            <w:pPr>
              <w:spacing w:after="0" w:line="20" w:lineRule="atLeast"/>
              <w:ind w:left="34"/>
              <w:rPr>
                <w:rFonts w:ascii="Times New Roman" w:eastAsia="Calibri" w:hAnsi="Times New Roman" w:cs="Times New Roman"/>
                <w:sz w:val="20"/>
                <w:szCs w:val="20"/>
              </w:rPr>
            </w:pPr>
          </w:p>
        </w:tc>
      </w:tr>
      <w:tr w:rsidR="0038067F" w:rsidRPr="00FE11A8" w14:paraId="58DB9D1B" w14:textId="77777777" w:rsidTr="00401756">
        <w:trPr>
          <w:trHeight w:val="421"/>
          <w:jc w:val="center"/>
        </w:trPr>
        <w:tc>
          <w:tcPr>
            <w:tcW w:w="714" w:type="dxa"/>
            <w:vAlign w:val="center"/>
          </w:tcPr>
          <w:p w14:paraId="6F1EBA3F" w14:textId="77777777" w:rsidR="0038067F" w:rsidRPr="00FE11A8" w:rsidRDefault="0038067F" w:rsidP="00401756">
            <w:pPr>
              <w:spacing w:after="0" w:line="20" w:lineRule="atLeast"/>
              <w:ind w:left="34"/>
              <w:jc w:val="center"/>
              <w:rPr>
                <w:rFonts w:ascii="Times New Roman" w:eastAsia="Calibri" w:hAnsi="Times New Roman" w:cs="Times New Roman"/>
                <w:sz w:val="20"/>
                <w:szCs w:val="20"/>
              </w:rPr>
            </w:pPr>
            <w:r w:rsidRPr="00FE11A8">
              <w:rPr>
                <w:rFonts w:ascii="Times New Roman" w:eastAsia="Calibri" w:hAnsi="Times New Roman" w:cs="Times New Roman"/>
                <w:sz w:val="20"/>
                <w:szCs w:val="20"/>
              </w:rPr>
              <w:t>3.</w:t>
            </w:r>
          </w:p>
        </w:tc>
        <w:tc>
          <w:tcPr>
            <w:tcW w:w="212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08DBFF6C" w14:textId="77777777" w:rsidR="0038067F" w:rsidRPr="00FE11A8" w:rsidRDefault="0038067F" w:rsidP="00401756">
            <w:pPr>
              <w:spacing w:after="0" w:line="20" w:lineRule="atLeast"/>
              <w:ind w:left="34"/>
              <w:rPr>
                <w:rFonts w:ascii="Times New Roman" w:eastAsia="Calibri" w:hAnsi="Times New Roman" w:cs="Times New Roman"/>
                <w:sz w:val="20"/>
                <w:szCs w:val="20"/>
              </w:rPr>
            </w:pPr>
            <w:r w:rsidRPr="00FE11A8">
              <w:rPr>
                <w:rFonts w:ascii="Times New Roman" w:hAnsi="Times New Roman" w:cs="Times New Roman"/>
                <w:sz w:val="20"/>
                <w:szCs w:val="20"/>
              </w:rPr>
              <w:t>Plastiko atliekų surinkimas, išrūšiavimas,  išnešimas, pakrovimas, išvežimas, iškrovimas ir utilizavimas</w:t>
            </w:r>
          </w:p>
        </w:tc>
        <w:tc>
          <w:tcPr>
            <w:tcW w:w="708" w:type="dxa"/>
            <w:vAlign w:val="center"/>
          </w:tcPr>
          <w:p w14:paraId="7AE28183" w14:textId="77777777" w:rsidR="0038067F" w:rsidRPr="00FE11A8" w:rsidRDefault="0038067F" w:rsidP="00401756">
            <w:pPr>
              <w:spacing w:after="0" w:line="20" w:lineRule="atLeast"/>
              <w:ind w:left="34"/>
              <w:jc w:val="center"/>
              <w:rPr>
                <w:rFonts w:ascii="Times New Roman" w:eastAsia="Calibri" w:hAnsi="Times New Roman" w:cs="Times New Roman"/>
                <w:sz w:val="20"/>
                <w:szCs w:val="20"/>
              </w:rPr>
            </w:pPr>
            <w:r w:rsidRPr="00FE11A8">
              <w:rPr>
                <w:rFonts w:ascii="Times New Roman" w:eastAsia="Calibri" w:hAnsi="Times New Roman" w:cs="Times New Roman"/>
                <w:sz w:val="20"/>
                <w:szCs w:val="20"/>
              </w:rPr>
              <w:t>1 m³</w:t>
            </w:r>
          </w:p>
        </w:tc>
        <w:tc>
          <w:tcPr>
            <w:tcW w:w="1129" w:type="dxa"/>
            <w:tcBorders>
              <w:top w:val="nil"/>
              <w:left w:val="single" w:sz="4" w:space="0" w:color="auto"/>
              <w:bottom w:val="single" w:sz="4" w:space="0" w:color="auto"/>
              <w:right w:val="single" w:sz="4" w:space="0" w:color="auto"/>
            </w:tcBorders>
            <w:shd w:val="clear" w:color="000000" w:fill="FFFFFF"/>
            <w:vAlign w:val="center"/>
          </w:tcPr>
          <w:p w14:paraId="5E8F7008" w14:textId="77777777" w:rsidR="0038067F" w:rsidRPr="00FE11A8" w:rsidRDefault="0038067F" w:rsidP="00401756">
            <w:pPr>
              <w:spacing w:after="0" w:line="20" w:lineRule="atLeast"/>
              <w:ind w:left="34"/>
              <w:jc w:val="center"/>
              <w:rPr>
                <w:rFonts w:ascii="Times New Roman" w:eastAsia="Calibri" w:hAnsi="Times New Roman" w:cs="Times New Roman"/>
                <w:sz w:val="20"/>
                <w:szCs w:val="20"/>
              </w:rPr>
            </w:pPr>
            <w:r w:rsidRPr="00FE11A8">
              <w:rPr>
                <w:rFonts w:ascii="Times New Roman" w:hAnsi="Times New Roman" w:cs="Times New Roman"/>
                <w:color w:val="000000"/>
                <w:sz w:val="20"/>
                <w:szCs w:val="20"/>
              </w:rPr>
              <w:t>0,01</w:t>
            </w:r>
          </w:p>
        </w:tc>
        <w:tc>
          <w:tcPr>
            <w:tcW w:w="1423" w:type="dxa"/>
            <w:vAlign w:val="center"/>
          </w:tcPr>
          <w:p w14:paraId="3FC9BD0C" w14:textId="77777777" w:rsidR="0038067F" w:rsidRPr="00FE11A8" w:rsidRDefault="0038067F" w:rsidP="00401756">
            <w:pPr>
              <w:spacing w:after="0" w:line="20" w:lineRule="atLeast"/>
              <w:ind w:left="34"/>
              <w:rPr>
                <w:rFonts w:ascii="Times New Roman" w:eastAsia="Calibri" w:hAnsi="Times New Roman" w:cs="Times New Roman"/>
                <w:sz w:val="20"/>
                <w:szCs w:val="20"/>
              </w:rPr>
            </w:pPr>
          </w:p>
        </w:tc>
        <w:tc>
          <w:tcPr>
            <w:tcW w:w="1412" w:type="dxa"/>
            <w:vAlign w:val="center"/>
          </w:tcPr>
          <w:p w14:paraId="39663C8B" w14:textId="77777777" w:rsidR="0038067F" w:rsidRPr="00FE11A8" w:rsidRDefault="0038067F" w:rsidP="00401756">
            <w:pPr>
              <w:spacing w:after="0" w:line="20" w:lineRule="atLeast"/>
              <w:ind w:left="34"/>
              <w:rPr>
                <w:rFonts w:ascii="Times New Roman" w:eastAsia="Calibri" w:hAnsi="Times New Roman" w:cs="Times New Roman"/>
                <w:sz w:val="20"/>
                <w:szCs w:val="20"/>
              </w:rPr>
            </w:pPr>
          </w:p>
        </w:tc>
        <w:tc>
          <w:tcPr>
            <w:tcW w:w="1276" w:type="dxa"/>
            <w:vAlign w:val="center"/>
          </w:tcPr>
          <w:p w14:paraId="222D6967" w14:textId="77777777" w:rsidR="0038067F" w:rsidRPr="00FE11A8" w:rsidRDefault="0038067F" w:rsidP="00401756">
            <w:pPr>
              <w:spacing w:after="0" w:line="20" w:lineRule="atLeast"/>
              <w:ind w:left="34"/>
              <w:rPr>
                <w:rFonts w:ascii="Times New Roman" w:eastAsia="Calibri" w:hAnsi="Times New Roman" w:cs="Times New Roman"/>
                <w:sz w:val="20"/>
                <w:szCs w:val="20"/>
              </w:rPr>
            </w:pPr>
          </w:p>
        </w:tc>
        <w:tc>
          <w:tcPr>
            <w:tcW w:w="1281" w:type="dxa"/>
            <w:vAlign w:val="center"/>
          </w:tcPr>
          <w:p w14:paraId="43316424" w14:textId="77777777" w:rsidR="0038067F" w:rsidRPr="00FE11A8" w:rsidRDefault="0038067F" w:rsidP="00401756">
            <w:pPr>
              <w:spacing w:after="0" w:line="20" w:lineRule="atLeast"/>
              <w:ind w:left="34"/>
              <w:rPr>
                <w:rFonts w:ascii="Times New Roman" w:eastAsia="Calibri" w:hAnsi="Times New Roman" w:cs="Times New Roman"/>
                <w:sz w:val="20"/>
                <w:szCs w:val="20"/>
              </w:rPr>
            </w:pPr>
          </w:p>
        </w:tc>
      </w:tr>
      <w:tr w:rsidR="0038067F" w:rsidRPr="00FE11A8" w14:paraId="1ACA1483" w14:textId="77777777" w:rsidTr="00401756">
        <w:trPr>
          <w:trHeight w:val="421"/>
          <w:jc w:val="center"/>
        </w:trPr>
        <w:tc>
          <w:tcPr>
            <w:tcW w:w="714" w:type="dxa"/>
            <w:vAlign w:val="center"/>
          </w:tcPr>
          <w:p w14:paraId="7C270174" w14:textId="77777777" w:rsidR="0038067F" w:rsidRPr="00FE11A8" w:rsidRDefault="0038067F" w:rsidP="00401756">
            <w:pPr>
              <w:spacing w:after="0" w:line="20" w:lineRule="atLeast"/>
              <w:ind w:left="34"/>
              <w:jc w:val="center"/>
              <w:rPr>
                <w:rFonts w:ascii="Times New Roman" w:eastAsia="Calibri" w:hAnsi="Times New Roman" w:cs="Times New Roman"/>
                <w:sz w:val="20"/>
                <w:szCs w:val="20"/>
              </w:rPr>
            </w:pPr>
            <w:r w:rsidRPr="00FE11A8">
              <w:rPr>
                <w:rFonts w:ascii="Times New Roman" w:eastAsia="Calibri" w:hAnsi="Times New Roman" w:cs="Times New Roman"/>
                <w:sz w:val="20"/>
                <w:szCs w:val="20"/>
              </w:rPr>
              <w:t>4.</w:t>
            </w:r>
          </w:p>
        </w:tc>
        <w:tc>
          <w:tcPr>
            <w:tcW w:w="2122" w:type="dxa"/>
            <w:tcBorders>
              <w:top w:val="nil"/>
              <w:left w:val="single" w:sz="4" w:space="0" w:color="auto"/>
              <w:bottom w:val="single" w:sz="4" w:space="0" w:color="auto"/>
              <w:right w:val="single" w:sz="4" w:space="0" w:color="auto"/>
            </w:tcBorders>
            <w:tcMar>
              <w:left w:w="0" w:type="dxa"/>
              <w:right w:w="0" w:type="dxa"/>
            </w:tcMar>
            <w:vAlign w:val="center"/>
          </w:tcPr>
          <w:p w14:paraId="7F6FA783" w14:textId="77777777" w:rsidR="0038067F" w:rsidRPr="00FE11A8" w:rsidRDefault="0038067F" w:rsidP="00401756">
            <w:pPr>
              <w:spacing w:after="0" w:line="20" w:lineRule="atLeast"/>
              <w:ind w:left="34"/>
              <w:rPr>
                <w:rFonts w:ascii="Times New Roman" w:eastAsia="Calibri" w:hAnsi="Times New Roman" w:cs="Times New Roman"/>
                <w:sz w:val="20"/>
                <w:szCs w:val="20"/>
              </w:rPr>
            </w:pPr>
            <w:r w:rsidRPr="00FE11A8">
              <w:rPr>
                <w:rFonts w:ascii="Times New Roman" w:hAnsi="Times New Roman" w:cs="Times New Roman"/>
                <w:sz w:val="20"/>
                <w:szCs w:val="20"/>
              </w:rPr>
              <w:t>Metalo laužo atliekų surinkimas, išrūšiavimas, išnešimas, pakrovimas, išvežimas, iškrovimas ir utilizavimas</w:t>
            </w:r>
          </w:p>
        </w:tc>
        <w:tc>
          <w:tcPr>
            <w:tcW w:w="708" w:type="dxa"/>
            <w:vAlign w:val="center"/>
          </w:tcPr>
          <w:p w14:paraId="797A4DD7" w14:textId="77777777" w:rsidR="0038067F" w:rsidRPr="00FE11A8" w:rsidRDefault="0038067F" w:rsidP="00401756">
            <w:pPr>
              <w:spacing w:after="0" w:line="20" w:lineRule="atLeast"/>
              <w:ind w:left="34"/>
              <w:jc w:val="center"/>
              <w:rPr>
                <w:rFonts w:ascii="Times New Roman" w:eastAsia="Calibri" w:hAnsi="Times New Roman" w:cs="Times New Roman"/>
                <w:sz w:val="20"/>
                <w:szCs w:val="20"/>
              </w:rPr>
            </w:pPr>
            <w:r w:rsidRPr="00FE11A8">
              <w:rPr>
                <w:rFonts w:ascii="Times New Roman" w:eastAsia="Calibri" w:hAnsi="Times New Roman" w:cs="Times New Roman"/>
                <w:sz w:val="20"/>
                <w:szCs w:val="20"/>
              </w:rPr>
              <w:t>1 m³</w:t>
            </w:r>
          </w:p>
        </w:tc>
        <w:tc>
          <w:tcPr>
            <w:tcW w:w="1129" w:type="dxa"/>
            <w:tcBorders>
              <w:top w:val="nil"/>
              <w:left w:val="single" w:sz="4" w:space="0" w:color="auto"/>
              <w:bottom w:val="single" w:sz="4" w:space="0" w:color="auto"/>
              <w:right w:val="single" w:sz="4" w:space="0" w:color="auto"/>
            </w:tcBorders>
            <w:shd w:val="clear" w:color="000000" w:fill="FFFFFF"/>
            <w:vAlign w:val="center"/>
          </w:tcPr>
          <w:p w14:paraId="640917AE" w14:textId="77777777" w:rsidR="0038067F" w:rsidRPr="00FE11A8" w:rsidRDefault="0038067F" w:rsidP="00401756">
            <w:pPr>
              <w:spacing w:after="0" w:line="20" w:lineRule="atLeast"/>
              <w:ind w:left="34"/>
              <w:jc w:val="center"/>
              <w:rPr>
                <w:rFonts w:ascii="Times New Roman" w:eastAsia="Calibri" w:hAnsi="Times New Roman" w:cs="Times New Roman"/>
                <w:sz w:val="20"/>
                <w:szCs w:val="20"/>
              </w:rPr>
            </w:pPr>
            <w:r w:rsidRPr="00FE11A8">
              <w:rPr>
                <w:rFonts w:ascii="Times New Roman" w:hAnsi="Times New Roman" w:cs="Times New Roman"/>
                <w:color w:val="000000"/>
                <w:sz w:val="20"/>
                <w:szCs w:val="20"/>
              </w:rPr>
              <w:t>0,01</w:t>
            </w:r>
          </w:p>
        </w:tc>
        <w:tc>
          <w:tcPr>
            <w:tcW w:w="1423" w:type="dxa"/>
            <w:vAlign w:val="center"/>
          </w:tcPr>
          <w:p w14:paraId="4BDE61AD" w14:textId="77777777" w:rsidR="0038067F" w:rsidRPr="00FE11A8" w:rsidRDefault="0038067F" w:rsidP="00401756">
            <w:pPr>
              <w:spacing w:after="0" w:line="20" w:lineRule="atLeast"/>
              <w:ind w:left="34"/>
              <w:rPr>
                <w:rFonts w:ascii="Times New Roman" w:eastAsia="Calibri" w:hAnsi="Times New Roman" w:cs="Times New Roman"/>
                <w:sz w:val="20"/>
                <w:szCs w:val="20"/>
              </w:rPr>
            </w:pPr>
          </w:p>
        </w:tc>
        <w:tc>
          <w:tcPr>
            <w:tcW w:w="1412" w:type="dxa"/>
            <w:vAlign w:val="center"/>
          </w:tcPr>
          <w:p w14:paraId="2D56002B" w14:textId="77777777" w:rsidR="0038067F" w:rsidRPr="00FE11A8" w:rsidRDefault="0038067F" w:rsidP="00401756">
            <w:pPr>
              <w:spacing w:after="0" w:line="20" w:lineRule="atLeast"/>
              <w:ind w:left="34"/>
              <w:rPr>
                <w:rFonts w:ascii="Times New Roman" w:eastAsia="Calibri" w:hAnsi="Times New Roman" w:cs="Times New Roman"/>
                <w:sz w:val="20"/>
                <w:szCs w:val="20"/>
              </w:rPr>
            </w:pPr>
          </w:p>
        </w:tc>
        <w:tc>
          <w:tcPr>
            <w:tcW w:w="1276" w:type="dxa"/>
            <w:vAlign w:val="center"/>
          </w:tcPr>
          <w:p w14:paraId="57512EB0" w14:textId="77777777" w:rsidR="0038067F" w:rsidRPr="00FE11A8" w:rsidRDefault="0038067F" w:rsidP="00401756">
            <w:pPr>
              <w:spacing w:after="0" w:line="20" w:lineRule="atLeast"/>
              <w:ind w:left="34"/>
              <w:rPr>
                <w:rFonts w:ascii="Times New Roman" w:eastAsia="Calibri" w:hAnsi="Times New Roman" w:cs="Times New Roman"/>
                <w:sz w:val="20"/>
                <w:szCs w:val="20"/>
              </w:rPr>
            </w:pPr>
          </w:p>
        </w:tc>
        <w:tc>
          <w:tcPr>
            <w:tcW w:w="1281" w:type="dxa"/>
            <w:vAlign w:val="center"/>
          </w:tcPr>
          <w:p w14:paraId="6078F133" w14:textId="77777777" w:rsidR="0038067F" w:rsidRPr="00FE11A8" w:rsidRDefault="0038067F" w:rsidP="00401756">
            <w:pPr>
              <w:spacing w:after="0" w:line="20" w:lineRule="atLeast"/>
              <w:ind w:left="34"/>
              <w:rPr>
                <w:rFonts w:ascii="Times New Roman" w:eastAsia="Calibri" w:hAnsi="Times New Roman" w:cs="Times New Roman"/>
                <w:sz w:val="20"/>
                <w:szCs w:val="20"/>
              </w:rPr>
            </w:pPr>
          </w:p>
        </w:tc>
      </w:tr>
      <w:tr w:rsidR="0038067F" w:rsidRPr="00FE11A8" w14:paraId="41CF2393" w14:textId="77777777" w:rsidTr="00401756">
        <w:trPr>
          <w:trHeight w:val="421"/>
          <w:jc w:val="center"/>
        </w:trPr>
        <w:tc>
          <w:tcPr>
            <w:tcW w:w="714" w:type="dxa"/>
            <w:tcBorders>
              <w:bottom w:val="single" w:sz="4" w:space="0" w:color="auto"/>
            </w:tcBorders>
            <w:vAlign w:val="center"/>
          </w:tcPr>
          <w:p w14:paraId="5581970B" w14:textId="77777777" w:rsidR="0038067F" w:rsidRPr="00FE11A8" w:rsidRDefault="0038067F" w:rsidP="00401756">
            <w:pPr>
              <w:spacing w:after="0" w:line="20" w:lineRule="atLeast"/>
              <w:ind w:left="34"/>
              <w:jc w:val="center"/>
              <w:rPr>
                <w:rFonts w:ascii="Times New Roman" w:eastAsia="Calibri" w:hAnsi="Times New Roman" w:cs="Times New Roman"/>
                <w:sz w:val="20"/>
                <w:szCs w:val="20"/>
              </w:rPr>
            </w:pPr>
            <w:r w:rsidRPr="00FE11A8">
              <w:rPr>
                <w:rFonts w:ascii="Times New Roman" w:eastAsia="Calibri" w:hAnsi="Times New Roman" w:cs="Times New Roman"/>
                <w:sz w:val="20"/>
                <w:szCs w:val="20"/>
              </w:rPr>
              <w:t>5.</w:t>
            </w:r>
          </w:p>
        </w:tc>
        <w:tc>
          <w:tcPr>
            <w:tcW w:w="2122" w:type="dxa"/>
            <w:tcBorders>
              <w:top w:val="nil"/>
              <w:left w:val="single" w:sz="4" w:space="0" w:color="auto"/>
              <w:bottom w:val="single" w:sz="4" w:space="0" w:color="auto"/>
              <w:right w:val="single" w:sz="4" w:space="0" w:color="auto"/>
            </w:tcBorders>
            <w:tcMar>
              <w:left w:w="0" w:type="dxa"/>
              <w:right w:w="0" w:type="dxa"/>
            </w:tcMar>
            <w:vAlign w:val="center"/>
          </w:tcPr>
          <w:p w14:paraId="678C5656" w14:textId="77777777" w:rsidR="0038067F" w:rsidRPr="00FE11A8" w:rsidRDefault="0038067F" w:rsidP="00401756">
            <w:pPr>
              <w:spacing w:after="0" w:line="20" w:lineRule="atLeast"/>
              <w:ind w:left="34"/>
              <w:rPr>
                <w:rFonts w:ascii="Times New Roman" w:eastAsia="Calibri" w:hAnsi="Times New Roman" w:cs="Times New Roman"/>
                <w:sz w:val="20"/>
                <w:szCs w:val="20"/>
              </w:rPr>
            </w:pPr>
            <w:r w:rsidRPr="00FE11A8">
              <w:rPr>
                <w:rFonts w:ascii="Times New Roman" w:hAnsi="Times New Roman" w:cs="Times New Roman"/>
                <w:sz w:val="20"/>
                <w:szCs w:val="20"/>
              </w:rPr>
              <w:t>Medienos atliekų surinkimas, išrūšiavimas,  išnešimas, pakrovimas, išvežimas, iškrovimas ir utilizavimas</w:t>
            </w:r>
          </w:p>
        </w:tc>
        <w:tc>
          <w:tcPr>
            <w:tcW w:w="708" w:type="dxa"/>
            <w:tcBorders>
              <w:bottom w:val="single" w:sz="4" w:space="0" w:color="auto"/>
            </w:tcBorders>
            <w:vAlign w:val="center"/>
          </w:tcPr>
          <w:p w14:paraId="0DD91D2D" w14:textId="77777777" w:rsidR="0038067F" w:rsidRPr="00FE11A8" w:rsidRDefault="0038067F" w:rsidP="00401756">
            <w:pPr>
              <w:spacing w:after="0" w:line="20" w:lineRule="atLeast"/>
              <w:ind w:left="34"/>
              <w:jc w:val="center"/>
              <w:rPr>
                <w:rFonts w:ascii="Times New Roman" w:eastAsia="Calibri" w:hAnsi="Times New Roman" w:cs="Times New Roman"/>
                <w:sz w:val="20"/>
                <w:szCs w:val="20"/>
              </w:rPr>
            </w:pPr>
            <w:r w:rsidRPr="00FE11A8">
              <w:rPr>
                <w:rFonts w:ascii="Times New Roman" w:eastAsia="Calibri" w:hAnsi="Times New Roman" w:cs="Times New Roman"/>
                <w:sz w:val="20"/>
                <w:szCs w:val="20"/>
              </w:rPr>
              <w:t>1 m³</w:t>
            </w:r>
          </w:p>
        </w:tc>
        <w:tc>
          <w:tcPr>
            <w:tcW w:w="1129" w:type="dxa"/>
            <w:tcBorders>
              <w:top w:val="nil"/>
              <w:left w:val="single" w:sz="4" w:space="0" w:color="auto"/>
              <w:bottom w:val="single" w:sz="4" w:space="0" w:color="auto"/>
              <w:right w:val="single" w:sz="4" w:space="0" w:color="auto"/>
            </w:tcBorders>
            <w:shd w:val="clear" w:color="000000" w:fill="FFFFFF"/>
            <w:vAlign w:val="center"/>
          </w:tcPr>
          <w:p w14:paraId="5D410B75" w14:textId="77777777" w:rsidR="0038067F" w:rsidRPr="00FE11A8" w:rsidRDefault="0038067F" w:rsidP="00401756">
            <w:pPr>
              <w:spacing w:after="0" w:line="20" w:lineRule="atLeast"/>
              <w:ind w:left="34"/>
              <w:jc w:val="center"/>
              <w:rPr>
                <w:rFonts w:ascii="Times New Roman" w:eastAsia="Calibri" w:hAnsi="Times New Roman" w:cs="Times New Roman"/>
                <w:sz w:val="20"/>
                <w:szCs w:val="20"/>
              </w:rPr>
            </w:pPr>
            <w:r w:rsidRPr="00FE11A8">
              <w:rPr>
                <w:rFonts w:ascii="Times New Roman" w:hAnsi="Times New Roman" w:cs="Times New Roman"/>
                <w:color w:val="000000"/>
                <w:sz w:val="20"/>
                <w:szCs w:val="20"/>
              </w:rPr>
              <w:t>0,02</w:t>
            </w:r>
          </w:p>
        </w:tc>
        <w:tc>
          <w:tcPr>
            <w:tcW w:w="1423" w:type="dxa"/>
            <w:vAlign w:val="center"/>
          </w:tcPr>
          <w:p w14:paraId="2361659E" w14:textId="77777777" w:rsidR="0038067F" w:rsidRPr="00FE11A8" w:rsidRDefault="0038067F" w:rsidP="00401756">
            <w:pPr>
              <w:spacing w:after="0" w:line="20" w:lineRule="atLeast"/>
              <w:ind w:left="34"/>
              <w:rPr>
                <w:rFonts w:ascii="Times New Roman" w:eastAsia="Calibri" w:hAnsi="Times New Roman" w:cs="Times New Roman"/>
                <w:sz w:val="20"/>
                <w:szCs w:val="20"/>
              </w:rPr>
            </w:pPr>
          </w:p>
        </w:tc>
        <w:tc>
          <w:tcPr>
            <w:tcW w:w="1412" w:type="dxa"/>
            <w:vAlign w:val="center"/>
          </w:tcPr>
          <w:p w14:paraId="6A841744" w14:textId="77777777" w:rsidR="0038067F" w:rsidRPr="00FE11A8" w:rsidRDefault="0038067F" w:rsidP="00401756">
            <w:pPr>
              <w:spacing w:after="0" w:line="20" w:lineRule="atLeast"/>
              <w:ind w:left="34"/>
              <w:rPr>
                <w:rFonts w:ascii="Times New Roman" w:eastAsia="Calibri" w:hAnsi="Times New Roman" w:cs="Times New Roman"/>
                <w:sz w:val="20"/>
                <w:szCs w:val="20"/>
              </w:rPr>
            </w:pPr>
          </w:p>
        </w:tc>
        <w:tc>
          <w:tcPr>
            <w:tcW w:w="1276" w:type="dxa"/>
            <w:vAlign w:val="center"/>
          </w:tcPr>
          <w:p w14:paraId="687D86BC" w14:textId="77777777" w:rsidR="0038067F" w:rsidRPr="00FE11A8" w:rsidRDefault="0038067F" w:rsidP="00401756">
            <w:pPr>
              <w:spacing w:after="0" w:line="20" w:lineRule="atLeast"/>
              <w:ind w:left="34"/>
              <w:rPr>
                <w:rFonts w:ascii="Times New Roman" w:eastAsia="Calibri" w:hAnsi="Times New Roman" w:cs="Times New Roman"/>
                <w:sz w:val="20"/>
                <w:szCs w:val="20"/>
              </w:rPr>
            </w:pPr>
          </w:p>
        </w:tc>
        <w:tc>
          <w:tcPr>
            <w:tcW w:w="1281" w:type="dxa"/>
            <w:vAlign w:val="center"/>
          </w:tcPr>
          <w:p w14:paraId="32A6BDE1" w14:textId="77777777" w:rsidR="0038067F" w:rsidRPr="00FE11A8" w:rsidRDefault="0038067F" w:rsidP="00401756">
            <w:pPr>
              <w:spacing w:after="0" w:line="20" w:lineRule="atLeast"/>
              <w:ind w:left="34"/>
              <w:rPr>
                <w:rFonts w:ascii="Times New Roman" w:eastAsia="Calibri" w:hAnsi="Times New Roman" w:cs="Times New Roman"/>
                <w:sz w:val="20"/>
                <w:szCs w:val="20"/>
              </w:rPr>
            </w:pPr>
          </w:p>
        </w:tc>
      </w:tr>
      <w:tr w:rsidR="0038067F" w:rsidRPr="00FE11A8" w14:paraId="41DB98FE" w14:textId="77777777" w:rsidTr="00401756">
        <w:trPr>
          <w:trHeight w:val="421"/>
          <w:jc w:val="center"/>
        </w:trPr>
        <w:tc>
          <w:tcPr>
            <w:tcW w:w="714" w:type="dxa"/>
            <w:tcBorders>
              <w:bottom w:val="single" w:sz="4" w:space="0" w:color="auto"/>
            </w:tcBorders>
            <w:vAlign w:val="center"/>
          </w:tcPr>
          <w:p w14:paraId="42949924" w14:textId="77777777" w:rsidR="0038067F" w:rsidRPr="00FE11A8" w:rsidRDefault="0038067F" w:rsidP="00401756">
            <w:pPr>
              <w:spacing w:after="0" w:line="20" w:lineRule="atLeast"/>
              <w:ind w:left="34"/>
              <w:jc w:val="center"/>
              <w:rPr>
                <w:rFonts w:ascii="Times New Roman" w:eastAsia="Calibri" w:hAnsi="Times New Roman" w:cs="Times New Roman"/>
                <w:sz w:val="20"/>
                <w:szCs w:val="20"/>
              </w:rPr>
            </w:pPr>
            <w:r w:rsidRPr="00FE11A8">
              <w:rPr>
                <w:rFonts w:ascii="Times New Roman" w:eastAsia="Calibri" w:hAnsi="Times New Roman" w:cs="Times New Roman"/>
                <w:sz w:val="20"/>
                <w:szCs w:val="20"/>
              </w:rPr>
              <w:t>6.</w:t>
            </w:r>
          </w:p>
        </w:tc>
        <w:tc>
          <w:tcPr>
            <w:tcW w:w="2122" w:type="dxa"/>
            <w:tcBorders>
              <w:top w:val="single" w:sz="4" w:space="0" w:color="auto"/>
              <w:left w:val="nil"/>
              <w:bottom w:val="single" w:sz="4" w:space="0" w:color="auto"/>
              <w:right w:val="nil"/>
            </w:tcBorders>
            <w:tcMar>
              <w:left w:w="0" w:type="dxa"/>
              <w:right w:w="0" w:type="dxa"/>
            </w:tcMar>
            <w:vAlign w:val="center"/>
          </w:tcPr>
          <w:p w14:paraId="59C3D2A4" w14:textId="77777777" w:rsidR="0038067F" w:rsidRPr="00FE11A8" w:rsidRDefault="0038067F" w:rsidP="00401756">
            <w:pPr>
              <w:spacing w:after="0" w:line="20" w:lineRule="atLeast"/>
              <w:ind w:left="34"/>
              <w:rPr>
                <w:rFonts w:ascii="Times New Roman" w:eastAsia="Calibri" w:hAnsi="Times New Roman" w:cs="Times New Roman"/>
                <w:sz w:val="20"/>
                <w:szCs w:val="20"/>
              </w:rPr>
            </w:pPr>
            <w:r w:rsidRPr="00FE11A8">
              <w:rPr>
                <w:rFonts w:ascii="Times New Roman" w:hAnsi="Times New Roman" w:cs="Times New Roman"/>
                <w:sz w:val="20"/>
                <w:szCs w:val="20"/>
              </w:rPr>
              <w:t>Drabužių ir tekstilės atliekų surinkimas, išrūšiavimas, išnešimas, pakrovimas, išvežimas, iškrovimas ir utilizavimas</w:t>
            </w:r>
          </w:p>
        </w:tc>
        <w:tc>
          <w:tcPr>
            <w:tcW w:w="708" w:type="dxa"/>
            <w:tcBorders>
              <w:bottom w:val="single" w:sz="4" w:space="0" w:color="auto"/>
            </w:tcBorders>
            <w:vAlign w:val="center"/>
          </w:tcPr>
          <w:p w14:paraId="4874D23E" w14:textId="77777777" w:rsidR="0038067F" w:rsidRPr="00FE11A8" w:rsidRDefault="0038067F" w:rsidP="00401756">
            <w:pPr>
              <w:spacing w:after="0" w:line="20" w:lineRule="atLeast"/>
              <w:ind w:left="34"/>
              <w:jc w:val="center"/>
              <w:rPr>
                <w:rFonts w:ascii="Times New Roman" w:eastAsia="Calibri" w:hAnsi="Times New Roman" w:cs="Times New Roman"/>
                <w:sz w:val="20"/>
                <w:szCs w:val="20"/>
              </w:rPr>
            </w:pPr>
            <w:r w:rsidRPr="00FE11A8">
              <w:rPr>
                <w:rFonts w:ascii="Times New Roman" w:eastAsia="Calibri" w:hAnsi="Times New Roman" w:cs="Times New Roman"/>
                <w:sz w:val="20"/>
                <w:szCs w:val="20"/>
              </w:rPr>
              <w:t>1 m³</w:t>
            </w:r>
          </w:p>
        </w:tc>
        <w:tc>
          <w:tcPr>
            <w:tcW w:w="1129" w:type="dxa"/>
            <w:tcBorders>
              <w:top w:val="nil"/>
              <w:left w:val="single" w:sz="4" w:space="0" w:color="auto"/>
              <w:bottom w:val="single" w:sz="4" w:space="0" w:color="auto"/>
              <w:right w:val="single" w:sz="4" w:space="0" w:color="auto"/>
            </w:tcBorders>
            <w:shd w:val="clear" w:color="000000" w:fill="FFFFFF"/>
            <w:vAlign w:val="center"/>
          </w:tcPr>
          <w:p w14:paraId="44B2673F" w14:textId="77777777" w:rsidR="0038067F" w:rsidRPr="00FE11A8" w:rsidRDefault="0038067F" w:rsidP="00401756">
            <w:pPr>
              <w:spacing w:after="0" w:line="20" w:lineRule="atLeast"/>
              <w:ind w:left="34"/>
              <w:jc w:val="center"/>
              <w:rPr>
                <w:rFonts w:ascii="Times New Roman" w:eastAsia="Calibri" w:hAnsi="Times New Roman" w:cs="Times New Roman"/>
                <w:sz w:val="20"/>
                <w:szCs w:val="20"/>
              </w:rPr>
            </w:pPr>
            <w:r w:rsidRPr="00FE11A8">
              <w:rPr>
                <w:rFonts w:ascii="Times New Roman" w:hAnsi="Times New Roman" w:cs="Times New Roman"/>
                <w:color w:val="000000"/>
                <w:sz w:val="20"/>
                <w:szCs w:val="20"/>
              </w:rPr>
              <w:t>0,2</w:t>
            </w:r>
          </w:p>
        </w:tc>
        <w:tc>
          <w:tcPr>
            <w:tcW w:w="1423" w:type="dxa"/>
            <w:vAlign w:val="center"/>
          </w:tcPr>
          <w:p w14:paraId="0B2FA3BF" w14:textId="77777777" w:rsidR="0038067F" w:rsidRPr="00FE11A8" w:rsidRDefault="0038067F" w:rsidP="00401756">
            <w:pPr>
              <w:spacing w:after="0" w:line="20" w:lineRule="atLeast"/>
              <w:ind w:left="34"/>
              <w:rPr>
                <w:rFonts w:ascii="Times New Roman" w:eastAsia="Calibri" w:hAnsi="Times New Roman" w:cs="Times New Roman"/>
                <w:sz w:val="20"/>
                <w:szCs w:val="20"/>
              </w:rPr>
            </w:pPr>
          </w:p>
        </w:tc>
        <w:tc>
          <w:tcPr>
            <w:tcW w:w="1412" w:type="dxa"/>
            <w:vAlign w:val="center"/>
          </w:tcPr>
          <w:p w14:paraId="3DA99148" w14:textId="77777777" w:rsidR="0038067F" w:rsidRPr="00FE11A8" w:rsidRDefault="0038067F" w:rsidP="00401756">
            <w:pPr>
              <w:spacing w:after="0" w:line="20" w:lineRule="atLeast"/>
              <w:ind w:left="34"/>
              <w:rPr>
                <w:rFonts w:ascii="Times New Roman" w:eastAsia="Calibri" w:hAnsi="Times New Roman" w:cs="Times New Roman"/>
                <w:sz w:val="20"/>
                <w:szCs w:val="20"/>
              </w:rPr>
            </w:pPr>
          </w:p>
        </w:tc>
        <w:tc>
          <w:tcPr>
            <w:tcW w:w="1276" w:type="dxa"/>
            <w:vAlign w:val="center"/>
          </w:tcPr>
          <w:p w14:paraId="2D374828" w14:textId="77777777" w:rsidR="0038067F" w:rsidRPr="00FE11A8" w:rsidRDefault="0038067F" w:rsidP="00401756">
            <w:pPr>
              <w:spacing w:after="0" w:line="20" w:lineRule="atLeast"/>
              <w:ind w:left="34"/>
              <w:rPr>
                <w:rFonts w:ascii="Times New Roman" w:eastAsia="Calibri" w:hAnsi="Times New Roman" w:cs="Times New Roman"/>
                <w:sz w:val="20"/>
                <w:szCs w:val="20"/>
              </w:rPr>
            </w:pPr>
          </w:p>
        </w:tc>
        <w:tc>
          <w:tcPr>
            <w:tcW w:w="1281" w:type="dxa"/>
            <w:vAlign w:val="center"/>
          </w:tcPr>
          <w:p w14:paraId="3CD7E792" w14:textId="77777777" w:rsidR="0038067F" w:rsidRPr="00FE11A8" w:rsidRDefault="0038067F" w:rsidP="00401756">
            <w:pPr>
              <w:spacing w:after="0" w:line="20" w:lineRule="atLeast"/>
              <w:ind w:left="34"/>
              <w:rPr>
                <w:rFonts w:ascii="Times New Roman" w:eastAsia="Calibri" w:hAnsi="Times New Roman" w:cs="Times New Roman"/>
                <w:sz w:val="20"/>
                <w:szCs w:val="20"/>
              </w:rPr>
            </w:pPr>
          </w:p>
        </w:tc>
      </w:tr>
      <w:tr w:rsidR="0038067F" w:rsidRPr="00FE11A8" w14:paraId="4B9989C5" w14:textId="77777777" w:rsidTr="00401756">
        <w:trPr>
          <w:trHeight w:val="421"/>
          <w:jc w:val="center"/>
        </w:trPr>
        <w:tc>
          <w:tcPr>
            <w:tcW w:w="714" w:type="dxa"/>
            <w:tcBorders>
              <w:top w:val="single" w:sz="4" w:space="0" w:color="auto"/>
            </w:tcBorders>
            <w:vAlign w:val="center"/>
          </w:tcPr>
          <w:p w14:paraId="208910A8" w14:textId="77777777" w:rsidR="0038067F" w:rsidRPr="00FE11A8" w:rsidRDefault="0038067F" w:rsidP="00401756">
            <w:pPr>
              <w:spacing w:after="0" w:line="20" w:lineRule="atLeast"/>
              <w:ind w:left="34"/>
              <w:jc w:val="center"/>
              <w:rPr>
                <w:rFonts w:ascii="Times New Roman" w:eastAsia="Calibri" w:hAnsi="Times New Roman" w:cs="Times New Roman"/>
                <w:sz w:val="20"/>
                <w:szCs w:val="20"/>
              </w:rPr>
            </w:pPr>
            <w:r w:rsidRPr="00FE11A8">
              <w:rPr>
                <w:rFonts w:ascii="Times New Roman" w:eastAsia="Calibri" w:hAnsi="Times New Roman" w:cs="Times New Roman"/>
                <w:sz w:val="20"/>
                <w:szCs w:val="20"/>
              </w:rPr>
              <w:t>7.</w:t>
            </w:r>
          </w:p>
        </w:tc>
        <w:tc>
          <w:tcPr>
            <w:tcW w:w="212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550C257" w14:textId="77777777" w:rsidR="0038067F" w:rsidRPr="00FE11A8" w:rsidRDefault="0038067F" w:rsidP="00401756">
            <w:pPr>
              <w:spacing w:after="0" w:line="20" w:lineRule="atLeast"/>
              <w:ind w:left="34"/>
              <w:rPr>
                <w:rFonts w:ascii="Times New Roman" w:eastAsia="Calibri" w:hAnsi="Times New Roman" w:cs="Times New Roman"/>
                <w:sz w:val="20"/>
                <w:szCs w:val="20"/>
              </w:rPr>
            </w:pPr>
            <w:r w:rsidRPr="00FE11A8">
              <w:rPr>
                <w:rFonts w:ascii="Times New Roman" w:hAnsi="Times New Roman" w:cs="Times New Roman"/>
                <w:sz w:val="20"/>
                <w:szCs w:val="20"/>
              </w:rPr>
              <w:t>Buitinės technikos ir elektronikos atliekų  surinkimas, išrūšiavimas, išnešimas, pakrovimas, išvežimas, iškrovimas ir utilizavimas</w:t>
            </w:r>
          </w:p>
        </w:tc>
        <w:tc>
          <w:tcPr>
            <w:tcW w:w="708" w:type="dxa"/>
            <w:tcBorders>
              <w:top w:val="single" w:sz="4" w:space="0" w:color="auto"/>
            </w:tcBorders>
            <w:vAlign w:val="center"/>
          </w:tcPr>
          <w:p w14:paraId="463C5E1E" w14:textId="77777777" w:rsidR="0038067F" w:rsidRPr="00FE11A8" w:rsidRDefault="0038067F" w:rsidP="00401756">
            <w:pPr>
              <w:spacing w:after="0" w:line="20" w:lineRule="atLeast"/>
              <w:ind w:left="34"/>
              <w:jc w:val="center"/>
              <w:rPr>
                <w:rFonts w:ascii="Times New Roman" w:eastAsia="Calibri" w:hAnsi="Times New Roman" w:cs="Times New Roman"/>
                <w:sz w:val="20"/>
                <w:szCs w:val="20"/>
              </w:rPr>
            </w:pPr>
            <w:r w:rsidRPr="00FE11A8">
              <w:rPr>
                <w:rFonts w:ascii="Times New Roman" w:eastAsia="Calibri" w:hAnsi="Times New Roman" w:cs="Times New Roman"/>
                <w:sz w:val="20"/>
                <w:szCs w:val="20"/>
              </w:rPr>
              <w:t>1 m³</w:t>
            </w:r>
          </w:p>
        </w:tc>
        <w:tc>
          <w:tcPr>
            <w:tcW w:w="1129" w:type="dxa"/>
            <w:tcBorders>
              <w:top w:val="nil"/>
              <w:left w:val="single" w:sz="4" w:space="0" w:color="auto"/>
              <w:bottom w:val="single" w:sz="4" w:space="0" w:color="auto"/>
              <w:right w:val="single" w:sz="4" w:space="0" w:color="auto"/>
            </w:tcBorders>
            <w:shd w:val="clear" w:color="000000" w:fill="FFFFFF"/>
            <w:vAlign w:val="center"/>
          </w:tcPr>
          <w:p w14:paraId="14F38EED" w14:textId="77777777" w:rsidR="0038067F" w:rsidRPr="00FE11A8" w:rsidRDefault="0038067F" w:rsidP="00401756">
            <w:pPr>
              <w:spacing w:after="0" w:line="20" w:lineRule="atLeast"/>
              <w:ind w:left="34"/>
              <w:jc w:val="center"/>
              <w:rPr>
                <w:rFonts w:ascii="Times New Roman" w:eastAsia="Calibri" w:hAnsi="Times New Roman" w:cs="Times New Roman"/>
                <w:sz w:val="20"/>
                <w:szCs w:val="20"/>
              </w:rPr>
            </w:pPr>
            <w:r w:rsidRPr="00FE11A8">
              <w:rPr>
                <w:rFonts w:ascii="Times New Roman" w:hAnsi="Times New Roman" w:cs="Times New Roman"/>
                <w:color w:val="000000"/>
                <w:sz w:val="20"/>
                <w:szCs w:val="20"/>
              </w:rPr>
              <w:t>0,1</w:t>
            </w:r>
          </w:p>
        </w:tc>
        <w:tc>
          <w:tcPr>
            <w:tcW w:w="1423" w:type="dxa"/>
            <w:vAlign w:val="center"/>
          </w:tcPr>
          <w:p w14:paraId="5EBECE65" w14:textId="77777777" w:rsidR="0038067F" w:rsidRPr="00FE11A8" w:rsidRDefault="0038067F" w:rsidP="00401756">
            <w:pPr>
              <w:spacing w:after="0" w:line="20" w:lineRule="atLeast"/>
              <w:ind w:left="34"/>
              <w:rPr>
                <w:rFonts w:ascii="Times New Roman" w:eastAsia="Calibri" w:hAnsi="Times New Roman" w:cs="Times New Roman"/>
                <w:sz w:val="20"/>
                <w:szCs w:val="20"/>
              </w:rPr>
            </w:pPr>
          </w:p>
        </w:tc>
        <w:tc>
          <w:tcPr>
            <w:tcW w:w="1412" w:type="dxa"/>
            <w:vAlign w:val="center"/>
          </w:tcPr>
          <w:p w14:paraId="5900F0A7" w14:textId="77777777" w:rsidR="0038067F" w:rsidRPr="00FE11A8" w:rsidRDefault="0038067F" w:rsidP="00401756">
            <w:pPr>
              <w:spacing w:after="0" w:line="20" w:lineRule="atLeast"/>
              <w:ind w:left="34"/>
              <w:rPr>
                <w:rFonts w:ascii="Times New Roman" w:eastAsia="Calibri" w:hAnsi="Times New Roman" w:cs="Times New Roman"/>
                <w:sz w:val="20"/>
                <w:szCs w:val="20"/>
              </w:rPr>
            </w:pPr>
          </w:p>
        </w:tc>
        <w:tc>
          <w:tcPr>
            <w:tcW w:w="1276" w:type="dxa"/>
            <w:vAlign w:val="center"/>
          </w:tcPr>
          <w:p w14:paraId="141D0918" w14:textId="77777777" w:rsidR="0038067F" w:rsidRPr="00FE11A8" w:rsidRDefault="0038067F" w:rsidP="00401756">
            <w:pPr>
              <w:spacing w:after="0" w:line="20" w:lineRule="atLeast"/>
              <w:ind w:left="34"/>
              <w:rPr>
                <w:rFonts w:ascii="Times New Roman" w:eastAsia="Calibri" w:hAnsi="Times New Roman" w:cs="Times New Roman"/>
                <w:sz w:val="20"/>
                <w:szCs w:val="20"/>
              </w:rPr>
            </w:pPr>
          </w:p>
        </w:tc>
        <w:tc>
          <w:tcPr>
            <w:tcW w:w="1281" w:type="dxa"/>
            <w:vAlign w:val="center"/>
          </w:tcPr>
          <w:p w14:paraId="38F289B4" w14:textId="77777777" w:rsidR="0038067F" w:rsidRPr="00FE11A8" w:rsidRDefault="0038067F" w:rsidP="00401756">
            <w:pPr>
              <w:spacing w:after="0" w:line="20" w:lineRule="atLeast"/>
              <w:ind w:left="34"/>
              <w:rPr>
                <w:rFonts w:ascii="Times New Roman" w:eastAsia="Calibri" w:hAnsi="Times New Roman" w:cs="Times New Roman"/>
                <w:sz w:val="20"/>
                <w:szCs w:val="20"/>
              </w:rPr>
            </w:pPr>
          </w:p>
        </w:tc>
      </w:tr>
      <w:tr w:rsidR="0038067F" w:rsidRPr="00FE11A8" w14:paraId="1B9489E2" w14:textId="77777777" w:rsidTr="00401756">
        <w:trPr>
          <w:trHeight w:val="421"/>
          <w:jc w:val="center"/>
        </w:trPr>
        <w:tc>
          <w:tcPr>
            <w:tcW w:w="714" w:type="dxa"/>
            <w:vAlign w:val="center"/>
          </w:tcPr>
          <w:p w14:paraId="5C471A10" w14:textId="77777777" w:rsidR="0038067F" w:rsidRPr="00FE11A8" w:rsidRDefault="0038067F" w:rsidP="00401756">
            <w:pPr>
              <w:spacing w:after="0" w:line="20" w:lineRule="atLeast"/>
              <w:ind w:left="34"/>
              <w:jc w:val="center"/>
              <w:rPr>
                <w:rFonts w:ascii="Times New Roman" w:eastAsia="Calibri" w:hAnsi="Times New Roman" w:cs="Times New Roman"/>
                <w:sz w:val="20"/>
                <w:szCs w:val="20"/>
              </w:rPr>
            </w:pPr>
            <w:r w:rsidRPr="00FE11A8">
              <w:rPr>
                <w:rFonts w:ascii="Times New Roman" w:eastAsia="Calibri" w:hAnsi="Times New Roman" w:cs="Times New Roman"/>
                <w:sz w:val="20"/>
                <w:szCs w:val="20"/>
              </w:rPr>
              <w:t>8.</w:t>
            </w:r>
          </w:p>
        </w:tc>
        <w:tc>
          <w:tcPr>
            <w:tcW w:w="212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2EBFCD4D" w14:textId="77777777" w:rsidR="0038067F" w:rsidRPr="00FE11A8" w:rsidRDefault="0038067F" w:rsidP="00401756">
            <w:pPr>
              <w:spacing w:after="0" w:line="20" w:lineRule="atLeast"/>
              <w:ind w:left="34"/>
              <w:rPr>
                <w:rFonts w:ascii="Times New Roman" w:hAnsi="Times New Roman" w:cs="Times New Roman"/>
                <w:color w:val="000000"/>
                <w:sz w:val="20"/>
                <w:szCs w:val="20"/>
              </w:rPr>
            </w:pPr>
            <w:r w:rsidRPr="00FE11A8">
              <w:rPr>
                <w:rFonts w:ascii="Times New Roman" w:hAnsi="Times New Roman" w:cs="Times New Roman"/>
                <w:sz w:val="20"/>
                <w:szCs w:val="20"/>
              </w:rPr>
              <w:t>Statybinės atliekų  surinkimas, išrūšiavimas, išnešimas, pakrovimas, išvežimas, iškrovimas ir utilizavimas</w:t>
            </w:r>
          </w:p>
        </w:tc>
        <w:tc>
          <w:tcPr>
            <w:tcW w:w="708" w:type="dxa"/>
            <w:vAlign w:val="center"/>
          </w:tcPr>
          <w:p w14:paraId="0F33D59F" w14:textId="77777777" w:rsidR="0038067F" w:rsidRPr="00FE11A8" w:rsidRDefault="0038067F" w:rsidP="00401756">
            <w:pPr>
              <w:spacing w:after="0" w:line="20" w:lineRule="atLeast"/>
              <w:ind w:left="34"/>
              <w:jc w:val="center"/>
              <w:rPr>
                <w:rFonts w:ascii="Times New Roman" w:eastAsia="Calibri" w:hAnsi="Times New Roman" w:cs="Times New Roman"/>
                <w:sz w:val="20"/>
                <w:szCs w:val="20"/>
              </w:rPr>
            </w:pPr>
            <w:r w:rsidRPr="00FE11A8">
              <w:rPr>
                <w:rFonts w:ascii="Times New Roman" w:eastAsia="Calibri" w:hAnsi="Times New Roman" w:cs="Times New Roman"/>
                <w:sz w:val="20"/>
                <w:szCs w:val="20"/>
              </w:rPr>
              <w:t>1 m³</w:t>
            </w:r>
          </w:p>
        </w:tc>
        <w:tc>
          <w:tcPr>
            <w:tcW w:w="1129" w:type="dxa"/>
            <w:tcBorders>
              <w:top w:val="nil"/>
              <w:left w:val="single" w:sz="4" w:space="0" w:color="auto"/>
              <w:bottom w:val="single" w:sz="4" w:space="0" w:color="auto"/>
              <w:right w:val="single" w:sz="4" w:space="0" w:color="auto"/>
            </w:tcBorders>
            <w:shd w:val="clear" w:color="000000" w:fill="FFFFFF"/>
            <w:vAlign w:val="center"/>
          </w:tcPr>
          <w:p w14:paraId="5296F5A6" w14:textId="77777777" w:rsidR="0038067F" w:rsidRPr="00FE11A8" w:rsidRDefault="0038067F" w:rsidP="00401756">
            <w:pPr>
              <w:spacing w:after="0" w:line="20" w:lineRule="atLeast"/>
              <w:ind w:left="34"/>
              <w:jc w:val="center"/>
              <w:rPr>
                <w:rFonts w:ascii="Times New Roman" w:eastAsia="Calibri" w:hAnsi="Times New Roman" w:cs="Times New Roman"/>
                <w:sz w:val="20"/>
                <w:szCs w:val="20"/>
              </w:rPr>
            </w:pPr>
            <w:r w:rsidRPr="00FE11A8">
              <w:rPr>
                <w:rFonts w:ascii="Times New Roman" w:hAnsi="Times New Roman" w:cs="Times New Roman"/>
                <w:color w:val="000000"/>
                <w:sz w:val="20"/>
                <w:szCs w:val="20"/>
              </w:rPr>
              <w:t>0,01</w:t>
            </w:r>
          </w:p>
        </w:tc>
        <w:tc>
          <w:tcPr>
            <w:tcW w:w="1423" w:type="dxa"/>
            <w:vAlign w:val="center"/>
          </w:tcPr>
          <w:p w14:paraId="045AC6B0" w14:textId="77777777" w:rsidR="0038067F" w:rsidRPr="00FE11A8" w:rsidRDefault="0038067F" w:rsidP="00401756">
            <w:pPr>
              <w:spacing w:after="0" w:line="20" w:lineRule="atLeast"/>
              <w:ind w:left="34"/>
              <w:rPr>
                <w:rFonts w:ascii="Times New Roman" w:eastAsia="Calibri" w:hAnsi="Times New Roman" w:cs="Times New Roman"/>
                <w:sz w:val="20"/>
                <w:szCs w:val="20"/>
              </w:rPr>
            </w:pPr>
          </w:p>
        </w:tc>
        <w:tc>
          <w:tcPr>
            <w:tcW w:w="1412" w:type="dxa"/>
            <w:vAlign w:val="center"/>
          </w:tcPr>
          <w:p w14:paraId="2984F833" w14:textId="77777777" w:rsidR="0038067F" w:rsidRPr="00FE11A8" w:rsidRDefault="0038067F" w:rsidP="00401756">
            <w:pPr>
              <w:spacing w:after="0" w:line="20" w:lineRule="atLeast"/>
              <w:ind w:left="34"/>
              <w:rPr>
                <w:rFonts w:ascii="Times New Roman" w:eastAsia="Calibri" w:hAnsi="Times New Roman" w:cs="Times New Roman"/>
                <w:sz w:val="20"/>
                <w:szCs w:val="20"/>
              </w:rPr>
            </w:pPr>
          </w:p>
        </w:tc>
        <w:tc>
          <w:tcPr>
            <w:tcW w:w="1276" w:type="dxa"/>
            <w:vAlign w:val="center"/>
          </w:tcPr>
          <w:p w14:paraId="6D328116" w14:textId="77777777" w:rsidR="0038067F" w:rsidRPr="00FE11A8" w:rsidRDefault="0038067F" w:rsidP="00401756">
            <w:pPr>
              <w:spacing w:after="0" w:line="20" w:lineRule="atLeast"/>
              <w:ind w:left="34"/>
              <w:rPr>
                <w:rFonts w:ascii="Times New Roman" w:eastAsia="Calibri" w:hAnsi="Times New Roman" w:cs="Times New Roman"/>
                <w:sz w:val="20"/>
                <w:szCs w:val="20"/>
              </w:rPr>
            </w:pPr>
          </w:p>
        </w:tc>
        <w:tc>
          <w:tcPr>
            <w:tcW w:w="1281" w:type="dxa"/>
            <w:vAlign w:val="center"/>
          </w:tcPr>
          <w:p w14:paraId="458F0A8C" w14:textId="77777777" w:rsidR="0038067F" w:rsidRPr="00FE11A8" w:rsidRDefault="0038067F" w:rsidP="00401756">
            <w:pPr>
              <w:spacing w:after="0" w:line="20" w:lineRule="atLeast"/>
              <w:ind w:left="34"/>
              <w:rPr>
                <w:rFonts w:ascii="Times New Roman" w:eastAsia="Calibri" w:hAnsi="Times New Roman" w:cs="Times New Roman"/>
                <w:sz w:val="20"/>
                <w:szCs w:val="20"/>
              </w:rPr>
            </w:pPr>
          </w:p>
        </w:tc>
      </w:tr>
      <w:tr w:rsidR="0038067F" w:rsidRPr="00FE11A8" w14:paraId="17B31616" w14:textId="77777777" w:rsidTr="00401756">
        <w:trPr>
          <w:trHeight w:val="421"/>
          <w:jc w:val="center"/>
        </w:trPr>
        <w:tc>
          <w:tcPr>
            <w:tcW w:w="714" w:type="dxa"/>
            <w:vAlign w:val="center"/>
          </w:tcPr>
          <w:p w14:paraId="2C7A6198" w14:textId="77777777" w:rsidR="0038067F" w:rsidRPr="00FE11A8" w:rsidRDefault="0038067F" w:rsidP="00401756">
            <w:pPr>
              <w:spacing w:after="0" w:line="20" w:lineRule="atLeast"/>
              <w:ind w:left="34"/>
              <w:jc w:val="center"/>
              <w:rPr>
                <w:rFonts w:ascii="Times New Roman" w:eastAsia="Calibri" w:hAnsi="Times New Roman" w:cs="Times New Roman"/>
                <w:sz w:val="20"/>
                <w:szCs w:val="20"/>
              </w:rPr>
            </w:pPr>
            <w:r w:rsidRPr="00FE11A8">
              <w:rPr>
                <w:rFonts w:ascii="Times New Roman" w:eastAsia="Calibri" w:hAnsi="Times New Roman" w:cs="Times New Roman"/>
                <w:sz w:val="20"/>
                <w:szCs w:val="20"/>
              </w:rPr>
              <w:t>9.</w:t>
            </w:r>
          </w:p>
        </w:tc>
        <w:tc>
          <w:tcPr>
            <w:tcW w:w="2122" w:type="dxa"/>
            <w:tcBorders>
              <w:top w:val="nil"/>
              <w:left w:val="single" w:sz="4" w:space="0" w:color="auto"/>
              <w:bottom w:val="single" w:sz="4" w:space="0" w:color="auto"/>
              <w:right w:val="single" w:sz="4" w:space="0" w:color="auto"/>
            </w:tcBorders>
            <w:tcMar>
              <w:left w:w="0" w:type="dxa"/>
              <w:right w:w="0" w:type="dxa"/>
            </w:tcMar>
            <w:vAlign w:val="center"/>
          </w:tcPr>
          <w:p w14:paraId="6DFECA6D" w14:textId="77777777" w:rsidR="0038067F" w:rsidRPr="00FE11A8" w:rsidRDefault="0038067F" w:rsidP="00401756">
            <w:pPr>
              <w:spacing w:after="0" w:line="20" w:lineRule="atLeast"/>
              <w:ind w:left="34"/>
              <w:rPr>
                <w:rFonts w:ascii="Times New Roman" w:hAnsi="Times New Roman" w:cs="Times New Roman"/>
                <w:color w:val="000000"/>
                <w:sz w:val="20"/>
                <w:szCs w:val="20"/>
              </w:rPr>
            </w:pPr>
            <w:r w:rsidRPr="00FE11A8">
              <w:rPr>
                <w:rFonts w:ascii="Times New Roman" w:hAnsi="Times New Roman" w:cs="Times New Roman"/>
                <w:sz w:val="20"/>
                <w:szCs w:val="20"/>
              </w:rPr>
              <w:t>Didelių gabaritų atliekų  surinkimas, išrūšiavimas, demontavimas, išnešimas, pakrovimas, išvežimas, iškrovimas ir utilizavimas</w:t>
            </w:r>
          </w:p>
        </w:tc>
        <w:tc>
          <w:tcPr>
            <w:tcW w:w="708" w:type="dxa"/>
            <w:vAlign w:val="center"/>
          </w:tcPr>
          <w:p w14:paraId="62A89901" w14:textId="77777777" w:rsidR="0038067F" w:rsidRPr="00FE11A8" w:rsidRDefault="0038067F" w:rsidP="00401756">
            <w:pPr>
              <w:spacing w:after="0" w:line="20" w:lineRule="atLeast"/>
              <w:ind w:left="34"/>
              <w:jc w:val="center"/>
              <w:rPr>
                <w:rFonts w:ascii="Times New Roman" w:eastAsia="Calibri" w:hAnsi="Times New Roman" w:cs="Times New Roman"/>
                <w:sz w:val="20"/>
                <w:szCs w:val="20"/>
              </w:rPr>
            </w:pPr>
            <w:r w:rsidRPr="00FE11A8">
              <w:rPr>
                <w:rFonts w:ascii="Times New Roman" w:eastAsia="Calibri" w:hAnsi="Times New Roman" w:cs="Times New Roman"/>
                <w:sz w:val="20"/>
                <w:szCs w:val="20"/>
              </w:rPr>
              <w:t>1 m³</w:t>
            </w:r>
          </w:p>
        </w:tc>
        <w:tc>
          <w:tcPr>
            <w:tcW w:w="1129" w:type="dxa"/>
            <w:tcBorders>
              <w:top w:val="nil"/>
              <w:left w:val="single" w:sz="4" w:space="0" w:color="auto"/>
              <w:bottom w:val="single" w:sz="4" w:space="0" w:color="auto"/>
              <w:right w:val="single" w:sz="4" w:space="0" w:color="auto"/>
            </w:tcBorders>
            <w:shd w:val="clear" w:color="000000" w:fill="FFFFFF"/>
            <w:vAlign w:val="center"/>
          </w:tcPr>
          <w:p w14:paraId="79029A4B" w14:textId="77777777" w:rsidR="0038067F" w:rsidRPr="00FE11A8" w:rsidRDefault="0038067F" w:rsidP="00401756">
            <w:pPr>
              <w:spacing w:after="0" w:line="20" w:lineRule="atLeast"/>
              <w:ind w:left="34"/>
              <w:jc w:val="center"/>
              <w:rPr>
                <w:rFonts w:ascii="Times New Roman" w:eastAsia="Calibri" w:hAnsi="Times New Roman" w:cs="Times New Roman"/>
                <w:sz w:val="20"/>
                <w:szCs w:val="20"/>
              </w:rPr>
            </w:pPr>
            <w:r w:rsidRPr="00FE11A8">
              <w:rPr>
                <w:rFonts w:ascii="Times New Roman" w:hAnsi="Times New Roman" w:cs="Times New Roman"/>
                <w:color w:val="000000"/>
                <w:sz w:val="20"/>
                <w:szCs w:val="20"/>
              </w:rPr>
              <w:t>0,3</w:t>
            </w:r>
          </w:p>
        </w:tc>
        <w:tc>
          <w:tcPr>
            <w:tcW w:w="1423" w:type="dxa"/>
            <w:vAlign w:val="center"/>
          </w:tcPr>
          <w:p w14:paraId="73E634C4" w14:textId="77777777" w:rsidR="0038067F" w:rsidRPr="00FE11A8" w:rsidRDefault="0038067F" w:rsidP="00401756">
            <w:pPr>
              <w:spacing w:after="0" w:line="20" w:lineRule="atLeast"/>
              <w:ind w:left="34"/>
              <w:rPr>
                <w:rFonts w:ascii="Times New Roman" w:eastAsia="Calibri" w:hAnsi="Times New Roman" w:cs="Times New Roman"/>
                <w:sz w:val="20"/>
                <w:szCs w:val="20"/>
              </w:rPr>
            </w:pPr>
          </w:p>
        </w:tc>
        <w:tc>
          <w:tcPr>
            <w:tcW w:w="1412" w:type="dxa"/>
            <w:vAlign w:val="center"/>
          </w:tcPr>
          <w:p w14:paraId="6183376A" w14:textId="77777777" w:rsidR="0038067F" w:rsidRPr="00FE11A8" w:rsidRDefault="0038067F" w:rsidP="00401756">
            <w:pPr>
              <w:spacing w:after="0" w:line="20" w:lineRule="atLeast"/>
              <w:ind w:left="34"/>
              <w:rPr>
                <w:rFonts w:ascii="Times New Roman" w:eastAsia="Calibri" w:hAnsi="Times New Roman" w:cs="Times New Roman"/>
                <w:sz w:val="20"/>
                <w:szCs w:val="20"/>
              </w:rPr>
            </w:pPr>
          </w:p>
        </w:tc>
        <w:tc>
          <w:tcPr>
            <w:tcW w:w="1276" w:type="dxa"/>
            <w:vAlign w:val="center"/>
          </w:tcPr>
          <w:p w14:paraId="01F1D339" w14:textId="77777777" w:rsidR="0038067F" w:rsidRPr="00FE11A8" w:rsidRDefault="0038067F" w:rsidP="00401756">
            <w:pPr>
              <w:spacing w:after="0" w:line="20" w:lineRule="atLeast"/>
              <w:ind w:left="34"/>
              <w:rPr>
                <w:rFonts w:ascii="Times New Roman" w:eastAsia="Calibri" w:hAnsi="Times New Roman" w:cs="Times New Roman"/>
                <w:sz w:val="20"/>
                <w:szCs w:val="20"/>
              </w:rPr>
            </w:pPr>
          </w:p>
        </w:tc>
        <w:tc>
          <w:tcPr>
            <w:tcW w:w="1281" w:type="dxa"/>
            <w:vAlign w:val="center"/>
          </w:tcPr>
          <w:p w14:paraId="3540F2E5" w14:textId="77777777" w:rsidR="0038067F" w:rsidRPr="00FE11A8" w:rsidRDefault="0038067F" w:rsidP="00401756">
            <w:pPr>
              <w:spacing w:after="0" w:line="20" w:lineRule="atLeast"/>
              <w:ind w:left="34"/>
              <w:rPr>
                <w:rFonts w:ascii="Times New Roman" w:eastAsia="Calibri" w:hAnsi="Times New Roman" w:cs="Times New Roman"/>
                <w:sz w:val="20"/>
                <w:szCs w:val="20"/>
              </w:rPr>
            </w:pPr>
          </w:p>
        </w:tc>
      </w:tr>
      <w:tr w:rsidR="0038067F" w:rsidRPr="00FE11A8" w14:paraId="37D11C2C" w14:textId="77777777" w:rsidTr="00401756">
        <w:trPr>
          <w:trHeight w:val="421"/>
          <w:jc w:val="center"/>
        </w:trPr>
        <w:tc>
          <w:tcPr>
            <w:tcW w:w="714" w:type="dxa"/>
            <w:vAlign w:val="center"/>
          </w:tcPr>
          <w:p w14:paraId="4C62FAC5" w14:textId="77777777" w:rsidR="0038067F" w:rsidRPr="00FE11A8" w:rsidRDefault="0038067F" w:rsidP="00401756">
            <w:pPr>
              <w:spacing w:after="0" w:line="20" w:lineRule="atLeast"/>
              <w:ind w:left="34"/>
              <w:jc w:val="center"/>
              <w:rPr>
                <w:rFonts w:ascii="Times New Roman" w:eastAsia="Calibri" w:hAnsi="Times New Roman" w:cs="Times New Roman"/>
                <w:sz w:val="20"/>
                <w:szCs w:val="20"/>
              </w:rPr>
            </w:pPr>
            <w:r w:rsidRPr="00FE11A8">
              <w:rPr>
                <w:rFonts w:ascii="Times New Roman" w:eastAsia="Calibri" w:hAnsi="Times New Roman" w:cs="Times New Roman"/>
                <w:sz w:val="20"/>
                <w:szCs w:val="20"/>
              </w:rPr>
              <w:lastRenderedPageBreak/>
              <w:t>10.</w:t>
            </w:r>
          </w:p>
        </w:tc>
        <w:tc>
          <w:tcPr>
            <w:tcW w:w="2122" w:type="dxa"/>
            <w:tcBorders>
              <w:top w:val="nil"/>
              <w:left w:val="single" w:sz="4" w:space="0" w:color="auto"/>
              <w:bottom w:val="single" w:sz="4" w:space="0" w:color="auto"/>
              <w:right w:val="single" w:sz="4" w:space="0" w:color="auto"/>
            </w:tcBorders>
            <w:tcMar>
              <w:left w:w="0" w:type="dxa"/>
              <w:right w:w="0" w:type="dxa"/>
            </w:tcMar>
            <w:vAlign w:val="center"/>
          </w:tcPr>
          <w:p w14:paraId="0C3B3AED" w14:textId="77777777" w:rsidR="0038067F" w:rsidRPr="00FE11A8" w:rsidRDefault="0038067F" w:rsidP="00401756">
            <w:pPr>
              <w:spacing w:after="0" w:line="20" w:lineRule="atLeast"/>
              <w:ind w:left="34"/>
              <w:rPr>
                <w:rFonts w:ascii="Times New Roman" w:eastAsia="Calibri" w:hAnsi="Times New Roman" w:cs="Times New Roman"/>
                <w:sz w:val="20"/>
                <w:szCs w:val="20"/>
              </w:rPr>
            </w:pPr>
            <w:r w:rsidRPr="00FE11A8">
              <w:rPr>
                <w:rFonts w:ascii="Times New Roman" w:hAnsi="Times New Roman" w:cs="Times New Roman"/>
                <w:sz w:val="20"/>
                <w:szCs w:val="20"/>
              </w:rPr>
              <w:t>Padangų surinkimas, išrūšiavimas, išnešimas, pakrovimas, išvežimas, iškrovimas ir utilizavimas</w:t>
            </w:r>
          </w:p>
        </w:tc>
        <w:tc>
          <w:tcPr>
            <w:tcW w:w="708" w:type="dxa"/>
            <w:vAlign w:val="center"/>
          </w:tcPr>
          <w:p w14:paraId="57504407" w14:textId="77777777" w:rsidR="0038067F" w:rsidRPr="00FE11A8" w:rsidRDefault="0038067F" w:rsidP="00401756">
            <w:pPr>
              <w:spacing w:after="0" w:line="20" w:lineRule="atLeast"/>
              <w:ind w:left="34"/>
              <w:jc w:val="center"/>
              <w:rPr>
                <w:rFonts w:ascii="Times New Roman" w:eastAsia="Calibri" w:hAnsi="Times New Roman" w:cs="Times New Roman"/>
                <w:sz w:val="20"/>
                <w:szCs w:val="20"/>
              </w:rPr>
            </w:pPr>
            <w:r w:rsidRPr="00FE11A8">
              <w:rPr>
                <w:rFonts w:ascii="Times New Roman" w:eastAsia="Calibri" w:hAnsi="Times New Roman" w:cs="Times New Roman"/>
                <w:sz w:val="20"/>
                <w:szCs w:val="20"/>
              </w:rPr>
              <w:t>1 m³</w:t>
            </w:r>
          </w:p>
        </w:tc>
        <w:tc>
          <w:tcPr>
            <w:tcW w:w="1129" w:type="dxa"/>
            <w:tcBorders>
              <w:top w:val="nil"/>
              <w:left w:val="single" w:sz="4" w:space="0" w:color="auto"/>
              <w:bottom w:val="single" w:sz="4" w:space="0" w:color="auto"/>
              <w:right w:val="single" w:sz="4" w:space="0" w:color="auto"/>
            </w:tcBorders>
            <w:shd w:val="clear" w:color="000000" w:fill="FFFFFF"/>
            <w:vAlign w:val="center"/>
          </w:tcPr>
          <w:p w14:paraId="3D4EA7A5" w14:textId="77777777" w:rsidR="0038067F" w:rsidRPr="00FE11A8" w:rsidRDefault="0038067F" w:rsidP="00401756">
            <w:pPr>
              <w:spacing w:after="0" w:line="20" w:lineRule="atLeast"/>
              <w:ind w:left="34"/>
              <w:jc w:val="center"/>
              <w:rPr>
                <w:rFonts w:ascii="Times New Roman" w:eastAsia="Calibri" w:hAnsi="Times New Roman" w:cs="Times New Roman"/>
                <w:sz w:val="20"/>
                <w:szCs w:val="20"/>
              </w:rPr>
            </w:pPr>
            <w:r w:rsidRPr="00FE11A8">
              <w:rPr>
                <w:rFonts w:ascii="Times New Roman" w:hAnsi="Times New Roman" w:cs="Times New Roman"/>
                <w:color w:val="000000"/>
                <w:sz w:val="20"/>
                <w:szCs w:val="20"/>
              </w:rPr>
              <w:t>0,01</w:t>
            </w:r>
          </w:p>
        </w:tc>
        <w:tc>
          <w:tcPr>
            <w:tcW w:w="1423" w:type="dxa"/>
            <w:vAlign w:val="center"/>
          </w:tcPr>
          <w:p w14:paraId="0D823C63" w14:textId="77777777" w:rsidR="0038067F" w:rsidRPr="00FE11A8" w:rsidRDefault="0038067F" w:rsidP="00401756">
            <w:pPr>
              <w:spacing w:after="0" w:line="20" w:lineRule="atLeast"/>
              <w:ind w:left="34"/>
              <w:rPr>
                <w:rFonts w:ascii="Times New Roman" w:eastAsia="Calibri" w:hAnsi="Times New Roman" w:cs="Times New Roman"/>
                <w:sz w:val="20"/>
                <w:szCs w:val="20"/>
              </w:rPr>
            </w:pPr>
          </w:p>
        </w:tc>
        <w:tc>
          <w:tcPr>
            <w:tcW w:w="1412" w:type="dxa"/>
            <w:vAlign w:val="center"/>
          </w:tcPr>
          <w:p w14:paraId="58535477" w14:textId="77777777" w:rsidR="0038067F" w:rsidRPr="00FE11A8" w:rsidRDefault="0038067F" w:rsidP="00401756">
            <w:pPr>
              <w:spacing w:after="0" w:line="20" w:lineRule="atLeast"/>
              <w:ind w:left="34"/>
              <w:rPr>
                <w:rFonts w:ascii="Times New Roman" w:eastAsia="Calibri" w:hAnsi="Times New Roman" w:cs="Times New Roman"/>
                <w:sz w:val="20"/>
                <w:szCs w:val="20"/>
              </w:rPr>
            </w:pPr>
          </w:p>
        </w:tc>
        <w:tc>
          <w:tcPr>
            <w:tcW w:w="1276" w:type="dxa"/>
            <w:vAlign w:val="center"/>
          </w:tcPr>
          <w:p w14:paraId="0FDC4368" w14:textId="77777777" w:rsidR="0038067F" w:rsidRPr="00FE11A8" w:rsidRDefault="0038067F" w:rsidP="00401756">
            <w:pPr>
              <w:spacing w:after="0" w:line="20" w:lineRule="atLeast"/>
              <w:ind w:left="34"/>
              <w:rPr>
                <w:rFonts w:ascii="Times New Roman" w:eastAsia="Calibri" w:hAnsi="Times New Roman" w:cs="Times New Roman"/>
                <w:sz w:val="20"/>
                <w:szCs w:val="20"/>
              </w:rPr>
            </w:pPr>
          </w:p>
        </w:tc>
        <w:tc>
          <w:tcPr>
            <w:tcW w:w="1281" w:type="dxa"/>
            <w:vAlign w:val="center"/>
          </w:tcPr>
          <w:p w14:paraId="1012AF05" w14:textId="77777777" w:rsidR="0038067F" w:rsidRPr="00FE11A8" w:rsidRDefault="0038067F" w:rsidP="00401756">
            <w:pPr>
              <w:spacing w:after="0" w:line="20" w:lineRule="atLeast"/>
              <w:ind w:left="34"/>
              <w:rPr>
                <w:rFonts w:ascii="Times New Roman" w:eastAsia="Calibri" w:hAnsi="Times New Roman" w:cs="Times New Roman"/>
                <w:sz w:val="20"/>
                <w:szCs w:val="20"/>
              </w:rPr>
            </w:pPr>
          </w:p>
        </w:tc>
      </w:tr>
      <w:tr w:rsidR="0038067F" w:rsidRPr="00FE11A8" w14:paraId="65942D2D" w14:textId="77777777" w:rsidTr="00401756">
        <w:trPr>
          <w:trHeight w:val="421"/>
          <w:jc w:val="center"/>
        </w:trPr>
        <w:tc>
          <w:tcPr>
            <w:tcW w:w="714" w:type="dxa"/>
            <w:vAlign w:val="center"/>
          </w:tcPr>
          <w:p w14:paraId="6C329727" w14:textId="77777777" w:rsidR="0038067F" w:rsidRPr="00FE11A8" w:rsidRDefault="0038067F" w:rsidP="00401756">
            <w:pPr>
              <w:spacing w:after="0" w:line="20" w:lineRule="atLeast"/>
              <w:ind w:left="34"/>
              <w:jc w:val="center"/>
              <w:rPr>
                <w:rFonts w:ascii="Times New Roman" w:eastAsia="Calibri" w:hAnsi="Times New Roman" w:cs="Times New Roman"/>
                <w:sz w:val="20"/>
                <w:szCs w:val="20"/>
              </w:rPr>
            </w:pPr>
            <w:r w:rsidRPr="00FE11A8">
              <w:rPr>
                <w:rFonts w:ascii="Times New Roman" w:eastAsia="Calibri" w:hAnsi="Times New Roman" w:cs="Times New Roman"/>
                <w:sz w:val="20"/>
                <w:szCs w:val="20"/>
              </w:rPr>
              <w:t>11.</w:t>
            </w:r>
          </w:p>
        </w:tc>
        <w:tc>
          <w:tcPr>
            <w:tcW w:w="2122" w:type="dxa"/>
            <w:tcBorders>
              <w:top w:val="nil"/>
              <w:left w:val="single" w:sz="4" w:space="0" w:color="auto"/>
              <w:bottom w:val="single" w:sz="4" w:space="0" w:color="auto"/>
              <w:right w:val="single" w:sz="4" w:space="0" w:color="auto"/>
            </w:tcBorders>
            <w:tcMar>
              <w:left w:w="0" w:type="dxa"/>
              <w:right w:w="0" w:type="dxa"/>
            </w:tcMar>
            <w:vAlign w:val="center"/>
          </w:tcPr>
          <w:p w14:paraId="6BDDA4D5" w14:textId="77777777" w:rsidR="0038067F" w:rsidRPr="00FE11A8" w:rsidRDefault="0038067F" w:rsidP="00401756">
            <w:pPr>
              <w:spacing w:after="0" w:line="20" w:lineRule="atLeast"/>
              <w:ind w:left="34"/>
              <w:rPr>
                <w:rFonts w:ascii="Times New Roman" w:eastAsia="Calibri" w:hAnsi="Times New Roman" w:cs="Times New Roman"/>
                <w:sz w:val="20"/>
                <w:szCs w:val="20"/>
              </w:rPr>
            </w:pPr>
            <w:r w:rsidRPr="00FE11A8">
              <w:rPr>
                <w:rFonts w:ascii="Times New Roman" w:hAnsi="Times New Roman" w:cs="Times New Roman"/>
                <w:sz w:val="20"/>
                <w:szCs w:val="20"/>
              </w:rPr>
              <w:t>Mišrių atliekų surinkimas, išrūšiavimas, išnešimas, pakrovimas, išvežimas, iškrovimas ir utilizavimas</w:t>
            </w:r>
          </w:p>
        </w:tc>
        <w:tc>
          <w:tcPr>
            <w:tcW w:w="708" w:type="dxa"/>
            <w:vAlign w:val="center"/>
          </w:tcPr>
          <w:p w14:paraId="31096E59" w14:textId="77777777" w:rsidR="0038067F" w:rsidRPr="00FE11A8" w:rsidRDefault="0038067F" w:rsidP="00401756">
            <w:pPr>
              <w:spacing w:after="0" w:line="20" w:lineRule="atLeast"/>
              <w:ind w:left="34"/>
              <w:jc w:val="center"/>
              <w:rPr>
                <w:rFonts w:ascii="Times New Roman" w:eastAsia="Calibri" w:hAnsi="Times New Roman" w:cs="Times New Roman"/>
                <w:sz w:val="20"/>
                <w:szCs w:val="20"/>
              </w:rPr>
            </w:pPr>
            <w:r w:rsidRPr="00FE11A8">
              <w:rPr>
                <w:rFonts w:ascii="Times New Roman" w:eastAsia="Calibri" w:hAnsi="Times New Roman" w:cs="Times New Roman"/>
                <w:sz w:val="20"/>
                <w:szCs w:val="20"/>
              </w:rPr>
              <w:t>1 m</w:t>
            </w:r>
            <w:r w:rsidRPr="00FE11A8">
              <w:rPr>
                <w:rFonts w:ascii="Times New Roman" w:eastAsia="Calibri" w:hAnsi="Times New Roman" w:cs="Times New Roman"/>
                <w:sz w:val="20"/>
                <w:szCs w:val="20"/>
                <w:vertAlign w:val="superscript"/>
              </w:rPr>
              <w:t>3</w:t>
            </w:r>
          </w:p>
        </w:tc>
        <w:tc>
          <w:tcPr>
            <w:tcW w:w="1129" w:type="dxa"/>
            <w:tcBorders>
              <w:top w:val="nil"/>
              <w:left w:val="single" w:sz="4" w:space="0" w:color="auto"/>
              <w:bottom w:val="single" w:sz="4" w:space="0" w:color="auto"/>
              <w:right w:val="single" w:sz="4" w:space="0" w:color="auto"/>
            </w:tcBorders>
            <w:shd w:val="clear" w:color="000000" w:fill="FFFFFF"/>
            <w:vAlign w:val="center"/>
          </w:tcPr>
          <w:p w14:paraId="51DB269F" w14:textId="77777777" w:rsidR="0038067F" w:rsidRPr="00FE11A8" w:rsidRDefault="0038067F" w:rsidP="00401756">
            <w:pPr>
              <w:spacing w:after="0" w:line="20" w:lineRule="atLeast"/>
              <w:ind w:left="34"/>
              <w:jc w:val="center"/>
              <w:rPr>
                <w:rFonts w:ascii="Times New Roman" w:eastAsia="Calibri" w:hAnsi="Times New Roman" w:cs="Times New Roman"/>
                <w:sz w:val="20"/>
                <w:szCs w:val="20"/>
              </w:rPr>
            </w:pPr>
            <w:r w:rsidRPr="00FE11A8">
              <w:rPr>
                <w:rFonts w:ascii="Times New Roman" w:hAnsi="Times New Roman" w:cs="Times New Roman"/>
                <w:color w:val="000000"/>
                <w:sz w:val="20"/>
                <w:szCs w:val="20"/>
              </w:rPr>
              <w:t>0,3</w:t>
            </w:r>
          </w:p>
        </w:tc>
        <w:tc>
          <w:tcPr>
            <w:tcW w:w="1423" w:type="dxa"/>
            <w:vAlign w:val="center"/>
          </w:tcPr>
          <w:p w14:paraId="5F6576E1" w14:textId="77777777" w:rsidR="0038067F" w:rsidRPr="00FE11A8" w:rsidRDefault="0038067F" w:rsidP="00401756">
            <w:pPr>
              <w:spacing w:after="0" w:line="20" w:lineRule="atLeast"/>
              <w:ind w:left="34"/>
              <w:rPr>
                <w:rFonts w:ascii="Times New Roman" w:eastAsia="Calibri" w:hAnsi="Times New Roman" w:cs="Times New Roman"/>
                <w:sz w:val="20"/>
                <w:szCs w:val="20"/>
              </w:rPr>
            </w:pPr>
          </w:p>
        </w:tc>
        <w:tc>
          <w:tcPr>
            <w:tcW w:w="1412" w:type="dxa"/>
            <w:vAlign w:val="center"/>
          </w:tcPr>
          <w:p w14:paraId="528E7CC4" w14:textId="77777777" w:rsidR="0038067F" w:rsidRPr="00FE11A8" w:rsidRDefault="0038067F" w:rsidP="00401756">
            <w:pPr>
              <w:spacing w:after="0" w:line="20" w:lineRule="atLeast"/>
              <w:ind w:left="34"/>
              <w:rPr>
                <w:rFonts w:ascii="Times New Roman" w:eastAsia="Calibri" w:hAnsi="Times New Roman" w:cs="Times New Roman"/>
                <w:sz w:val="20"/>
                <w:szCs w:val="20"/>
              </w:rPr>
            </w:pPr>
          </w:p>
        </w:tc>
        <w:tc>
          <w:tcPr>
            <w:tcW w:w="1276" w:type="dxa"/>
            <w:vAlign w:val="center"/>
          </w:tcPr>
          <w:p w14:paraId="3F553BAD" w14:textId="77777777" w:rsidR="0038067F" w:rsidRPr="00FE11A8" w:rsidRDefault="0038067F" w:rsidP="00401756">
            <w:pPr>
              <w:spacing w:after="0" w:line="20" w:lineRule="atLeast"/>
              <w:ind w:left="34"/>
              <w:rPr>
                <w:rFonts w:ascii="Times New Roman" w:eastAsia="Calibri" w:hAnsi="Times New Roman" w:cs="Times New Roman"/>
                <w:sz w:val="20"/>
                <w:szCs w:val="20"/>
              </w:rPr>
            </w:pPr>
          </w:p>
        </w:tc>
        <w:tc>
          <w:tcPr>
            <w:tcW w:w="1281" w:type="dxa"/>
            <w:vAlign w:val="center"/>
          </w:tcPr>
          <w:p w14:paraId="43DF38D5" w14:textId="77777777" w:rsidR="0038067F" w:rsidRPr="00FE11A8" w:rsidRDefault="0038067F" w:rsidP="00401756">
            <w:pPr>
              <w:spacing w:after="0" w:line="20" w:lineRule="atLeast"/>
              <w:ind w:left="34"/>
              <w:rPr>
                <w:rFonts w:ascii="Times New Roman" w:eastAsia="Calibri" w:hAnsi="Times New Roman" w:cs="Times New Roman"/>
                <w:sz w:val="20"/>
                <w:szCs w:val="20"/>
              </w:rPr>
            </w:pPr>
          </w:p>
        </w:tc>
      </w:tr>
      <w:tr w:rsidR="0038067F" w:rsidRPr="00FE11A8" w14:paraId="7C8C48E2" w14:textId="77777777" w:rsidTr="00401756">
        <w:trPr>
          <w:trHeight w:val="421"/>
          <w:jc w:val="center"/>
        </w:trPr>
        <w:tc>
          <w:tcPr>
            <w:tcW w:w="8784" w:type="dxa"/>
            <w:gridSpan w:val="7"/>
            <w:vAlign w:val="center"/>
          </w:tcPr>
          <w:p w14:paraId="00960379" w14:textId="77777777" w:rsidR="0038067F" w:rsidRPr="00FE11A8" w:rsidRDefault="0038067F" w:rsidP="00401756">
            <w:pPr>
              <w:spacing w:after="0" w:line="20" w:lineRule="atLeast"/>
              <w:ind w:left="34"/>
              <w:jc w:val="right"/>
              <w:rPr>
                <w:rFonts w:ascii="Times New Roman" w:eastAsia="Calibri" w:hAnsi="Times New Roman" w:cs="Times New Roman"/>
                <w:b/>
                <w:sz w:val="20"/>
                <w:szCs w:val="20"/>
              </w:rPr>
            </w:pPr>
            <w:r w:rsidRPr="00FE11A8">
              <w:rPr>
                <w:rFonts w:ascii="Times New Roman" w:eastAsia="Calibri" w:hAnsi="Times New Roman" w:cs="Times New Roman"/>
                <w:b/>
                <w:sz w:val="20"/>
                <w:szCs w:val="20"/>
              </w:rPr>
              <w:t>Bendra pasiūlymo palyginamoji*** kaina, EUR be PVM</w:t>
            </w:r>
          </w:p>
        </w:tc>
        <w:tc>
          <w:tcPr>
            <w:tcW w:w="1281" w:type="dxa"/>
            <w:vAlign w:val="center"/>
          </w:tcPr>
          <w:p w14:paraId="160FF08F" w14:textId="77777777" w:rsidR="0038067F" w:rsidRPr="00FE11A8" w:rsidRDefault="0038067F" w:rsidP="00401756">
            <w:pPr>
              <w:spacing w:after="0" w:line="20" w:lineRule="atLeast"/>
              <w:ind w:left="34"/>
              <w:jc w:val="center"/>
              <w:rPr>
                <w:rFonts w:ascii="Times New Roman" w:eastAsia="Calibri" w:hAnsi="Times New Roman" w:cs="Times New Roman"/>
                <w:sz w:val="20"/>
                <w:szCs w:val="20"/>
              </w:rPr>
            </w:pPr>
          </w:p>
        </w:tc>
      </w:tr>
      <w:tr w:rsidR="0038067F" w:rsidRPr="00FE11A8" w14:paraId="449D31C4" w14:textId="77777777" w:rsidTr="00401756">
        <w:trPr>
          <w:trHeight w:val="421"/>
          <w:jc w:val="center"/>
        </w:trPr>
        <w:tc>
          <w:tcPr>
            <w:tcW w:w="8784" w:type="dxa"/>
            <w:gridSpan w:val="7"/>
            <w:vAlign w:val="center"/>
          </w:tcPr>
          <w:p w14:paraId="2CD4EE84" w14:textId="77777777" w:rsidR="0038067F" w:rsidRPr="00FE11A8" w:rsidRDefault="0038067F" w:rsidP="00401756">
            <w:pPr>
              <w:spacing w:after="0" w:line="20" w:lineRule="atLeast"/>
              <w:ind w:left="34"/>
              <w:jc w:val="right"/>
              <w:rPr>
                <w:rFonts w:ascii="Times New Roman" w:eastAsia="Calibri" w:hAnsi="Times New Roman" w:cs="Times New Roman"/>
                <w:b/>
                <w:sz w:val="20"/>
                <w:szCs w:val="20"/>
              </w:rPr>
            </w:pPr>
            <w:r w:rsidRPr="00FE11A8">
              <w:rPr>
                <w:rFonts w:ascii="Times New Roman" w:eastAsia="Calibri" w:hAnsi="Times New Roman" w:cs="Times New Roman"/>
                <w:b/>
                <w:sz w:val="20"/>
                <w:szCs w:val="20"/>
              </w:rPr>
              <w:t>PVM (</w:t>
            </w:r>
            <w:r w:rsidRPr="00FE11A8">
              <w:rPr>
                <w:rFonts w:ascii="Times New Roman" w:eastAsia="Calibri" w:hAnsi="Times New Roman" w:cs="Times New Roman"/>
                <w:b/>
                <w:i/>
                <w:sz w:val="20"/>
                <w:szCs w:val="20"/>
              </w:rPr>
              <w:t>tarifas/jį šioje vietoje įrašo tiekėjas</w:t>
            </w:r>
            <w:r w:rsidRPr="00FE11A8">
              <w:rPr>
                <w:rFonts w:ascii="Times New Roman" w:eastAsia="Calibri" w:hAnsi="Times New Roman" w:cs="Times New Roman"/>
                <w:b/>
                <w:sz w:val="20"/>
                <w:szCs w:val="20"/>
              </w:rPr>
              <w:t>), bendra PVM suma****</w:t>
            </w:r>
          </w:p>
        </w:tc>
        <w:tc>
          <w:tcPr>
            <w:tcW w:w="1281" w:type="dxa"/>
            <w:vAlign w:val="center"/>
          </w:tcPr>
          <w:p w14:paraId="7FCF091A" w14:textId="77777777" w:rsidR="0038067F" w:rsidRPr="00FE11A8" w:rsidRDefault="0038067F" w:rsidP="00401756">
            <w:pPr>
              <w:spacing w:after="0" w:line="20" w:lineRule="atLeast"/>
              <w:ind w:left="34"/>
              <w:jc w:val="center"/>
              <w:rPr>
                <w:rFonts w:ascii="Times New Roman" w:eastAsia="Calibri" w:hAnsi="Times New Roman" w:cs="Times New Roman"/>
                <w:sz w:val="20"/>
                <w:szCs w:val="20"/>
              </w:rPr>
            </w:pPr>
          </w:p>
        </w:tc>
      </w:tr>
      <w:tr w:rsidR="0038067F" w:rsidRPr="00FE11A8" w14:paraId="7B4157E2" w14:textId="77777777" w:rsidTr="00401756">
        <w:trPr>
          <w:trHeight w:val="421"/>
          <w:jc w:val="center"/>
        </w:trPr>
        <w:tc>
          <w:tcPr>
            <w:tcW w:w="8784" w:type="dxa"/>
            <w:gridSpan w:val="7"/>
            <w:tcBorders>
              <w:bottom w:val="single" w:sz="4" w:space="0" w:color="auto"/>
            </w:tcBorders>
            <w:vAlign w:val="center"/>
          </w:tcPr>
          <w:p w14:paraId="5D8B07D7" w14:textId="77777777" w:rsidR="0038067F" w:rsidRPr="00FE11A8" w:rsidRDefault="0038067F" w:rsidP="00401756">
            <w:pPr>
              <w:spacing w:after="0" w:line="20" w:lineRule="atLeast"/>
              <w:ind w:left="34"/>
              <w:jc w:val="right"/>
              <w:rPr>
                <w:rFonts w:ascii="Times New Roman" w:eastAsia="Calibri" w:hAnsi="Times New Roman" w:cs="Times New Roman"/>
                <w:b/>
                <w:sz w:val="20"/>
                <w:szCs w:val="20"/>
              </w:rPr>
            </w:pPr>
            <w:r w:rsidRPr="00FE11A8">
              <w:rPr>
                <w:rFonts w:ascii="Times New Roman" w:eastAsia="Calibri" w:hAnsi="Times New Roman" w:cs="Times New Roman"/>
                <w:b/>
                <w:sz w:val="20"/>
                <w:szCs w:val="20"/>
              </w:rPr>
              <w:t>Bendra</w:t>
            </w:r>
            <w:r w:rsidRPr="00FE11A8">
              <w:rPr>
                <w:rFonts w:ascii="Times New Roman" w:eastAsia="Calibri" w:hAnsi="Times New Roman" w:cs="Times New Roman"/>
                <w:b/>
                <w:i/>
                <w:sz w:val="20"/>
                <w:szCs w:val="20"/>
              </w:rPr>
              <w:t xml:space="preserve"> </w:t>
            </w:r>
            <w:r w:rsidRPr="00FE11A8">
              <w:rPr>
                <w:rFonts w:ascii="Times New Roman" w:eastAsia="Calibri" w:hAnsi="Times New Roman" w:cs="Times New Roman"/>
                <w:b/>
                <w:sz w:val="20"/>
                <w:szCs w:val="20"/>
              </w:rPr>
              <w:t>pasiūlymo palyginamoji kaina,  EUR su PVM</w:t>
            </w:r>
          </w:p>
        </w:tc>
        <w:tc>
          <w:tcPr>
            <w:tcW w:w="1281" w:type="dxa"/>
            <w:tcBorders>
              <w:bottom w:val="single" w:sz="4" w:space="0" w:color="auto"/>
            </w:tcBorders>
            <w:vAlign w:val="center"/>
          </w:tcPr>
          <w:p w14:paraId="39B8A291" w14:textId="77777777" w:rsidR="0038067F" w:rsidRPr="00FE11A8" w:rsidRDefault="0038067F" w:rsidP="00401756">
            <w:pPr>
              <w:spacing w:after="0" w:line="20" w:lineRule="atLeast"/>
              <w:ind w:left="34"/>
              <w:jc w:val="center"/>
              <w:rPr>
                <w:rFonts w:ascii="Times New Roman" w:eastAsia="Calibri" w:hAnsi="Times New Roman" w:cs="Times New Roman"/>
                <w:sz w:val="20"/>
                <w:szCs w:val="20"/>
              </w:rPr>
            </w:pPr>
          </w:p>
        </w:tc>
      </w:tr>
    </w:tbl>
    <w:p w14:paraId="5C36DB88" w14:textId="2F797715" w:rsidR="0038067F" w:rsidRPr="00FE11A8" w:rsidRDefault="0038067F" w:rsidP="00A8571A">
      <w:pPr>
        <w:spacing w:after="120" w:line="20" w:lineRule="atLeast"/>
        <w:jc w:val="both"/>
        <w:rPr>
          <w:rFonts w:ascii="Times New Roman" w:eastAsia="Times New Roman" w:hAnsi="Times New Roman" w:cs="Times New Roman"/>
          <w:b/>
          <w:bCs/>
          <w:sz w:val="20"/>
          <w:szCs w:val="20"/>
        </w:rPr>
      </w:pPr>
      <w:r w:rsidRPr="00FE11A8">
        <w:rPr>
          <w:rFonts w:ascii="Times New Roman" w:eastAsia="Times New Roman" w:hAnsi="Times New Roman" w:cs="Times New Roman"/>
          <w:b/>
          <w:bCs/>
          <w:sz w:val="20"/>
          <w:szCs w:val="20"/>
        </w:rPr>
        <w:t>*Jei pasiūlymas teikiamas keturioms objekto dalims, parengiamos keturios atskiros kainų lentelės</w:t>
      </w:r>
      <w:r w:rsidR="00B63A04">
        <w:rPr>
          <w:rFonts w:ascii="Times New Roman" w:eastAsia="Times New Roman" w:hAnsi="Times New Roman" w:cs="Times New Roman"/>
          <w:b/>
          <w:bCs/>
          <w:sz w:val="20"/>
          <w:szCs w:val="20"/>
        </w:rPr>
        <w:t>, nurodant regioną</w:t>
      </w:r>
      <w:r w:rsidRPr="00FE11A8">
        <w:rPr>
          <w:rFonts w:ascii="Times New Roman" w:eastAsia="Times New Roman" w:hAnsi="Times New Roman" w:cs="Times New Roman"/>
          <w:b/>
          <w:bCs/>
          <w:sz w:val="20"/>
          <w:szCs w:val="20"/>
        </w:rPr>
        <w:t xml:space="preserve">. </w:t>
      </w:r>
    </w:p>
    <w:p w14:paraId="3F90E6F1" w14:textId="6E8301A7" w:rsidR="0038067F" w:rsidRPr="00FE11A8" w:rsidRDefault="0038067F" w:rsidP="00A8571A">
      <w:pPr>
        <w:spacing w:after="120" w:line="20" w:lineRule="atLeast"/>
        <w:jc w:val="both"/>
        <w:rPr>
          <w:rFonts w:ascii="Times New Roman" w:eastAsia="Times New Roman" w:hAnsi="Times New Roman" w:cs="Times New Roman"/>
          <w:sz w:val="20"/>
          <w:szCs w:val="20"/>
        </w:rPr>
      </w:pPr>
      <w:r w:rsidRPr="00FE11A8">
        <w:rPr>
          <w:rFonts w:ascii="Times New Roman" w:eastAsia="Times New Roman" w:hAnsi="Times New Roman" w:cs="Times New Roman"/>
          <w:sz w:val="20"/>
          <w:szCs w:val="20"/>
        </w:rPr>
        <w:t xml:space="preserve">** Pirkimo dokumentų </w:t>
      </w:r>
      <w:r w:rsidR="008B7360">
        <w:rPr>
          <w:rFonts w:ascii="Times New Roman" w:eastAsia="Times New Roman" w:hAnsi="Times New Roman" w:cs="Times New Roman"/>
          <w:sz w:val="20"/>
          <w:szCs w:val="20"/>
        </w:rPr>
        <w:t>5</w:t>
      </w:r>
      <w:r w:rsidRPr="00FE11A8">
        <w:rPr>
          <w:rFonts w:ascii="Times New Roman" w:eastAsia="Times New Roman" w:hAnsi="Times New Roman" w:cs="Times New Roman"/>
          <w:sz w:val="20"/>
          <w:szCs w:val="20"/>
        </w:rPr>
        <w:t xml:space="preserve"> priede „</w:t>
      </w:r>
      <w:r w:rsidR="000848F7">
        <w:rPr>
          <w:rFonts w:ascii="Times New Roman" w:eastAsia="Times New Roman" w:hAnsi="Times New Roman" w:cs="Times New Roman"/>
          <w:sz w:val="20"/>
          <w:szCs w:val="20"/>
        </w:rPr>
        <w:t>Informacija apie m</w:t>
      </w:r>
      <w:r w:rsidRPr="00FE11A8">
        <w:rPr>
          <w:rFonts w:ascii="Times New Roman" w:eastAsia="Times New Roman" w:hAnsi="Times New Roman" w:cs="Times New Roman"/>
          <w:sz w:val="20"/>
          <w:szCs w:val="20"/>
        </w:rPr>
        <w:t>aksimal</w:t>
      </w:r>
      <w:r w:rsidR="000848F7">
        <w:rPr>
          <w:rFonts w:ascii="Times New Roman" w:eastAsia="Times New Roman" w:hAnsi="Times New Roman" w:cs="Times New Roman"/>
          <w:sz w:val="20"/>
          <w:szCs w:val="20"/>
        </w:rPr>
        <w:t>iu</w:t>
      </w:r>
      <w:r w:rsidRPr="00FE11A8">
        <w:rPr>
          <w:rFonts w:ascii="Times New Roman" w:eastAsia="Times New Roman" w:hAnsi="Times New Roman" w:cs="Times New Roman"/>
          <w:sz w:val="20"/>
          <w:szCs w:val="20"/>
        </w:rPr>
        <w:t>s įkaini</w:t>
      </w:r>
      <w:r w:rsidR="000848F7">
        <w:rPr>
          <w:rFonts w:ascii="Times New Roman" w:eastAsia="Times New Roman" w:hAnsi="Times New Roman" w:cs="Times New Roman"/>
          <w:sz w:val="20"/>
          <w:szCs w:val="20"/>
        </w:rPr>
        <w:t>us</w:t>
      </w:r>
      <w:r w:rsidRPr="00FE11A8">
        <w:rPr>
          <w:rFonts w:ascii="Times New Roman" w:eastAsia="Times New Roman" w:hAnsi="Times New Roman" w:cs="Times New Roman"/>
          <w:sz w:val="20"/>
          <w:szCs w:val="20"/>
        </w:rPr>
        <w:t xml:space="preserve">“ nurodyti maksimalūs Perkančiajai organizacijai priimtini įkainiai pirkimo objektui. Tiekėjo pasiūlymas, kuriame </w:t>
      </w:r>
      <w:r w:rsidR="008731F7">
        <w:rPr>
          <w:rFonts w:ascii="Times New Roman" w:eastAsia="Times New Roman" w:hAnsi="Times New Roman" w:cs="Times New Roman"/>
          <w:sz w:val="20"/>
          <w:szCs w:val="20"/>
        </w:rPr>
        <w:t xml:space="preserve">nors vienas </w:t>
      </w:r>
      <w:r w:rsidRPr="00FE11A8">
        <w:rPr>
          <w:rFonts w:ascii="Times New Roman" w:eastAsia="Times New Roman" w:hAnsi="Times New Roman" w:cs="Times New Roman"/>
          <w:sz w:val="20"/>
          <w:szCs w:val="20"/>
        </w:rPr>
        <w:t xml:space="preserve">įkainis viršys nurodytus maksimalius įkainius, bus laikomas </w:t>
      </w:r>
      <w:r w:rsidRPr="008731F7">
        <w:rPr>
          <w:rFonts w:ascii="Times New Roman" w:eastAsia="Times New Roman" w:hAnsi="Times New Roman" w:cs="Times New Roman"/>
          <w:b/>
          <w:bCs/>
          <w:sz w:val="20"/>
          <w:szCs w:val="20"/>
        </w:rPr>
        <w:t>nepriimtinu ir atmetamas</w:t>
      </w:r>
      <w:r w:rsidRPr="00FE11A8">
        <w:rPr>
          <w:rFonts w:ascii="Times New Roman" w:eastAsia="Times New Roman" w:hAnsi="Times New Roman" w:cs="Times New Roman"/>
          <w:sz w:val="20"/>
          <w:szCs w:val="20"/>
        </w:rPr>
        <w:t>.   </w:t>
      </w:r>
    </w:p>
    <w:p w14:paraId="34F89307" w14:textId="77777777" w:rsidR="0038067F" w:rsidRPr="00FE11A8" w:rsidRDefault="0038067F" w:rsidP="00A8571A">
      <w:pPr>
        <w:spacing w:after="120" w:line="20" w:lineRule="atLeast"/>
        <w:jc w:val="both"/>
        <w:rPr>
          <w:rFonts w:ascii="Times New Roman" w:eastAsia="Calibri" w:hAnsi="Times New Roman" w:cs="Times New Roman"/>
          <w:bCs/>
          <w:sz w:val="20"/>
          <w:szCs w:val="20"/>
        </w:rPr>
      </w:pPr>
      <w:r w:rsidRPr="00FE11A8">
        <w:rPr>
          <w:rFonts w:ascii="Times New Roman" w:eastAsia="Calibri" w:hAnsi="Times New Roman" w:cs="Times New Roman"/>
          <w:bCs/>
          <w:sz w:val="20"/>
          <w:szCs w:val="20"/>
        </w:rPr>
        <w:t>*** Bendra pasiūlymo kaina skirta tik pasiūlymų palyginimui ir įvertinimui, tačiau sutarties vykdymo metu bus atsiskaitoma pagal faktiškai suteiktas paslaugas šiame pasiūlyme nurodytais įkainiais.</w:t>
      </w:r>
    </w:p>
    <w:p w14:paraId="471B647D" w14:textId="7306DB82" w:rsidR="0038067F" w:rsidRPr="00FE11A8" w:rsidRDefault="0038067F" w:rsidP="00A8571A">
      <w:pPr>
        <w:spacing w:after="120" w:line="20" w:lineRule="atLeast"/>
        <w:jc w:val="both"/>
        <w:rPr>
          <w:rFonts w:ascii="Times New Roman" w:eastAsia="Times New Roman" w:hAnsi="Times New Roman" w:cs="Times New Roman"/>
        </w:rPr>
      </w:pPr>
      <w:r w:rsidRPr="00FE11A8">
        <w:rPr>
          <w:rFonts w:ascii="Times New Roman" w:eastAsia="Calibri" w:hAnsi="Times New Roman" w:cs="Times New Roman"/>
          <w:bCs/>
          <w:sz w:val="20"/>
          <w:szCs w:val="20"/>
        </w:rPr>
        <w:t>****Tais atvejais, kai pagal galiojančius teisės aktus teikėjui nereikia mokėti PVM, tiekėjas atitinkamų skilčių nepildo ir nurodo priežastis, dėl kurių PVM nemoka.</w:t>
      </w:r>
    </w:p>
    <w:p w14:paraId="51BD8E7F" w14:textId="2E9D2120" w:rsidR="0038067F" w:rsidRPr="00FE11A8" w:rsidRDefault="0038067F" w:rsidP="00A8571A">
      <w:pPr>
        <w:spacing w:line="20" w:lineRule="atLeast"/>
        <w:jc w:val="both"/>
        <w:rPr>
          <w:rFonts w:ascii="Times New Roman" w:eastAsia="Calibri" w:hAnsi="Times New Roman" w:cs="Times New Roman"/>
          <w:b/>
          <w:sz w:val="20"/>
          <w:szCs w:val="20"/>
        </w:rPr>
      </w:pPr>
      <w:r w:rsidRPr="00FE11A8">
        <w:rPr>
          <w:rFonts w:ascii="Times New Roman" w:eastAsia="Calibri" w:hAnsi="Times New Roman" w:cs="Times New Roman"/>
          <w:b/>
          <w:sz w:val="20"/>
          <w:szCs w:val="20"/>
        </w:rPr>
        <w:t xml:space="preserve">Į sutartį bus įtraukti nurodyti atitinkami paslaugų įkainiai už 1 m³ atliekų tvarkymo paslaugas, o atsiskaitoma pagal faktišką atliekų tūrį. </w:t>
      </w:r>
    </w:p>
    <w:p w14:paraId="7010738E" w14:textId="77777777" w:rsidR="0038067F" w:rsidRPr="00FE11A8" w:rsidRDefault="0038067F" w:rsidP="00A8571A">
      <w:pPr>
        <w:spacing w:line="20" w:lineRule="atLeast"/>
        <w:jc w:val="both"/>
        <w:rPr>
          <w:rFonts w:ascii="Times New Roman" w:eastAsia="Calibri" w:hAnsi="Times New Roman" w:cs="Times New Roman"/>
          <w:bCs/>
          <w:sz w:val="20"/>
          <w:szCs w:val="20"/>
        </w:rPr>
      </w:pPr>
      <w:r w:rsidRPr="00FE11A8">
        <w:rPr>
          <w:rFonts w:ascii="Times New Roman" w:eastAsia="Calibri" w:hAnsi="Times New Roman" w:cs="Times New Roman"/>
          <w:bCs/>
          <w:sz w:val="20"/>
          <w:szCs w:val="20"/>
        </w:rPr>
        <w:t>Paslaugų įkainis ir bendra pasiūlymo kaina pateikiami dviejų skaičių po kablelio tikslumu, apvalinant pagal matematines apvalinimo taisykles. </w:t>
      </w:r>
    </w:p>
    <w:p w14:paraId="7859B6D3" w14:textId="77777777" w:rsidR="0038067F" w:rsidRPr="00FE11A8" w:rsidRDefault="0038067F" w:rsidP="00A8571A">
      <w:pPr>
        <w:spacing w:line="20" w:lineRule="atLeast"/>
        <w:jc w:val="both"/>
        <w:rPr>
          <w:rFonts w:ascii="Times New Roman" w:eastAsia="Calibri" w:hAnsi="Times New Roman" w:cs="Times New Roman"/>
          <w:bCs/>
          <w:sz w:val="20"/>
          <w:szCs w:val="20"/>
        </w:rPr>
      </w:pPr>
      <w:r w:rsidRPr="00FE11A8">
        <w:rPr>
          <w:rFonts w:ascii="Times New Roman" w:eastAsia="Calibri" w:hAnsi="Times New Roman" w:cs="Times New Roman"/>
          <w:b/>
          <w:i/>
          <w:iCs/>
        </w:rPr>
        <w:t>Pastaba: Tiekėjas gali pasirinkti pateikti pasiūlymą bet kokiai pirkimo daliai arba visoms kartu.</w:t>
      </w:r>
    </w:p>
    <w:bookmarkEnd w:id="2"/>
    <w:p w14:paraId="6FC86F3B" w14:textId="1E3CAD08" w:rsidR="00354FAD" w:rsidRPr="00FE11A8" w:rsidRDefault="00354FAD" w:rsidP="00792534">
      <w:pPr>
        <w:pStyle w:val="Sraopastraipa"/>
        <w:numPr>
          <w:ilvl w:val="0"/>
          <w:numId w:val="12"/>
        </w:numPr>
        <w:tabs>
          <w:tab w:val="left" w:pos="284"/>
        </w:tabs>
        <w:spacing w:after="120" w:line="240" w:lineRule="auto"/>
        <w:ind w:left="0" w:firstLine="0"/>
        <w:contextualSpacing w:val="0"/>
        <w:jc w:val="center"/>
        <w:rPr>
          <w:rFonts w:ascii="Times New Roman" w:eastAsia="Times New Roman" w:hAnsi="Times New Roman" w:cs="Times New Roman"/>
          <w:b/>
          <w:bCs/>
          <w:lang w:eastAsia="lt-LT"/>
        </w:rPr>
      </w:pPr>
      <w:r w:rsidRPr="00FE11A8">
        <w:rPr>
          <w:rFonts w:ascii="Times New Roman" w:eastAsia="Times New Roman" w:hAnsi="Times New Roman" w:cs="Times New Roman"/>
          <w:b/>
          <w:bCs/>
          <w:lang w:eastAsia="lt-LT"/>
        </w:rPr>
        <w:t>KITA INFORMACIJA</w:t>
      </w:r>
    </w:p>
    <w:p w14:paraId="7BB5259A" w14:textId="77777777" w:rsidR="00D24370" w:rsidRPr="00FE11A8" w:rsidRDefault="00D24370" w:rsidP="00D24370">
      <w:pPr>
        <w:spacing w:after="120" w:line="240" w:lineRule="auto"/>
        <w:jc w:val="both"/>
        <w:rPr>
          <w:rFonts w:ascii="Times New Roman" w:eastAsia="Times New Roman" w:hAnsi="Times New Roman" w:cs="Times New Roman"/>
          <w:color w:val="000000"/>
          <w:lang w:eastAsia="lt-LT"/>
        </w:rPr>
      </w:pPr>
      <w:r w:rsidRPr="00FE11A8">
        <w:rPr>
          <w:rFonts w:ascii="Times New Roman" w:eastAsia="Times New Roman" w:hAnsi="Times New Roman" w:cs="Times New Roman"/>
          <w:color w:val="000000"/>
          <w:lang w:eastAsia="lt-LT"/>
        </w:rPr>
        <w:t>4.1. Informacija dėl Lietuvos Respublikos viešųjų pirkimų įstatymo 46 straipsnio 2¹ dalyje numatyto pašalinimo pagrindo:</w:t>
      </w:r>
    </w:p>
    <w:tbl>
      <w:tblPr>
        <w:tblW w:w="10201" w:type="dxa"/>
        <w:tblLayout w:type="fixed"/>
        <w:tblCellMar>
          <w:left w:w="10" w:type="dxa"/>
          <w:right w:w="10" w:type="dxa"/>
        </w:tblCellMar>
        <w:tblLook w:val="04A0" w:firstRow="1" w:lastRow="0" w:firstColumn="1" w:lastColumn="0" w:noHBand="0" w:noVBand="1"/>
      </w:tblPr>
      <w:tblGrid>
        <w:gridCol w:w="704"/>
        <w:gridCol w:w="5670"/>
        <w:gridCol w:w="3827"/>
      </w:tblGrid>
      <w:tr w:rsidR="001E04C1" w:rsidRPr="001E04C1" w14:paraId="563113EB" w14:textId="77777777" w:rsidTr="001E04C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F7078EF" w14:textId="77777777" w:rsidR="001E04C1" w:rsidRPr="001E04C1" w:rsidRDefault="001E04C1" w:rsidP="00CB6212">
            <w:pPr>
              <w:pStyle w:val="Betarp"/>
              <w:ind w:left="32"/>
              <w:jc w:val="center"/>
              <w:rPr>
                <w:b/>
                <w:bCs/>
                <w:sz w:val="22"/>
                <w:szCs w:val="22"/>
              </w:rPr>
            </w:pPr>
            <w:r w:rsidRPr="001E04C1">
              <w:rPr>
                <w:b/>
                <w:bCs/>
                <w:sz w:val="22"/>
                <w:szCs w:val="22"/>
              </w:rPr>
              <w:t>Eil. Nr.</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8DC60A2" w14:textId="77777777" w:rsidR="001E04C1" w:rsidRPr="001E04C1" w:rsidRDefault="001E04C1" w:rsidP="00CB6212">
            <w:pPr>
              <w:pStyle w:val="Betarp"/>
              <w:jc w:val="center"/>
              <w:rPr>
                <w:b/>
                <w:bCs/>
                <w:sz w:val="22"/>
                <w:szCs w:val="22"/>
              </w:rPr>
            </w:pPr>
            <w:r w:rsidRPr="001E04C1">
              <w:rPr>
                <w:b/>
                <w:bCs/>
                <w:sz w:val="22"/>
                <w:szCs w:val="22"/>
              </w:rPr>
              <w:t>Tiekėjo pašalinimo pagrindai</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4DABA7E" w14:textId="77777777" w:rsidR="001E04C1" w:rsidRPr="001E04C1" w:rsidRDefault="001E04C1" w:rsidP="00CB6212">
            <w:pPr>
              <w:pStyle w:val="Betarp"/>
              <w:jc w:val="center"/>
              <w:rPr>
                <w:b/>
                <w:bCs/>
                <w:iCs/>
                <w:sz w:val="22"/>
                <w:szCs w:val="22"/>
              </w:rPr>
            </w:pPr>
            <w:r w:rsidRPr="001E04C1">
              <w:rPr>
                <w:b/>
                <w:bCs/>
                <w:sz w:val="22"/>
                <w:szCs w:val="22"/>
              </w:rPr>
              <w:t>Pašalinimo pagrindų nebuvimą įrodantys dokumentai</w:t>
            </w:r>
          </w:p>
        </w:tc>
      </w:tr>
      <w:tr w:rsidR="001E04C1" w:rsidRPr="001E04C1" w14:paraId="76FF2C09" w14:textId="77777777" w:rsidTr="001E04C1">
        <w:trPr>
          <w:trHeight w:val="1941"/>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D5F54A" w14:textId="77777777" w:rsidR="001E04C1" w:rsidRPr="001E04C1" w:rsidRDefault="001E04C1" w:rsidP="00CB6212">
            <w:pPr>
              <w:pStyle w:val="Betarp"/>
              <w:ind w:left="32"/>
              <w:jc w:val="center"/>
              <w:rPr>
                <w:sz w:val="22"/>
                <w:szCs w:val="22"/>
              </w:rPr>
            </w:pPr>
            <w:r w:rsidRPr="001E04C1">
              <w:rPr>
                <w:sz w:val="22"/>
                <w:szCs w:val="22"/>
              </w:rPr>
              <w:t>1.</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2FE655" w14:textId="77777777" w:rsidR="001E04C1" w:rsidRPr="001E04C1" w:rsidRDefault="001E04C1" w:rsidP="00CB6212">
            <w:pPr>
              <w:spacing w:after="0" w:line="240" w:lineRule="auto"/>
              <w:jc w:val="both"/>
              <w:rPr>
                <w:rFonts w:ascii="Times New Roman" w:eastAsia="Calibri" w:hAnsi="Times New Roman" w:cs="Times New Roman"/>
                <w:bCs/>
              </w:rPr>
            </w:pPr>
            <w:r w:rsidRPr="001E04C1">
              <w:rPr>
                <w:rFonts w:ascii="Times New Roman" w:eastAsia="Calibri" w:hAnsi="Times New Roman" w:cs="Times New Roman"/>
                <w:bCs/>
              </w:rPr>
              <w:t>Tiekėjas turi VPĮ 46 straipsnio 2¹ dalyje nurodytą pašalinimo pagrindą, t. y. tiekėjas yra neatlikęs jam paskirtos baudžiamojo poveikio priemonės – uždraudimo juridiniam asmeniui dalyvauti viešuosiuose pirkimuose.</w:t>
            </w:r>
          </w:p>
          <w:p w14:paraId="72A42B89" w14:textId="77777777" w:rsidR="001E04C1" w:rsidRPr="001E04C1" w:rsidRDefault="001E04C1" w:rsidP="00CB6212">
            <w:pPr>
              <w:spacing w:after="0" w:line="240" w:lineRule="auto"/>
              <w:jc w:val="both"/>
              <w:rPr>
                <w:rFonts w:ascii="Times New Roman" w:eastAsia="Calibri" w:hAnsi="Times New Roman" w:cs="Times New Roman"/>
                <w:bCs/>
              </w:rPr>
            </w:pPr>
          </w:p>
          <w:p w14:paraId="1F270CC0" w14:textId="77777777" w:rsidR="001E04C1" w:rsidRPr="001E04C1" w:rsidRDefault="001E04C1" w:rsidP="007E2D27">
            <w:pPr>
              <w:spacing w:after="0" w:line="240" w:lineRule="auto"/>
              <w:jc w:val="center"/>
              <w:rPr>
                <w:rFonts w:ascii="Times New Roman" w:eastAsia="Calibri" w:hAnsi="Times New Roman" w:cs="Times New Roman"/>
                <w:bCs/>
              </w:rPr>
            </w:pPr>
            <w:r w:rsidRPr="001E04C1">
              <w:rPr>
                <w:rFonts w:ascii="Times New Roman" w:eastAsia="Calibri" w:hAnsi="Times New Roman" w:cs="Times New Roman"/>
                <w:b/>
                <w:bCs/>
              </w:rPr>
              <w:t xml:space="preserve">Taip, turi  </w:t>
            </w:r>
            <w:sdt>
              <w:sdtPr>
                <w:rPr>
                  <w:rFonts w:ascii="Times New Roman" w:eastAsia="Calibri" w:hAnsi="Times New Roman" w:cs="Times New Roman"/>
                  <w:bCs/>
                </w:rPr>
                <w:id w:val="-1671248946"/>
                <w14:checkbox>
                  <w14:checked w14:val="0"/>
                  <w14:checkedState w14:val="2612" w14:font="MS Gothic"/>
                  <w14:uncheckedState w14:val="2610" w14:font="MS Gothic"/>
                </w14:checkbox>
              </w:sdtPr>
              <w:sdtContent>
                <w:r w:rsidRPr="001E04C1">
                  <w:rPr>
                    <w:rFonts w:ascii="Segoe UI Symbol" w:eastAsia="MS Gothic" w:hAnsi="Segoe UI Symbol" w:cs="Segoe UI Symbol"/>
                    <w:bCs/>
                  </w:rPr>
                  <w:t>☐</w:t>
                </w:r>
              </w:sdtContent>
            </w:sdt>
          </w:p>
          <w:p w14:paraId="3820DD78" w14:textId="77777777" w:rsidR="001E04C1" w:rsidRPr="001E04C1" w:rsidRDefault="001E04C1" w:rsidP="007E2D27">
            <w:pPr>
              <w:pStyle w:val="Betarp"/>
              <w:jc w:val="center"/>
              <w:rPr>
                <w:sz w:val="22"/>
                <w:szCs w:val="22"/>
              </w:rPr>
            </w:pPr>
            <w:r w:rsidRPr="001E04C1">
              <w:rPr>
                <w:rFonts w:eastAsia="Calibri"/>
                <w:b/>
                <w:bCs/>
                <w:sz w:val="22"/>
                <w:szCs w:val="22"/>
              </w:rPr>
              <w:t xml:space="preserve">Ne, neturi  </w:t>
            </w:r>
            <w:sdt>
              <w:sdtPr>
                <w:rPr>
                  <w:rFonts w:eastAsia="Calibri"/>
                  <w:bCs/>
                  <w:sz w:val="22"/>
                  <w:szCs w:val="22"/>
                </w:rPr>
                <w:id w:val="-128238847"/>
                <w14:checkbox>
                  <w14:checked w14:val="0"/>
                  <w14:checkedState w14:val="2612" w14:font="MS Gothic"/>
                  <w14:uncheckedState w14:val="2610" w14:font="MS Gothic"/>
                </w14:checkbox>
              </w:sdtPr>
              <w:sdtContent>
                <w:r w:rsidRPr="001E04C1">
                  <w:rPr>
                    <w:rFonts w:ascii="Segoe UI Symbol" w:eastAsia="MS Gothic" w:hAnsi="Segoe UI Symbol" w:cs="Segoe UI Symbol"/>
                    <w:bCs/>
                    <w:sz w:val="22"/>
                    <w:szCs w:val="22"/>
                  </w:rPr>
                  <w:t>☐</w:t>
                </w:r>
              </w:sdtContent>
            </w:sdt>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8F4963" w14:textId="77777777" w:rsidR="001E04C1" w:rsidRPr="001E04C1" w:rsidRDefault="001E04C1" w:rsidP="00CB6212">
            <w:pPr>
              <w:pStyle w:val="Betarp"/>
              <w:jc w:val="both"/>
              <w:rPr>
                <w:sz w:val="22"/>
                <w:szCs w:val="22"/>
              </w:rPr>
            </w:pPr>
            <w:r w:rsidRPr="001E04C1">
              <w:rPr>
                <w:sz w:val="22"/>
                <w:szCs w:val="22"/>
              </w:rPr>
              <w:t>Iš Lietuvoje įsteigtų subjektų įrodančių dokumentų nereikalaujama.</w:t>
            </w:r>
          </w:p>
        </w:tc>
      </w:tr>
    </w:tbl>
    <w:p w14:paraId="364943A4" w14:textId="77777777" w:rsidR="00D24370" w:rsidRPr="00FE11A8" w:rsidRDefault="00D24370" w:rsidP="00D24370">
      <w:pPr>
        <w:spacing w:after="120" w:line="240" w:lineRule="auto"/>
        <w:jc w:val="both"/>
        <w:rPr>
          <w:rFonts w:ascii="Times New Roman" w:eastAsia="Times New Roman" w:hAnsi="Times New Roman" w:cs="Times New Roman"/>
          <w:color w:val="000000"/>
          <w:lang w:eastAsia="lt-LT"/>
        </w:rPr>
      </w:pPr>
    </w:p>
    <w:p w14:paraId="33B4B37C" w14:textId="77777777" w:rsidR="00D24370" w:rsidRPr="00FE11A8" w:rsidRDefault="00D24370" w:rsidP="00D24370">
      <w:pPr>
        <w:spacing w:after="120" w:line="240" w:lineRule="auto"/>
        <w:jc w:val="both"/>
        <w:rPr>
          <w:rFonts w:ascii="Times New Roman" w:eastAsia="Times New Roman" w:hAnsi="Times New Roman" w:cs="Times New Roman"/>
          <w:color w:val="000000"/>
          <w:lang w:eastAsia="lt-LT"/>
        </w:rPr>
      </w:pPr>
      <w:r w:rsidRPr="00FE11A8">
        <w:rPr>
          <w:rFonts w:ascii="Times New Roman" w:eastAsia="Times New Roman" w:hAnsi="Times New Roman" w:cs="Times New Roman"/>
          <w:color w:val="000000"/>
          <w:lang w:eastAsia="lt-LT"/>
        </w:rPr>
        <w:t>4.2. Šiame pasiūlyme yra pateikta konfidenciali informacija:</w:t>
      </w:r>
    </w:p>
    <w:tbl>
      <w:tblPr>
        <w:tblStyle w:val="Lentelstinklelis4"/>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4477"/>
        <w:gridCol w:w="5052"/>
      </w:tblGrid>
      <w:tr w:rsidR="00D24370" w:rsidRPr="00FE11A8" w14:paraId="02D195AA" w14:textId="77777777" w:rsidTr="009F1403">
        <w:tc>
          <w:tcPr>
            <w:tcW w:w="672" w:type="dxa"/>
            <w:vAlign w:val="center"/>
          </w:tcPr>
          <w:p w14:paraId="36566BC6" w14:textId="77777777" w:rsidR="00D24370" w:rsidRPr="00FE11A8" w:rsidRDefault="00D24370" w:rsidP="00CB6212">
            <w:pPr>
              <w:jc w:val="center"/>
              <w:rPr>
                <w:b/>
                <w:bCs/>
                <w:color w:val="000000"/>
                <w:sz w:val="22"/>
                <w:szCs w:val="22"/>
              </w:rPr>
            </w:pPr>
            <w:r w:rsidRPr="00FE11A8">
              <w:rPr>
                <w:b/>
                <w:bCs/>
                <w:color w:val="000000" w:themeColor="text1"/>
                <w:sz w:val="22"/>
                <w:szCs w:val="22"/>
              </w:rPr>
              <w:t>Eil. Nr.</w:t>
            </w:r>
          </w:p>
        </w:tc>
        <w:tc>
          <w:tcPr>
            <w:tcW w:w="4477" w:type="dxa"/>
            <w:vAlign w:val="center"/>
          </w:tcPr>
          <w:p w14:paraId="2C714899" w14:textId="77777777" w:rsidR="00D24370" w:rsidRPr="00FE11A8" w:rsidRDefault="00D24370" w:rsidP="00CB6212">
            <w:pPr>
              <w:jc w:val="center"/>
              <w:rPr>
                <w:b/>
                <w:color w:val="000000"/>
                <w:sz w:val="22"/>
                <w:szCs w:val="22"/>
              </w:rPr>
            </w:pPr>
            <w:r w:rsidRPr="00FE11A8">
              <w:rPr>
                <w:b/>
                <w:color w:val="000000"/>
                <w:sz w:val="22"/>
                <w:szCs w:val="22"/>
              </w:rPr>
              <w:t>Dokumentų (ar jų dalių) pavadinimai</w:t>
            </w:r>
          </w:p>
        </w:tc>
        <w:tc>
          <w:tcPr>
            <w:tcW w:w="5052" w:type="dxa"/>
            <w:vAlign w:val="center"/>
          </w:tcPr>
          <w:p w14:paraId="10FADBDE" w14:textId="77777777" w:rsidR="00D24370" w:rsidRPr="00FE11A8" w:rsidRDefault="00D24370" w:rsidP="00CB6212">
            <w:pPr>
              <w:jc w:val="center"/>
              <w:rPr>
                <w:b/>
                <w:bCs/>
                <w:color w:val="000000"/>
                <w:sz w:val="22"/>
                <w:szCs w:val="22"/>
              </w:rPr>
            </w:pPr>
            <w:r w:rsidRPr="00FE11A8">
              <w:rPr>
                <w:b/>
                <w:bCs/>
                <w:color w:val="000000" w:themeColor="text1"/>
                <w:sz w:val="22"/>
                <w:szCs w:val="22"/>
              </w:rPr>
              <w:t>Nurodytos konfidencialios informacijos pagrindimas (paaiškinimas, kuo remiantis nurodytas dokumentas ar jo dalis yra konfidencialūs)</w:t>
            </w:r>
          </w:p>
        </w:tc>
      </w:tr>
      <w:tr w:rsidR="00D24370" w:rsidRPr="00FE11A8" w14:paraId="38172DB5" w14:textId="77777777" w:rsidTr="009F1403">
        <w:tc>
          <w:tcPr>
            <w:tcW w:w="672" w:type="dxa"/>
            <w:vAlign w:val="center"/>
          </w:tcPr>
          <w:p w14:paraId="3D674F35" w14:textId="77777777" w:rsidR="00D24370" w:rsidRPr="00FE11A8" w:rsidRDefault="00D24370" w:rsidP="00CB6212">
            <w:pPr>
              <w:jc w:val="center"/>
              <w:rPr>
                <w:color w:val="000000"/>
                <w:sz w:val="22"/>
                <w:szCs w:val="22"/>
              </w:rPr>
            </w:pPr>
          </w:p>
        </w:tc>
        <w:tc>
          <w:tcPr>
            <w:tcW w:w="4477" w:type="dxa"/>
            <w:vAlign w:val="center"/>
          </w:tcPr>
          <w:p w14:paraId="3F5683CA" w14:textId="77777777" w:rsidR="00D24370" w:rsidRPr="00FE11A8" w:rsidRDefault="00D24370" w:rsidP="00CB6212">
            <w:pPr>
              <w:jc w:val="both"/>
              <w:rPr>
                <w:color w:val="000000"/>
                <w:sz w:val="22"/>
                <w:szCs w:val="22"/>
              </w:rPr>
            </w:pPr>
          </w:p>
        </w:tc>
        <w:tc>
          <w:tcPr>
            <w:tcW w:w="5052" w:type="dxa"/>
            <w:vAlign w:val="center"/>
          </w:tcPr>
          <w:p w14:paraId="750ABD90" w14:textId="77777777" w:rsidR="00D24370" w:rsidRPr="00FE11A8" w:rsidRDefault="00D24370" w:rsidP="00CB6212">
            <w:pPr>
              <w:jc w:val="both"/>
              <w:rPr>
                <w:color w:val="000000"/>
                <w:sz w:val="22"/>
                <w:szCs w:val="22"/>
              </w:rPr>
            </w:pPr>
          </w:p>
        </w:tc>
      </w:tr>
      <w:tr w:rsidR="00D24370" w:rsidRPr="00FE11A8" w14:paraId="2101E059" w14:textId="77777777" w:rsidTr="009F1403">
        <w:tc>
          <w:tcPr>
            <w:tcW w:w="672" w:type="dxa"/>
            <w:vAlign w:val="center"/>
          </w:tcPr>
          <w:p w14:paraId="6C413DE9" w14:textId="77777777" w:rsidR="00D24370" w:rsidRPr="00FE11A8" w:rsidRDefault="00D24370" w:rsidP="00CB6212">
            <w:pPr>
              <w:jc w:val="center"/>
              <w:rPr>
                <w:color w:val="000000"/>
                <w:sz w:val="22"/>
                <w:szCs w:val="22"/>
              </w:rPr>
            </w:pPr>
          </w:p>
        </w:tc>
        <w:tc>
          <w:tcPr>
            <w:tcW w:w="4477" w:type="dxa"/>
            <w:vAlign w:val="center"/>
          </w:tcPr>
          <w:p w14:paraId="1DF10696" w14:textId="77777777" w:rsidR="00D24370" w:rsidRPr="00FE11A8" w:rsidRDefault="00D24370" w:rsidP="00CB6212">
            <w:pPr>
              <w:jc w:val="both"/>
              <w:rPr>
                <w:color w:val="000000"/>
                <w:sz w:val="22"/>
                <w:szCs w:val="22"/>
              </w:rPr>
            </w:pPr>
          </w:p>
        </w:tc>
        <w:tc>
          <w:tcPr>
            <w:tcW w:w="5052" w:type="dxa"/>
            <w:vAlign w:val="center"/>
          </w:tcPr>
          <w:p w14:paraId="4296748B" w14:textId="77777777" w:rsidR="00D24370" w:rsidRPr="00FE11A8" w:rsidRDefault="00D24370" w:rsidP="00CB6212">
            <w:pPr>
              <w:jc w:val="both"/>
              <w:rPr>
                <w:color w:val="000000"/>
                <w:sz w:val="22"/>
                <w:szCs w:val="22"/>
              </w:rPr>
            </w:pPr>
          </w:p>
        </w:tc>
      </w:tr>
    </w:tbl>
    <w:p w14:paraId="600886BA" w14:textId="77777777" w:rsidR="00D24370" w:rsidRPr="00FE11A8" w:rsidRDefault="00D24370" w:rsidP="00D24370">
      <w:pPr>
        <w:spacing w:before="60" w:after="0" w:line="240" w:lineRule="auto"/>
        <w:jc w:val="both"/>
        <w:rPr>
          <w:rFonts w:ascii="Times New Roman" w:eastAsia="Times New Roman" w:hAnsi="Times New Roman" w:cs="Times New Roman"/>
          <w:i/>
          <w:iCs/>
        </w:rPr>
      </w:pPr>
      <w:r w:rsidRPr="00FE11A8">
        <w:rPr>
          <w:rFonts w:ascii="Times New Roman" w:eastAsia="Times New Roman" w:hAnsi="Times New Roman" w:cs="Times New Roman"/>
          <w:i/>
          <w:iCs/>
        </w:rPr>
        <w:lastRenderedPageBreak/>
        <w:t>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422589F4" w14:textId="77777777" w:rsidR="00D24370" w:rsidRPr="00FE11A8" w:rsidRDefault="00D24370" w:rsidP="00D24370">
      <w:pPr>
        <w:spacing w:before="60" w:after="0" w:line="240" w:lineRule="auto"/>
        <w:jc w:val="both"/>
        <w:rPr>
          <w:rFonts w:ascii="Times New Roman" w:eastAsia="Times New Roman" w:hAnsi="Times New Roman" w:cs="Times New Roman"/>
          <w:i/>
          <w:iCs/>
        </w:rPr>
      </w:pPr>
      <w:r w:rsidRPr="00FE11A8">
        <w:rPr>
          <w:rFonts w:ascii="Times New Roman" w:eastAsia="Times New Roman" w:hAnsi="Times New Roman" w:cs="Times New Roman"/>
          <w:i/>
          <w:iCs/>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352A1D33" w14:textId="77777777" w:rsidR="00D24370" w:rsidRPr="00FE11A8" w:rsidRDefault="00D24370" w:rsidP="00D24370">
      <w:pPr>
        <w:spacing w:after="0" w:line="240" w:lineRule="auto"/>
        <w:jc w:val="both"/>
        <w:rPr>
          <w:rFonts w:ascii="Times New Roman" w:eastAsia="Times New Roman" w:hAnsi="Times New Roman" w:cs="Times New Roman"/>
          <w:color w:val="000000"/>
          <w:lang w:eastAsia="lt-LT"/>
        </w:rPr>
      </w:pPr>
    </w:p>
    <w:p w14:paraId="2BAEF2EA" w14:textId="77777777" w:rsidR="00D24370" w:rsidRPr="00FE11A8" w:rsidRDefault="00D24370" w:rsidP="00D24370">
      <w:pPr>
        <w:spacing w:after="40" w:line="240" w:lineRule="auto"/>
        <w:rPr>
          <w:rFonts w:ascii="Times New Roman" w:eastAsia="Times New Roman" w:hAnsi="Times New Roman" w:cs="Times New Roman"/>
          <w:b/>
          <w:bCs/>
          <w:color w:val="000000"/>
          <w:lang w:eastAsia="lt-LT"/>
        </w:rPr>
      </w:pPr>
      <w:r w:rsidRPr="00FE11A8">
        <w:rPr>
          <w:rFonts w:ascii="Times New Roman" w:eastAsia="Times New Roman" w:hAnsi="Times New Roman" w:cs="Times New Roman"/>
          <w:b/>
          <w:bCs/>
          <w:color w:val="000000"/>
          <w:lang w:eastAsia="lt-LT"/>
        </w:rPr>
        <w:t>Pasirašydami šį pasiūlymą, tvirtiname, kad:</w:t>
      </w:r>
    </w:p>
    <w:p w14:paraId="71A9B620" w14:textId="77777777" w:rsidR="00D24370" w:rsidRPr="00FE11A8" w:rsidRDefault="00D24370" w:rsidP="00D24370">
      <w:pPr>
        <w:numPr>
          <w:ilvl w:val="0"/>
          <w:numId w:val="8"/>
        </w:numPr>
        <w:tabs>
          <w:tab w:val="left" w:pos="851"/>
        </w:tabs>
        <w:spacing w:after="40" w:line="240" w:lineRule="auto"/>
        <w:ind w:left="0" w:firstLine="567"/>
        <w:jc w:val="both"/>
        <w:rPr>
          <w:rFonts w:ascii="Times New Roman" w:eastAsia="Times New Roman" w:hAnsi="Times New Roman" w:cs="Times New Roman"/>
        </w:rPr>
      </w:pPr>
      <w:r w:rsidRPr="00FE11A8">
        <w:rPr>
          <w:rFonts w:ascii="Times New Roman" w:eastAsia="Times New Roman" w:hAnsi="Times New Roman" w:cs="Times New Roman"/>
          <w:color w:val="000000"/>
        </w:rPr>
        <w:t xml:space="preserve">Sutinkame su visomis </w:t>
      </w:r>
      <w:r w:rsidRPr="00FE11A8">
        <w:rPr>
          <w:rFonts w:ascii="Times New Roman" w:eastAsia="Times New Roman" w:hAnsi="Times New Roman" w:cs="Times New Roman"/>
        </w:rPr>
        <w:t>pirkimo sąlygomis, nustatytomis pirkimo dokumentuose, jų papildymuose, paaiškinimuose.</w:t>
      </w:r>
    </w:p>
    <w:p w14:paraId="16BCCF88" w14:textId="77777777" w:rsidR="00D24370" w:rsidRPr="00FE11A8" w:rsidRDefault="00D24370" w:rsidP="00D24370">
      <w:pPr>
        <w:numPr>
          <w:ilvl w:val="0"/>
          <w:numId w:val="8"/>
        </w:numPr>
        <w:tabs>
          <w:tab w:val="left" w:pos="851"/>
        </w:tabs>
        <w:spacing w:after="40" w:line="240" w:lineRule="auto"/>
        <w:ind w:left="0" w:firstLine="567"/>
        <w:jc w:val="both"/>
        <w:rPr>
          <w:rFonts w:ascii="Times New Roman" w:eastAsia="Times New Roman" w:hAnsi="Times New Roman" w:cs="Times New Roman"/>
        </w:rPr>
      </w:pPr>
      <w:r w:rsidRPr="00FE11A8">
        <w:rPr>
          <w:rFonts w:ascii="Times New Roman" w:eastAsia="Times New Roman" w:hAnsi="Times New Roman" w:cs="Times New Roman"/>
          <w:color w:val="000000"/>
          <w:spacing w:val="-4"/>
        </w:rPr>
        <w:t>Dokumentų skaitmeninės</w:t>
      </w:r>
      <w:r w:rsidRPr="00FE11A8">
        <w:rPr>
          <w:rFonts w:ascii="Times New Roman" w:eastAsia="Times New Roman" w:hAnsi="Times New Roman" w:cs="Times New Roman"/>
          <w:color w:val="000000"/>
        </w:rPr>
        <w:t xml:space="preserve"> kopijos ir elektroninėmis priemonėmis pateikti duomenys yra tikri.</w:t>
      </w:r>
    </w:p>
    <w:p w14:paraId="64724914" w14:textId="77777777" w:rsidR="00D24370" w:rsidRPr="00FE11A8" w:rsidRDefault="00D24370" w:rsidP="00D24370">
      <w:pPr>
        <w:numPr>
          <w:ilvl w:val="0"/>
          <w:numId w:val="8"/>
        </w:numPr>
        <w:tabs>
          <w:tab w:val="left" w:pos="851"/>
        </w:tabs>
        <w:spacing w:after="40" w:line="240" w:lineRule="auto"/>
        <w:ind w:left="0" w:firstLine="567"/>
        <w:jc w:val="both"/>
        <w:rPr>
          <w:rFonts w:ascii="Times New Roman" w:eastAsia="Times New Roman" w:hAnsi="Times New Roman" w:cs="Times New Roman"/>
        </w:rPr>
      </w:pPr>
      <w:r w:rsidRPr="00FE11A8">
        <w:rPr>
          <w:rFonts w:ascii="Times New Roman" w:eastAsia="Times New Roman" w:hAnsi="Times New Roman" w:cs="Times New Roman"/>
        </w:rPr>
        <w:t>Sutinkame, jog vadovaujantis Viešųjų pirkimų įstatymo 86 straipsnio 9 dalimi, laimėjimo atveju, CVP IS būtų paskelbtas pasiūlymas, sudaryta pirkimo sutartis ir jos pakeitimai (jei tokie bus).</w:t>
      </w:r>
    </w:p>
    <w:p w14:paraId="0F6A78B5" w14:textId="77777777" w:rsidR="00D24370" w:rsidRPr="00FE11A8" w:rsidRDefault="00D24370" w:rsidP="00D24370">
      <w:pPr>
        <w:numPr>
          <w:ilvl w:val="0"/>
          <w:numId w:val="8"/>
        </w:numPr>
        <w:tabs>
          <w:tab w:val="left" w:pos="851"/>
        </w:tabs>
        <w:spacing w:after="40" w:line="240" w:lineRule="auto"/>
        <w:ind w:left="0" w:firstLine="567"/>
        <w:jc w:val="both"/>
        <w:rPr>
          <w:rFonts w:ascii="Times New Roman" w:eastAsia="Times New Roman" w:hAnsi="Times New Roman" w:cs="Times New Roman"/>
        </w:rPr>
      </w:pPr>
      <w:r w:rsidRPr="00FE11A8">
        <w:rPr>
          <w:rFonts w:ascii="Times New Roman" w:eastAsia="Calibri" w:hAnsi="Times New Roman" w:cs="Times New Roman"/>
        </w:rPr>
        <w:t>Jeigu kvalifikacija dėl teisės verstis atitinkama veikla nebuvo tikrinama arba tikrinama ne visa apimtimi, įsipareigojame perkančiajai organizacijai, kad pirkimo sutartį vykdys tik tokią teisę turintys asmenys.</w:t>
      </w:r>
    </w:p>
    <w:p w14:paraId="02A57593" w14:textId="77777777" w:rsidR="00D24370" w:rsidRPr="00FE11A8" w:rsidRDefault="00D24370" w:rsidP="00D24370">
      <w:pPr>
        <w:numPr>
          <w:ilvl w:val="0"/>
          <w:numId w:val="8"/>
        </w:numPr>
        <w:tabs>
          <w:tab w:val="left" w:pos="851"/>
        </w:tabs>
        <w:spacing w:after="40" w:line="240" w:lineRule="auto"/>
        <w:ind w:left="0" w:firstLine="567"/>
        <w:jc w:val="both"/>
        <w:rPr>
          <w:rFonts w:ascii="Times New Roman" w:eastAsia="Times New Roman" w:hAnsi="Times New Roman" w:cs="Times New Roman"/>
        </w:rPr>
      </w:pPr>
      <w:r w:rsidRPr="00FE11A8">
        <w:rPr>
          <w:rFonts w:ascii="Times New Roman" w:eastAsia="Calibri" w:hAnsi="Times New Roman" w:cs="Times New Roman"/>
        </w:rPr>
        <w:t>Pasiūlymas galioja iki termino, nustatyto pirkimo dokumentuose.</w:t>
      </w:r>
    </w:p>
    <w:p w14:paraId="23DA621D" w14:textId="77777777" w:rsidR="00D24370" w:rsidRPr="00FE11A8" w:rsidRDefault="00D24370" w:rsidP="00D24370">
      <w:pPr>
        <w:pStyle w:val="Sraopastraipa"/>
        <w:numPr>
          <w:ilvl w:val="0"/>
          <w:numId w:val="8"/>
        </w:numPr>
        <w:tabs>
          <w:tab w:val="left" w:pos="851"/>
        </w:tabs>
        <w:spacing w:after="0" w:line="240" w:lineRule="auto"/>
        <w:ind w:left="0" w:firstLine="567"/>
        <w:jc w:val="both"/>
        <w:rPr>
          <w:rFonts w:ascii="Times New Roman" w:hAnsi="Times New Roman" w:cs="Times New Roman"/>
          <w:color w:val="000000"/>
        </w:rPr>
      </w:pPr>
      <w:r w:rsidRPr="00FE11A8">
        <w:rPr>
          <w:rFonts w:ascii="Times New Roman" w:hAnsi="Times New Roman" w:cs="Times New Roman"/>
        </w:rPr>
        <w:t xml:space="preserve">Patvirtinu, kad jeigu vykdant Sutartį bus tvarkomi fizinių asmenų asmens duomenys, gebėsiu pakankamai užtikrinti, jog tinkamos techninės specifikacijos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 </w:t>
      </w:r>
    </w:p>
    <w:p w14:paraId="0BF2BEBE" w14:textId="77777777" w:rsidR="00D24370" w:rsidRPr="00FE11A8" w:rsidRDefault="00D24370" w:rsidP="00D24370">
      <w:pPr>
        <w:pStyle w:val="Sraopastraipa"/>
        <w:numPr>
          <w:ilvl w:val="0"/>
          <w:numId w:val="8"/>
        </w:numPr>
        <w:tabs>
          <w:tab w:val="left" w:pos="851"/>
        </w:tabs>
        <w:spacing w:after="0" w:line="240" w:lineRule="auto"/>
        <w:ind w:left="0" w:firstLine="567"/>
        <w:jc w:val="both"/>
        <w:rPr>
          <w:rFonts w:ascii="Times New Roman" w:hAnsi="Times New Roman" w:cs="Times New Roman"/>
          <w:color w:val="000000"/>
        </w:rPr>
      </w:pPr>
      <w:r w:rsidRPr="00FE11A8">
        <w:rPr>
          <w:rFonts w:ascii="Times New Roman" w:hAnsi="Times New Roman" w:cs="Times New Roman"/>
        </w:rPr>
        <w:t>Dalyvaudamas šiame Pirkime neriboju konkurencijos, žinau ir suprantu, kad VĮ Turto bankas, įvertinęs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VĮ Turto bankui dėl to turint įtikinamų duomenų, gali būti pašalinamas iš Pirkimo procedūros, vadovaujantis Lietuvos Respublikos viešųjų pirkimų įstatymo 46 straipsnio 4 dalies 1 punkto pagrindu.</w:t>
      </w:r>
    </w:p>
    <w:p w14:paraId="7A8C2815" w14:textId="77777777" w:rsidR="00D24370" w:rsidRPr="00FE11A8" w:rsidRDefault="00D24370" w:rsidP="00D24370">
      <w:pPr>
        <w:pStyle w:val="Sraopastraipa"/>
        <w:numPr>
          <w:ilvl w:val="0"/>
          <w:numId w:val="8"/>
        </w:numPr>
        <w:tabs>
          <w:tab w:val="left" w:pos="851"/>
        </w:tabs>
        <w:spacing w:after="0" w:line="240" w:lineRule="auto"/>
        <w:ind w:left="0" w:firstLine="567"/>
        <w:jc w:val="both"/>
        <w:rPr>
          <w:rFonts w:ascii="Times New Roman" w:hAnsi="Times New Roman" w:cs="Times New Roman"/>
          <w:color w:val="000000"/>
        </w:rPr>
      </w:pPr>
      <w:r w:rsidRPr="00FE11A8">
        <w:rPr>
          <w:rFonts w:ascii="Times New Roman" w:hAnsi="Times New Roman" w:cs="Times New Roman"/>
        </w:rPr>
        <w:t xml:space="preserve">Suprantu, kad jei mano nurodyta informacija yra melaginga, įskaitant duomenis apie kontroliuojančius asmenis, man taikytina atsakomybė teisės aktų nustatyta tvarka. </w:t>
      </w:r>
    </w:p>
    <w:p w14:paraId="6DEA9C25" w14:textId="77777777" w:rsidR="00D24370" w:rsidRPr="00FE11A8" w:rsidRDefault="00D24370" w:rsidP="00D24370">
      <w:pPr>
        <w:pStyle w:val="Sraopastraipa"/>
        <w:numPr>
          <w:ilvl w:val="0"/>
          <w:numId w:val="8"/>
        </w:numPr>
        <w:tabs>
          <w:tab w:val="left" w:pos="851"/>
        </w:tabs>
        <w:spacing w:after="0" w:line="240" w:lineRule="auto"/>
        <w:ind w:left="0" w:firstLine="567"/>
        <w:jc w:val="both"/>
        <w:rPr>
          <w:rFonts w:ascii="Times New Roman" w:hAnsi="Times New Roman" w:cs="Times New Roman"/>
          <w:color w:val="000000"/>
        </w:rPr>
      </w:pPr>
      <w:r w:rsidRPr="00FE11A8">
        <w:rPr>
          <w:rFonts w:ascii="Times New Roman" w:hAnsi="Times New Roman" w:cs="Times New Roman"/>
        </w:rPr>
        <w:t xml:space="preserve"> Esu susipažinęs ir vadovaujuosi </w:t>
      </w:r>
      <w:hyperlink r:id="rId11" w:history="1">
        <w:r w:rsidRPr="00FE11A8">
          <w:rPr>
            <w:rStyle w:val="Hipersaitas"/>
            <w:rFonts w:ascii="Times New Roman" w:hAnsi="Times New Roman" w:cs="Times New Roman"/>
          </w:rPr>
          <w:t>VĮ Turto bankas Tiekėjų etikos kodeksu</w:t>
        </w:r>
      </w:hyperlink>
      <w:r w:rsidRPr="00FE11A8">
        <w:rPr>
          <w:rFonts w:ascii="Times New Roman" w:hAnsi="Times New Roman" w:cs="Times New Roman"/>
        </w:rPr>
        <w:t>.</w:t>
      </w:r>
    </w:p>
    <w:p w14:paraId="3B491B9A" w14:textId="1BE8252F" w:rsidR="00D24370" w:rsidRPr="00FE11A8" w:rsidRDefault="00D24370" w:rsidP="00D24370">
      <w:pPr>
        <w:pStyle w:val="Sraopastraipa"/>
        <w:numPr>
          <w:ilvl w:val="0"/>
          <w:numId w:val="8"/>
        </w:numPr>
        <w:tabs>
          <w:tab w:val="left" w:pos="851"/>
        </w:tabs>
        <w:spacing w:after="0" w:line="240" w:lineRule="auto"/>
        <w:ind w:left="0" w:firstLine="567"/>
        <w:jc w:val="both"/>
        <w:rPr>
          <w:rFonts w:ascii="Times New Roman" w:hAnsi="Times New Roman" w:cs="Times New Roman"/>
        </w:rPr>
      </w:pPr>
      <w:r w:rsidRPr="00FE11A8">
        <w:rPr>
          <w:rFonts w:ascii="Times New Roman" w:hAnsi="Times New Roman" w:cs="Times New Roman"/>
        </w:rPr>
        <w:t xml:space="preserve"> Neprieštarauju, kad laimėjimo atveju, prieš sudarant sutartį, Perkančioji organizacija inicijuotų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w:t>
      </w:r>
      <w:r w:rsidRPr="00FE11A8">
        <w:rPr>
          <w:rFonts w:ascii="Times New Roman" w:eastAsia="Times New Roman" w:hAnsi="Times New Roman" w:cs="Times New Roman"/>
        </w:rPr>
        <w:t>taip pat, ar tiekėjai teisės aktų nustatyta tvarka nėra pripažinti keliančiais grėsmę nacionaliniam saugumui.</w:t>
      </w:r>
    </w:p>
    <w:tbl>
      <w:tblPr>
        <w:tblW w:w="9590" w:type="dxa"/>
        <w:tblInd w:w="93" w:type="dxa"/>
        <w:tblLook w:val="04A0" w:firstRow="1" w:lastRow="0" w:firstColumn="1" w:lastColumn="0" w:noHBand="0" w:noVBand="1"/>
      </w:tblPr>
      <w:tblGrid>
        <w:gridCol w:w="3168"/>
        <w:gridCol w:w="976"/>
        <w:gridCol w:w="1531"/>
        <w:gridCol w:w="242"/>
        <w:gridCol w:w="794"/>
        <w:gridCol w:w="2879"/>
      </w:tblGrid>
      <w:tr w:rsidR="00D24370" w:rsidRPr="00FE11A8" w14:paraId="0BB7B11A" w14:textId="77777777" w:rsidTr="00CB6212">
        <w:trPr>
          <w:trHeight w:val="375"/>
        </w:trPr>
        <w:tc>
          <w:tcPr>
            <w:tcW w:w="3168" w:type="dxa"/>
            <w:vAlign w:val="bottom"/>
            <w:hideMark/>
          </w:tcPr>
          <w:p w14:paraId="7EB4C8EB" w14:textId="77777777" w:rsidR="00D24370" w:rsidRPr="00FE11A8" w:rsidRDefault="00D24370" w:rsidP="00CB6212">
            <w:pPr>
              <w:spacing w:after="0" w:line="240" w:lineRule="auto"/>
              <w:rPr>
                <w:rFonts w:ascii="Times New Roman" w:eastAsia="Times New Roman" w:hAnsi="Times New Roman" w:cs="Times New Roman"/>
                <w:color w:val="000000"/>
                <w:lang w:eastAsia="lt-LT"/>
              </w:rPr>
            </w:pPr>
          </w:p>
        </w:tc>
        <w:tc>
          <w:tcPr>
            <w:tcW w:w="976" w:type="dxa"/>
            <w:vAlign w:val="bottom"/>
            <w:hideMark/>
          </w:tcPr>
          <w:p w14:paraId="788CE7BD" w14:textId="77777777" w:rsidR="00D24370" w:rsidRPr="00FE11A8" w:rsidRDefault="00D24370" w:rsidP="00CB6212">
            <w:pPr>
              <w:spacing w:after="0" w:line="240" w:lineRule="auto"/>
              <w:rPr>
                <w:rFonts w:ascii="Times New Roman" w:eastAsia="Times New Roman" w:hAnsi="Times New Roman" w:cs="Times New Roman"/>
                <w:color w:val="000000"/>
                <w:lang w:eastAsia="lt-LT"/>
              </w:rPr>
            </w:pPr>
          </w:p>
        </w:tc>
        <w:tc>
          <w:tcPr>
            <w:tcW w:w="1531" w:type="dxa"/>
            <w:vAlign w:val="bottom"/>
            <w:hideMark/>
          </w:tcPr>
          <w:p w14:paraId="50A32DFA" w14:textId="77777777" w:rsidR="00D24370" w:rsidRPr="00FE11A8" w:rsidRDefault="00D24370" w:rsidP="00CB6212">
            <w:pPr>
              <w:spacing w:after="0" w:line="240" w:lineRule="auto"/>
              <w:rPr>
                <w:rFonts w:ascii="Times New Roman" w:eastAsia="Times New Roman" w:hAnsi="Times New Roman" w:cs="Times New Roman"/>
                <w:color w:val="000000"/>
                <w:lang w:eastAsia="lt-LT"/>
              </w:rPr>
            </w:pPr>
          </w:p>
        </w:tc>
        <w:tc>
          <w:tcPr>
            <w:tcW w:w="242" w:type="dxa"/>
            <w:vAlign w:val="bottom"/>
            <w:hideMark/>
          </w:tcPr>
          <w:p w14:paraId="1F27B474" w14:textId="77777777" w:rsidR="00D24370" w:rsidRPr="00FE11A8" w:rsidRDefault="00D24370" w:rsidP="00CB6212">
            <w:pPr>
              <w:spacing w:after="0" w:line="240" w:lineRule="auto"/>
              <w:rPr>
                <w:rFonts w:ascii="Times New Roman" w:eastAsia="Times New Roman" w:hAnsi="Times New Roman" w:cs="Times New Roman"/>
                <w:color w:val="000000"/>
                <w:lang w:eastAsia="lt-LT"/>
              </w:rPr>
            </w:pPr>
          </w:p>
        </w:tc>
        <w:tc>
          <w:tcPr>
            <w:tcW w:w="794" w:type="dxa"/>
            <w:vAlign w:val="bottom"/>
            <w:hideMark/>
          </w:tcPr>
          <w:p w14:paraId="51427771" w14:textId="77777777" w:rsidR="00D24370" w:rsidRPr="00FE11A8" w:rsidRDefault="00D24370" w:rsidP="00CB6212">
            <w:pPr>
              <w:spacing w:after="0" w:line="240" w:lineRule="auto"/>
              <w:rPr>
                <w:rFonts w:ascii="Times New Roman" w:eastAsia="Times New Roman" w:hAnsi="Times New Roman" w:cs="Times New Roman"/>
                <w:color w:val="000000"/>
                <w:lang w:eastAsia="lt-LT"/>
              </w:rPr>
            </w:pPr>
          </w:p>
        </w:tc>
        <w:tc>
          <w:tcPr>
            <w:tcW w:w="2879" w:type="dxa"/>
            <w:vAlign w:val="bottom"/>
            <w:hideMark/>
          </w:tcPr>
          <w:p w14:paraId="7DED17D1" w14:textId="77777777" w:rsidR="00D24370" w:rsidRPr="00FE11A8" w:rsidRDefault="00D24370" w:rsidP="00CB6212">
            <w:pPr>
              <w:spacing w:after="0" w:line="240" w:lineRule="auto"/>
              <w:rPr>
                <w:rFonts w:ascii="Times New Roman" w:eastAsia="Times New Roman" w:hAnsi="Times New Roman" w:cs="Times New Roman"/>
                <w:color w:val="000000"/>
                <w:lang w:eastAsia="lt-LT"/>
              </w:rPr>
            </w:pPr>
          </w:p>
        </w:tc>
      </w:tr>
      <w:tr w:rsidR="00D24370" w:rsidRPr="00FE11A8" w14:paraId="622D5D09" w14:textId="77777777" w:rsidTr="00CB6212">
        <w:trPr>
          <w:trHeight w:val="240"/>
        </w:trPr>
        <w:tc>
          <w:tcPr>
            <w:tcW w:w="3168" w:type="dxa"/>
            <w:tcBorders>
              <w:bottom w:val="single" w:sz="4" w:space="0" w:color="auto"/>
            </w:tcBorders>
            <w:vAlign w:val="bottom"/>
            <w:hideMark/>
          </w:tcPr>
          <w:p w14:paraId="2111F5CF" w14:textId="77777777" w:rsidR="00D24370" w:rsidRPr="00FE11A8" w:rsidRDefault="00D24370" w:rsidP="00CB6212">
            <w:pPr>
              <w:spacing w:after="0" w:line="240" w:lineRule="auto"/>
              <w:rPr>
                <w:rFonts w:ascii="Times New Roman" w:eastAsia="Times New Roman" w:hAnsi="Times New Roman" w:cs="Times New Roman"/>
                <w:color w:val="000000"/>
                <w:lang w:eastAsia="lt-LT"/>
              </w:rPr>
            </w:pPr>
          </w:p>
        </w:tc>
        <w:tc>
          <w:tcPr>
            <w:tcW w:w="976" w:type="dxa"/>
            <w:vAlign w:val="bottom"/>
            <w:hideMark/>
          </w:tcPr>
          <w:p w14:paraId="490FC4FD" w14:textId="77777777" w:rsidR="00D24370" w:rsidRPr="00FE11A8" w:rsidRDefault="00D24370" w:rsidP="00CB6212">
            <w:pPr>
              <w:spacing w:after="0" w:line="240" w:lineRule="auto"/>
              <w:rPr>
                <w:rFonts w:ascii="Times New Roman" w:eastAsia="Times New Roman" w:hAnsi="Times New Roman" w:cs="Times New Roman"/>
                <w:color w:val="000000"/>
                <w:lang w:eastAsia="lt-LT"/>
              </w:rPr>
            </w:pPr>
          </w:p>
        </w:tc>
        <w:tc>
          <w:tcPr>
            <w:tcW w:w="1531" w:type="dxa"/>
            <w:tcBorders>
              <w:bottom w:val="single" w:sz="4" w:space="0" w:color="auto"/>
            </w:tcBorders>
            <w:vAlign w:val="bottom"/>
            <w:hideMark/>
          </w:tcPr>
          <w:p w14:paraId="7D04FFFD" w14:textId="77777777" w:rsidR="00D24370" w:rsidRPr="00FE11A8" w:rsidRDefault="00D24370" w:rsidP="00CB6212">
            <w:pPr>
              <w:spacing w:after="0" w:line="240" w:lineRule="auto"/>
              <w:rPr>
                <w:rFonts w:ascii="Times New Roman" w:eastAsia="Times New Roman" w:hAnsi="Times New Roman" w:cs="Times New Roman"/>
                <w:color w:val="000000"/>
                <w:lang w:eastAsia="lt-LT"/>
              </w:rPr>
            </w:pPr>
          </w:p>
        </w:tc>
        <w:tc>
          <w:tcPr>
            <w:tcW w:w="242" w:type="dxa"/>
            <w:vAlign w:val="bottom"/>
            <w:hideMark/>
          </w:tcPr>
          <w:p w14:paraId="43DD8432" w14:textId="77777777" w:rsidR="00D24370" w:rsidRPr="00FE11A8" w:rsidRDefault="00D24370" w:rsidP="00CB6212">
            <w:pPr>
              <w:spacing w:after="0" w:line="240" w:lineRule="auto"/>
              <w:rPr>
                <w:rFonts w:ascii="Times New Roman" w:eastAsia="Times New Roman" w:hAnsi="Times New Roman" w:cs="Times New Roman"/>
                <w:color w:val="000000"/>
                <w:lang w:eastAsia="lt-LT"/>
              </w:rPr>
            </w:pPr>
          </w:p>
        </w:tc>
        <w:tc>
          <w:tcPr>
            <w:tcW w:w="794" w:type="dxa"/>
            <w:vAlign w:val="bottom"/>
            <w:hideMark/>
          </w:tcPr>
          <w:p w14:paraId="24255299" w14:textId="77777777" w:rsidR="00D24370" w:rsidRPr="00FE11A8" w:rsidRDefault="00D24370" w:rsidP="00CB6212">
            <w:pPr>
              <w:spacing w:after="0" w:line="240" w:lineRule="auto"/>
              <w:rPr>
                <w:rFonts w:ascii="Times New Roman" w:eastAsia="Times New Roman" w:hAnsi="Times New Roman" w:cs="Times New Roman"/>
                <w:color w:val="000000"/>
                <w:lang w:eastAsia="lt-LT"/>
              </w:rPr>
            </w:pPr>
          </w:p>
        </w:tc>
        <w:tc>
          <w:tcPr>
            <w:tcW w:w="2879" w:type="dxa"/>
            <w:tcBorders>
              <w:bottom w:val="single" w:sz="4" w:space="0" w:color="auto"/>
            </w:tcBorders>
            <w:vAlign w:val="bottom"/>
            <w:hideMark/>
          </w:tcPr>
          <w:p w14:paraId="46DE88A8" w14:textId="77777777" w:rsidR="00D24370" w:rsidRPr="00FE11A8" w:rsidRDefault="00D24370" w:rsidP="00CB6212">
            <w:pPr>
              <w:spacing w:after="0" w:line="240" w:lineRule="auto"/>
              <w:rPr>
                <w:rFonts w:ascii="Times New Roman" w:eastAsia="Times New Roman" w:hAnsi="Times New Roman" w:cs="Times New Roman"/>
                <w:color w:val="000000"/>
                <w:lang w:eastAsia="lt-LT"/>
              </w:rPr>
            </w:pPr>
          </w:p>
        </w:tc>
      </w:tr>
      <w:tr w:rsidR="00D24370" w:rsidRPr="00FE11A8" w14:paraId="253C7EDE" w14:textId="77777777" w:rsidTr="00CB6212">
        <w:trPr>
          <w:trHeight w:val="510"/>
        </w:trPr>
        <w:tc>
          <w:tcPr>
            <w:tcW w:w="3168" w:type="dxa"/>
            <w:tcBorders>
              <w:top w:val="single" w:sz="4" w:space="0" w:color="auto"/>
            </w:tcBorders>
            <w:vAlign w:val="bottom"/>
            <w:hideMark/>
          </w:tcPr>
          <w:p w14:paraId="01571178" w14:textId="77777777" w:rsidR="00D24370" w:rsidRPr="00FE11A8" w:rsidRDefault="00D24370" w:rsidP="00CB6212">
            <w:pPr>
              <w:spacing w:after="0" w:line="240" w:lineRule="auto"/>
              <w:rPr>
                <w:rFonts w:ascii="Times New Roman" w:eastAsia="Times New Roman" w:hAnsi="Times New Roman" w:cs="Times New Roman"/>
                <w:i/>
                <w:iCs/>
                <w:color w:val="000000"/>
                <w:sz w:val="20"/>
                <w:szCs w:val="20"/>
                <w:lang w:eastAsia="lt-LT"/>
              </w:rPr>
            </w:pPr>
            <w:r w:rsidRPr="00FE11A8">
              <w:rPr>
                <w:rFonts w:ascii="Times New Roman" w:eastAsia="Times New Roman" w:hAnsi="Times New Roman" w:cs="Times New Roman"/>
                <w:i/>
                <w:iCs/>
                <w:color w:val="000000"/>
                <w:sz w:val="20"/>
                <w:szCs w:val="20"/>
                <w:lang w:eastAsia="lt-LT"/>
              </w:rPr>
              <w:t>(Tiekėjo arba jo įgalioto asmens pareigų pavadinimas)</w:t>
            </w:r>
          </w:p>
        </w:tc>
        <w:tc>
          <w:tcPr>
            <w:tcW w:w="976" w:type="dxa"/>
            <w:vAlign w:val="bottom"/>
            <w:hideMark/>
          </w:tcPr>
          <w:p w14:paraId="0445CAFD" w14:textId="77777777" w:rsidR="00D24370" w:rsidRPr="00FE11A8" w:rsidRDefault="00D24370" w:rsidP="00CB6212">
            <w:pPr>
              <w:spacing w:after="0" w:line="240" w:lineRule="auto"/>
              <w:rPr>
                <w:rFonts w:ascii="Times New Roman" w:eastAsia="Times New Roman" w:hAnsi="Times New Roman" w:cs="Times New Roman"/>
                <w:i/>
                <w:iCs/>
                <w:color w:val="000000"/>
                <w:sz w:val="20"/>
                <w:szCs w:val="20"/>
                <w:lang w:eastAsia="lt-LT"/>
              </w:rPr>
            </w:pPr>
          </w:p>
        </w:tc>
        <w:tc>
          <w:tcPr>
            <w:tcW w:w="1531" w:type="dxa"/>
            <w:tcBorders>
              <w:top w:val="single" w:sz="4" w:space="0" w:color="auto"/>
            </w:tcBorders>
            <w:hideMark/>
          </w:tcPr>
          <w:p w14:paraId="04890DB4" w14:textId="77777777" w:rsidR="00D24370" w:rsidRPr="00FE11A8" w:rsidRDefault="00D24370" w:rsidP="00CB6212">
            <w:pPr>
              <w:spacing w:after="0" w:line="240" w:lineRule="auto"/>
              <w:jc w:val="center"/>
              <w:rPr>
                <w:rFonts w:ascii="Times New Roman" w:eastAsia="Times New Roman" w:hAnsi="Times New Roman" w:cs="Times New Roman"/>
                <w:i/>
                <w:iCs/>
                <w:color w:val="000000"/>
                <w:sz w:val="20"/>
                <w:szCs w:val="20"/>
                <w:lang w:eastAsia="lt-LT"/>
              </w:rPr>
            </w:pPr>
            <w:r w:rsidRPr="00FE11A8">
              <w:rPr>
                <w:rFonts w:ascii="Times New Roman" w:eastAsia="Times New Roman" w:hAnsi="Times New Roman" w:cs="Times New Roman"/>
                <w:i/>
                <w:iCs/>
                <w:color w:val="000000"/>
                <w:sz w:val="20"/>
                <w:szCs w:val="20"/>
                <w:lang w:eastAsia="lt-LT"/>
              </w:rPr>
              <w:t>(Parašas)</w:t>
            </w:r>
            <w:r w:rsidRPr="00FE11A8">
              <w:rPr>
                <w:rStyle w:val="Puslapioinaosnuoroda"/>
                <w:rFonts w:ascii="Times New Roman" w:eastAsia="Times New Roman" w:hAnsi="Times New Roman" w:cs="Times New Roman"/>
                <w:i/>
                <w:iCs/>
                <w:color w:val="000000"/>
                <w:sz w:val="20"/>
                <w:szCs w:val="20"/>
                <w:lang w:eastAsia="lt-LT"/>
              </w:rPr>
              <w:footnoteReference w:id="4"/>
            </w:r>
          </w:p>
        </w:tc>
        <w:tc>
          <w:tcPr>
            <w:tcW w:w="242" w:type="dxa"/>
            <w:vAlign w:val="bottom"/>
            <w:hideMark/>
          </w:tcPr>
          <w:p w14:paraId="18DF5D6F" w14:textId="77777777" w:rsidR="00D24370" w:rsidRPr="00FE11A8" w:rsidRDefault="00D24370" w:rsidP="00CB6212">
            <w:pPr>
              <w:spacing w:after="0" w:line="240" w:lineRule="auto"/>
              <w:rPr>
                <w:rFonts w:ascii="Times New Roman" w:eastAsia="Times New Roman" w:hAnsi="Times New Roman" w:cs="Times New Roman"/>
                <w:i/>
                <w:iCs/>
                <w:color w:val="000000"/>
                <w:sz w:val="20"/>
                <w:szCs w:val="20"/>
                <w:lang w:eastAsia="lt-LT"/>
              </w:rPr>
            </w:pPr>
          </w:p>
        </w:tc>
        <w:tc>
          <w:tcPr>
            <w:tcW w:w="3673" w:type="dxa"/>
            <w:gridSpan w:val="2"/>
            <w:hideMark/>
          </w:tcPr>
          <w:p w14:paraId="4C1037E1" w14:textId="77777777" w:rsidR="00D24370" w:rsidRPr="00FE11A8" w:rsidRDefault="00D24370" w:rsidP="00CB6212">
            <w:pPr>
              <w:spacing w:after="0" w:line="240" w:lineRule="auto"/>
              <w:jc w:val="center"/>
              <w:rPr>
                <w:rFonts w:ascii="Times New Roman" w:eastAsia="Times New Roman" w:hAnsi="Times New Roman" w:cs="Times New Roman"/>
                <w:i/>
                <w:iCs/>
                <w:color w:val="000000"/>
                <w:sz w:val="20"/>
                <w:szCs w:val="20"/>
                <w:lang w:eastAsia="lt-LT"/>
              </w:rPr>
            </w:pPr>
            <w:r w:rsidRPr="00FE11A8">
              <w:rPr>
                <w:rFonts w:ascii="Times New Roman" w:eastAsia="Times New Roman" w:hAnsi="Times New Roman" w:cs="Times New Roman"/>
                <w:i/>
                <w:iCs/>
                <w:color w:val="000000"/>
                <w:sz w:val="20"/>
                <w:szCs w:val="20"/>
                <w:lang w:eastAsia="lt-LT"/>
              </w:rPr>
              <w:t xml:space="preserve">              (Vardas ir pavardė)</w:t>
            </w:r>
          </w:p>
        </w:tc>
      </w:tr>
    </w:tbl>
    <w:p w14:paraId="350869E9" w14:textId="77777777" w:rsidR="00B91B9A" w:rsidRPr="00FE11A8" w:rsidRDefault="00B91B9A" w:rsidP="0057760D">
      <w:pPr>
        <w:spacing w:after="0" w:line="240" w:lineRule="auto"/>
        <w:jc w:val="both"/>
        <w:rPr>
          <w:rFonts w:ascii="Times New Roman" w:hAnsi="Times New Roman" w:cs="Times New Roman"/>
        </w:rPr>
      </w:pPr>
    </w:p>
    <w:sectPr w:rsidR="00B91B9A" w:rsidRPr="00FE11A8" w:rsidSect="00FE11A8">
      <w:footerReference w:type="default" r:id="rId12"/>
      <w:headerReference w:type="first" r:id="rId13"/>
      <w:pgSz w:w="11906" w:h="16838"/>
      <w:pgMar w:top="567" w:right="567" w:bottom="567" w:left="1134" w:header="567" w:footer="425"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7FFD1" w14:textId="77777777" w:rsidR="00D41749" w:rsidRDefault="00D41749" w:rsidP="006C333E">
      <w:pPr>
        <w:spacing w:after="0" w:line="240" w:lineRule="auto"/>
      </w:pPr>
      <w:r>
        <w:separator/>
      </w:r>
    </w:p>
  </w:endnote>
  <w:endnote w:type="continuationSeparator" w:id="0">
    <w:p w14:paraId="6D09612F" w14:textId="77777777" w:rsidR="00D41749" w:rsidRDefault="00D41749" w:rsidP="006C33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06270" w14:textId="3A459320" w:rsidR="00DB0F23" w:rsidRPr="00DB0F23" w:rsidRDefault="00DB0F23" w:rsidP="00DB0F23">
    <w:pPr>
      <w:pStyle w:val="Antrats"/>
      <w:jc w:val="center"/>
      <w:rPr>
        <w:rFonts w:ascii="Times New Roman" w:hAnsi="Times New Roman" w:cs="Times New Roman"/>
        <w:sz w:val="18"/>
        <w:szCs w:val="18"/>
      </w:rPr>
    </w:pPr>
    <w:r w:rsidRPr="00DB0F23">
      <w:rPr>
        <w:rFonts w:ascii="Times New Roman" w:hAnsi="Times New Roman" w:cs="Times New Roman"/>
        <w:sz w:val="18"/>
        <w:szCs w:val="18"/>
        <w:lang w:val="cs-CZ" w:eastAsia="ja-JP"/>
      </w:rPr>
      <w:fldChar w:fldCharType="begin"/>
    </w:r>
    <w:r w:rsidRPr="00DB0F23">
      <w:rPr>
        <w:rFonts w:ascii="Times New Roman" w:hAnsi="Times New Roman" w:cs="Times New Roman"/>
        <w:sz w:val="18"/>
        <w:szCs w:val="18"/>
        <w:lang w:val="cs-CZ" w:eastAsia="ja-JP"/>
      </w:rPr>
      <w:instrText xml:space="preserve">PAGE  </w:instrText>
    </w:r>
    <w:r w:rsidRPr="00DB0F23">
      <w:rPr>
        <w:rFonts w:ascii="Times New Roman" w:hAnsi="Times New Roman" w:cs="Times New Roman"/>
        <w:sz w:val="18"/>
        <w:szCs w:val="18"/>
        <w:lang w:val="cs-CZ" w:eastAsia="ja-JP"/>
      </w:rPr>
      <w:fldChar w:fldCharType="separate"/>
    </w:r>
    <w:r w:rsidRPr="00DB0F23">
      <w:rPr>
        <w:rFonts w:ascii="Times New Roman" w:hAnsi="Times New Roman" w:cs="Times New Roman"/>
        <w:sz w:val="18"/>
        <w:szCs w:val="18"/>
        <w:lang w:val="cs-CZ" w:eastAsia="ja-JP"/>
      </w:rPr>
      <w:t>1</w:t>
    </w:r>
    <w:r w:rsidRPr="00DB0F23">
      <w:rPr>
        <w:rFonts w:ascii="Times New Roman" w:hAnsi="Times New Roman" w:cs="Times New Roman"/>
        <w:sz w:val="18"/>
        <w:szCs w:val="18"/>
        <w:lang w:val="cs-CZ" w:eastAsia="ja-JP"/>
      </w:rPr>
      <w:fldChar w:fldCharType="end"/>
    </w:r>
    <w:r w:rsidRPr="00DB0F23">
      <w:rPr>
        <w:rFonts w:ascii="Times New Roman" w:hAnsi="Times New Roman" w:cs="Times New Roman"/>
        <w:sz w:val="18"/>
        <w:szCs w:val="18"/>
        <w:lang w:val="cs-CZ" w:eastAsia="ja-JP"/>
      </w:rPr>
      <w:t xml:space="preserve"> (</w:t>
    </w:r>
    <w:r w:rsidRPr="00DB0F23">
      <w:rPr>
        <w:rFonts w:ascii="Times New Roman" w:hAnsi="Times New Roman" w:cs="Times New Roman"/>
        <w:sz w:val="18"/>
        <w:szCs w:val="18"/>
        <w:lang w:val="cs-CZ" w:eastAsia="ja-JP"/>
      </w:rPr>
      <w:fldChar w:fldCharType="begin"/>
    </w:r>
    <w:r w:rsidRPr="00DB0F23">
      <w:rPr>
        <w:rFonts w:ascii="Times New Roman" w:hAnsi="Times New Roman" w:cs="Times New Roman"/>
        <w:sz w:val="18"/>
        <w:szCs w:val="18"/>
        <w:lang w:val="cs-CZ" w:eastAsia="ja-JP"/>
      </w:rPr>
      <w:instrText xml:space="preserve"> NUMPAGES  \* MERGEFORMAT </w:instrText>
    </w:r>
    <w:r w:rsidRPr="00DB0F23">
      <w:rPr>
        <w:rFonts w:ascii="Times New Roman" w:hAnsi="Times New Roman" w:cs="Times New Roman"/>
        <w:sz w:val="18"/>
        <w:szCs w:val="18"/>
        <w:lang w:val="cs-CZ" w:eastAsia="ja-JP"/>
      </w:rPr>
      <w:fldChar w:fldCharType="separate"/>
    </w:r>
    <w:r w:rsidRPr="00DB0F23">
      <w:rPr>
        <w:rFonts w:ascii="Times New Roman" w:hAnsi="Times New Roman" w:cs="Times New Roman"/>
        <w:sz w:val="18"/>
        <w:szCs w:val="18"/>
        <w:lang w:val="cs-CZ" w:eastAsia="ja-JP"/>
      </w:rPr>
      <w:t>3</w:t>
    </w:r>
    <w:r w:rsidRPr="00DB0F23">
      <w:rPr>
        <w:rFonts w:ascii="Times New Roman" w:hAnsi="Times New Roman" w:cs="Times New Roman"/>
        <w:sz w:val="18"/>
        <w:szCs w:val="18"/>
        <w:lang w:val="cs-CZ" w:eastAsia="ja-JP"/>
      </w:rPr>
      <w:fldChar w:fldCharType="end"/>
    </w:r>
    <w:r w:rsidRPr="00DB0F23">
      <w:rPr>
        <w:rFonts w:ascii="Times New Roman" w:hAnsi="Times New Roman" w:cs="Times New Roman"/>
        <w:sz w:val="18"/>
        <w:szCs w:val="18"/>
        <w:lang w:val="cs-CZ" w:eastAsia="ja-JP"/>
      </w:rPr>
      <w:t>)</w:t>
    </w:r>
  </w:p>
  <w:p w14:paraId="418D68A2" w14:textId="3DFD43F2" w:rsidR="00E01FCE" w:rsidRPr="00DB0F23" w:rsidRDefault="00E01FCE" w:rsidP="00DB0F23">
    <w:pPr>
      <w:pStyle w:val="Porat"/>
      <w:tabs>
        <w:tab w:val="clear" w:pos="4819"/>
        <w:tab w:val="clear" w:pos="9638"/>
        <w:tab w:val="left" w:pos="3417"/>
      </w:tabs>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6C3D7" w14:textId="77777777" w:rsidR="00D41749" w:rsidRDefault="00D41749" w:rsidP="006C333E">
      <w:pPr>
        <w:spacing w:after="0" w:line="240" w:lineRule="auto"/>
      </w:pPr>
      <w:r>
        <w:separator/>
      </w:r>
    </w:p>
  </w:footnote>
  <w:footnote w:type="continuationSeparator" w:id="0">
    <w:p w14:paraId="199E7C84" w14:textId="77777777" w:rsidR="00D41749" w:rsidRDefault="00D41749" w:rsidP="006C333E">
      <w:pPr>
        <w:spacing w:after="0" w:line="240" w:lineRule="auto"/>
      </w:pPr>
      <w:r>
        <w:continuationSeparator/>
      </w:r>
    </w:p>
  </w:footnote>
  <w:footnote w:id="1">
    <w:p w14:paraId="583B71D5" w14:textId="77777777" w:rsidR="003E7463" w:rsidRPr="00652B3A" w:rsidRDefault="003E7463" w:rsidP="006D0D4D">
      <w:pPr>
        <w:pStyle w:val="Puslapioinaostekstas"/>
        <w:jc w:val="both"/>
        <w:rPr>
          <w:sz w:val="18"/>
          <w:szCs w:val="18"/>
        </w:rPr>
      </w:pPr>
      <w:r w:rsidRPr="00652B3A">
        <w:rPr>
          <w:rStyle w:val="Puslapioinaosnuoroda"/>
          <w:sz w:val="18"/>
          <w:szCs w:val="18"/>
        </w:rPr>
        <w:footnoteRef/>
      </w:r>
      <w:r w:rsidRPr="00652B3A">
        <w:rPr>
          <w:sz w:val="18"/>
          <w:szCs w:val="18"/>
        </w:rPr>
        <w:t xml:space="preserve"> </w:t>
      </w:r>
      <w:r w:rsidRPr="00652B3A">
        <w:rPr>
          <w:sz w:val="18"/>
          <w:szCs w:val="18"/>
          <w:lang w:val="lt-LT"/>
        </w:rPr>
        <w:t>Kai tiekėjas pageidauja remtis kitų ūkio subjektų pajėgumais, jis privalo įrodyti, kad ūkio subjektų, kurių pajėgumais jis remiasi, ištekliai jam bus prieinami (pvz. sutartis, ketinimų protokolas ir kt.).</w:t>
      </w:r>
    </w:p>
  </w:footnote>
  <w:footnote w:id="2">
    <w:p w14:paraId="582837FE" w14:textId="6ED47D03" w:rsidR="003E7463" w:rsidRPr="00652B3A" w:rsidRDefault="003E7463" w:rsidP="006D0D4D">
      <w:pPr>
        <w:pStyle w:val="Puslapioinaostekstas"/>
        <w:jc w:val="both"/>
        <w:rPr>
          <w:sz w:val="18"/>
          <w:szCs w:val="18"/>
          <w:lang w:val="lt-LT"/>
        </w:rPr>
      </w:pPr>
      <w:r w:rsidRPr="00652B3A">
        <w:rPr>
          <w:rStyle w:val="Puslapioinaosnuoroda"/>
          <w:sz w:val="18"/>
          <w:szCs w:val="18"/>
        </w:rPr>
        <w:footnoteRef/>
      </w:r>
      <w:r w:rsidRPr="00652B3A">
        <w:rPr>
          <w:sz w:val="18"/>
          <w:szCs w:val="18"/>
        </w:rPr>
        <w:t xml:space="preserve"> </w:t>
      </w:r>
      <w:r w:rsidR="00652B3A" w:rsidRPr="00652B3A">
        <w:rPr>
          <w:sz w:val="18"/>
          <w:szCs w:val="18"/>
          <w:lang w:val="lt-LT"/>
        </w:rPr>
        <w:t xml:space="preserve">Nurodomas konkretus subtiekėjo pavadinimas, jei jis žinomas </w:t>
      </w:r>
      <w:r w:rsidR="00C27734">
        <w:rPr>
          <w:sz w:val="18"/>
          <w:szCs w:val="18"/>
          <w:lang w:val="lt-LT"/>
        </w:rPr>
        <w:t>pasiūlymų</w:t>
      </w:r>
      <w:r w:rsidR="00652B3A" w:rsidRPr="00652B3A">
        <w:rPr>
          <w:sz w:val="18"/>
          <w:szCs w:val="18"/>
          <w:lang w:val="lt-LT"/>
        </w:rPr>
        <w:t xml:space="preserve"> pateikimo metu. Jei ketinama pasitelkti, tačiau konkretus pavadinimas nėra žinomas, nurodoma „nežinomas“.</w:t>
      </w:r>
    </w:p>
  </w:footnote>
  <w:footnote w:id="3">
    <w:p w14:paraId="7784DA28" w14:textId="4BEC810A" w:rsidR="00652B3A" w:rsidRPr="00652B3A" w:rsidRDefault="00652B3A" w:rsidP="006D0D4D">
      <w:pPr>
        <w:pStyle w:val="Puslapioinaostekstas"/>
        <w:jc w:val="both"/>
        <w:rPr>
          <w:lang w:val="lt-LT"/>
        </w:rPr>
      </w:pPr>
      <w:r w:rsidRPr="00652B3A">
        <w:rPr>
          <w:rStyle w:val="Puslapioinaosnuoroda"/>
          <w:sz w:val="18"/>
          <w:szCs w:val="18"/>
        </w:rPr>
        <w:footnoteRef/>
      </w:r>
      <w:r w:rsidRPr="00F9663D">
        <w:rPr>
          <w:sz w:val="18"/>
          <w:szCs w:val="18"/>
          <w:lang w:val="lt-LT"/>
        </w:rPr>
        <w:t xml:space="preserve"> </w:t>
      </w:r>
      <w:r w:rsidRPr="00652B3A">
        <w:rPr>
          <w:sz w:val="18"/>
          <w:szCs w:val="18"/>
          <w:lang w:val="lt-LT"/>
        </w:rPr>
        <w:t>Toks p</w:t>
      </w:r>
      <w:r>
        <w:rPr>
          <w:sz w:val="18"/>
          <w:szCs w:val="18"/>
          <w:lang w:val="lt-LT"/>
        </w:rPr>
        <w:t>erdavimas nekeičia pagrindinio t</w:t>
      </w:r>
      <w:r w:rsidRPr="00652B3A">
        <w:rPr>
          <w:sz w:val="18"/>
          <w:szCs w:val="18"/>
          <w:lang w:val="lt-LT"/>
        </w:rPr>
        <w:t>iekėjo atsa</w:t>
      </w:r>
      <w:r>
        <w:rPr>
          <w:sz w:val="18"/>
          <w:szCs w:val="18"/>
          <w:lang w:val="lt-LT"/>
        </w:rPr>
        <w:t>komybės dėl numatomos sudaryti s</w:t>
      </w:r>
      <w:r w:rsidRPr="00652B3A">
        <w:rPr>
          <w:sz w:val="18"/>
          <w:szCs w:val="18"/>
          <w:lang w:val="lt-LT"/>
        </w:rPr>
        <w:t>utarties įvykdymo.</w:t>
      </w:r>
    </w:p>
  </w:footnote>
  <w:footnote w:id="4">
    <w:p w14:paraId="1CDBD31B" w14:textId="77777777" w:rsidR="00D24370" w:rsidRPr="005669FB" w:rsidRDefault="00D24370" w:rsidP="00D24370">
      <w:pPr>
        <w:pStyle w:val="Puslapioinaostekstas"/>
        <w:rPr>
          <w:rFonts w:ascii="Calibri" w:hAnsi="Calibri" w:cs="Calibri"/>
          <w:lang w:val="lt-LT"/>
        </w:rPr>
      </w:pPr>
      <w:r w:rsidRPr="005669FB">
        <w:rPr>
          <w:rStyle w:val="Puslapioinaosnuoroda"/>
          <w:rFonts w:ascii="Calibri" w:hAnsi="Calibri" w:cs="Calibri"/>
        </w:rPr>
        <w:footnoteRef/>
      </w:r>
      <w:r w:rsidRPr="005669FB">
        <w:rPr>
          <w:rFonts w:ascii="Calibri" w:hAnsi="Calibri" w:cs="Calibri"/>
          <w:lang w:val="pt-BR"/>
        </w:rPr>
        <w:t xml:space="preserve"> </w:t>
      </w:r>
      <w:r w:rsidRPr="005669FB">
        <w:rPr>
          <w:rFonts w:ascii="Calibri" w:hAnsi="Calibri" w:cs="Calibri"/>
          <w:lang w:val="lt-LT"/>
        </w:rPr>
        <w:t>Fizinio parašo rekvizitas netaikomas, kai dokumentas pasirašomas kvalifikuotu el. parašu.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1A86C" w14:textId="5013020D" w:rsidR="00913C00" w:rsidRPr="009F76D0" w:rsidRDefault="009F76D0" w:rsidP="00913C00">
    <w:pPr>
      <w:pStyle w:val="Antrats"/>
      <w:jc w:val="right"/>
      <w:rPr>
        <w:rFonts w:ascii="Times New Roman" w:hAnsi="Times New Roman" w:cs="Times New Roman"/>
        <w:sz w:val="18"/>
        <w:szCs w:val="18"/>
      </w:rPr>
    </w:pPr>
    <w:r>
      <w:rPr>
        <w:rFonts w:ascii="Times New Roman" w:hAnsi="Times New Roman" w:cs="Times New Roman"/>
        <w:sz w:val="18"/>
        <w:szCs w:val="18"/>
      </w:rPr>
      <w:t>4</w:t>
    </w:r>
    <w:r w:rsidR="00913C00" w:rsidRPr="009F76D0">
      <w:rPr>
        <w:rFonts w:ascii="Times New Roman" w:hAnsi="Times New Roman" w:cs="Times New Roman"/>
        <w:sz w:val="18"/>
        <w:szCs w:val="18"/>
      </w:rPr>
      <w:t xml:space="preserve"> PRIEDAS</w:t>
    </w:r>
  </w:p>
  <w:p w14:paraId="66A72FF1" w14:textId="7B6F0E0D" w:rsidR="00913C00" w:rsidRPr="009F76D0" w:rsidRDefault="009F76D0" w:rsidP="00913C00">
    <w:pPr>
      <w:pStyle w:val="Antrats"/>
      <w:jc w:val="right"/>
      <w:rPr>
        <w:rFonts w:ascii="Times New Roman" w:hAnsi="Times New Roman" w:cs="Times New Roman"/>
        <w:sz w:val="18"/>
        <w:szCs w:val="18"/>
      </w:rPr>
    </w:pPr>
    <w:r>
      <w:rPr>
        <w:rFonts w:ascii="Times New Roman" w:hAnsi="Times New Roman" w:cs="Times New Roman"/>
        <w:sz w:val="18"/>
        <w:szCs w:val="18"/>
      </w:rPr>
      <w:t>Pasiūlymo</w:t>
    </w:r>
    <w:r w:rsidR="00913C00" w:rsidRPr="009F76D0">
      <w:rPr>
        <w:rFonts w:ascii="Times New Roman" w:hAnsi="Times New Roman" w:cs="Times New Roman"/>
        <w:sz w:val="18"/>
        <w:szCs w:val="18"/>
      </w:rPr>
      <w:t xml:space="preserve"> forma</w:t>
    </w:r>
  </w:p>
  <w:p w14:paraId="36E7225E" w14:textId="77777777" w:rsidR="00913C00" w:rsidRPr="009F76D0" w:rsidRDefault="00913C00" w:rsidP="00913C00">
    <w:pPr>
      <w:pStyle w:val="Antrats"/>
      <w:jc w:val="right"/>
      <w:rPr>
        <w:rFonts w:ascii="Times New Roman" w:hAnsi="Times New Roman" w:cs="Times New Roman"/>
        <w:sz w:val="18"/>
        <w:szCs w:val="18"/>
      </w:rPr>
    </w:pPr>
  </w:p>
  <w:p w14:paraId="5C1E469D" w14:textId="77777777" w:rsidR="00913C00" w:rsidRPr="009F76D0" w:rsidRDefault="00913C00" w:rsidP="00913C00">
    <w:pPr>
      <w:pStyle w:val="Antrats"/>
      <w:jc w:val="right"/>
      <w:rPr>
        <w:rFonts w:ascii="Times New Roman" w:hAnsi="Times New Roman" w:cs="Times New Roman"/>
        <w:sz w:val="18"/>
        <w:szCs w:val="18"/>
      </w:rPr>
    </w:pPr>
  </w:p>
  <w:p w14:paraId="3BD71FC5" w14:textId="77777777" w:rsidR="00913C00" w:rsidRPr="00913C00" w:rsidRDefault="00913C00">
    <w:pPr>
      <w:pStyle w:val="Antrats"/>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682B01"/>
    <w:multiLevelType w:val="hybridMultilevel"/>
    <w:tmpl w:val="2D06C5F4"/>
    <w:lvl w:ilvl="0" w:tplc="D2442BDA">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50D01CB"/>
    <w:multiLevelType w:val="hybridMultilevel"/>
    <w:tmpl w:val="13866A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6B9274A"/>
    <w:multiLevelType w:val="hybridMultilevel"/>
    <w:tmpl w:val="F988680C"/>
    <w:lvl w:ilvl="0" w:tplc="393892D6">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C233C8E"/>
    <w:multiLevelType w:val="hybridMultilevel"/>
    <w:tmpl w:val="0770A2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A555C2E"/>
    <w:multiLevelType w:val="hybridMultilevel"/>
    <w:tmpl w:val="FA4CD990"/>
    <w:lvl w:ilvl="0" w:tplc="0427000F">
      <w:start w:val="1"/>
      <w:numFmt w:val="decimal"/>
      <w:lvlText w:val="%1."/>
      <w:lvlJc w:val="left"/>
      <w:pPr>
        <w:ind w:left="720" w:hanging="360"/>
      </w:pPr>
      <w:rPr>
        <w:rFonts w:ascii="Times New Roman" w:eastAsia="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3F7BD8"/>
    <w:multiLevelType w:val="multilevel"/>
    <w:tmpl w:val="25CEDA94"/>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C6A536A"/>
    <w:multiLevelType w:val="hybridMultilevel"/>
    <w:tmpl w:val="B268D7E4"/>
    <w:lvl w:ilvl="0" w:tplc="76784176">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4E265962"/>
    <w:multiLevelType w:val="hybridMultilevel"/>
    <w:tmpl w:val="7A767C32"/>
    <w:lvl w:ilvl="0" w:tplc="25EE667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5DDE5873"/>
    <w:multiLevelType w:val="hybridMultilevel"/>
    <w:tmpl w:val="D406721E"/>
    <w:lvl w:ilvl="0" w:tplc="04270001">
      <w:start w:val="19"/>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3877CEF"/>
    <w:multiLevelType w:val="hybridMultilevel"/>
    <w:tmpl w:val="1BF4BF7A"/>
    <w:lvl w:ilvl="0" w:tplc="38740E02">
      <w:start w:val="1"/>
      <w:numFmt w:val="decimal"/>
      <w:lvlText w:val="%1."/>
      <w:lvlJc w:val="left"/>
      <w:pPr>
        <w:ind w:left="502" w:hanging="360"/>
      </w:pPr>
      <w:rPr>
        <w:rFonts w:hint="default"/>
        <w:b w:val="0"/>
        <w:bCs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0" w15:restartNumberingAfterBreak="0">
    <w:nsid w:val="692C0C0A"/>
    <w:multiLevelType w:val="hybridMultilevel"/>
    <w:tmpl w:val="903E23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A200FEC"/>
    <w:multiLevelType w:val="hybridMultilevel"/>
    <w:tmpl w:val="9A9238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EE578B2"/>
    <w:multiLevelType w:val="hybridMultilevel"/>
    <w:tmpl w:val="0D864B22"/>
    <w:lvl w:ilvl="0" w:tplc="2DA696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2632518">
    <w:abstractNumId w:val="1"/>
  </w:num>
  <w:num w:numId="2" w16cid:durableId="14766053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00811192">
    <w:abstractNumId w:val="7"/>
  </w:num>
  <w:num w:numId="4" w16cid:durableId="1694989806">
    <w:abstractNumId w:val="1"/>
  </w:num>
  <w:num w:numId="5" w16cid:durableId="1901405280">
    <w:abstractNumId w:val="8"/>
  </w:num>
  <w:num w:numId="6" w16cid:durableId="2000688319">
    <w:abstractNumId w:val="4"/>
  </w:num>
  <w:num w:numId="7" w16cid:durableId="533882276">
    <w:abstractNumId w:val="3"/>
  </w:num>
  <w:num w:numId="8" w16cid:durableId="2052656658">
    <w:abstractNumId w:val="0"/>
  </w:num>
  <w:num w:numId="9" w16cid:durableId="20971723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30331453">
    <w:abstractNumId w:val="10"/>
  </w:num>
  <w:num w:numId="11" w16cid:durableId="2072533537">
    <w:abstractNumId w:val="2"/>
  </w:num>
  <w:num w:numId="12" w16cid:durableId="55665978">
    <w:abstractNumId w:val="5"/>
  </w:num>
  <w:num w:numId="13" w16cid:durableId="1733576425">
    <w:abstractNumId w:val="12"/>
  </w:num>
  <w:num w:numId="14" w16cid:durableId="44905602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326"/>
    <w:rsid w:val="0000059C"/>
    <w:rsid w:val="000111E2"/>
    <w:rsid w:val="00013CF5"/>
    <w:rsid w:val="0001587A"/>
    <w:rsid w:val="00034B04"/>
    <w:rsid w:val="00037AD2"/>
    <w:rsid w:val="00044064"/>
    <w:rsid w:val="000532AC"/>
    <w:rsid w:val="000564B0"/>
    <w:rsid w:val="00060AA6"/>
    <w:rsid w:val="0006172E"/>
    <w:rsid w:val="000668C7"/>
    <w:rsid w:val="00072A17"/>
    <w:rsid w:val="00076712"/>
    <w:rsid w:val="000769FB"/>
    <w:rsid w:val="000848F7"/>
    <w:rsid w:val="00084DEB"/>
    <w:rsid w:val="000871F7"/>
    <w:rsid w:val="00087A83"/>
    <w:rsid w:val="00092686"/>
    <w:rsid w:val="00095CFB"/>
    <w:rsid w:val="000A568B"/>
    <w:rsid w:val="000B25C0"/>
    <w:rsid w:val="000B335B"/>
    <w:rsid w:val="000B3D79"/>
    <w:rsid w:val="000C09CE"/>
    <w:rsid w:val="000C128B"/>
    <w:rsid w:val="000C2FBA"/>
    <w:rsid w:val="000D13A5"/>
    <w:rsid w:val="000D1AA0"/>
    <w:rsid w:val="000D54C9"/>
    <w:rsid w:val="000D7C12"/>
    <w:rsid w:val="000E0AE6"/>
    <w:rsid w:val="000E3650"/>
    <w:rsid w:val="000E4EF8"/>
    <w:rsid w:val="000E52B6"/>
    <w:rsid w:val="000F4FED"/>
    <w:rsid w:val="000F7DBC"/>
    <w:rsid w:val="00101B2D"/>
    <w:rsid w:val="0010321D"/>
    <w:rsid w:val="00105776"/>
    <w:rsid w:val="00105CBD"/>
    <w:rsid w:val="0011385F"/>
    <w:rsid w:val="00114C22"/>
    <w:rsid w:val="00125100"/>
    <w:rsid w:val="001258B9"/>
    <w:rsid w:val="00125F11"/>
    <w:rsid w:val="00131DAF"/>
    <w:rsid w:val="00134B85"/>
    <w:rsid w:val="00154553"/>
    <w:rsid w:val="001545DC"/>
    <w:rsid w:val="001554BB"/>
    <w:rsid w:val="00162DDD"/>
    <w:rsid w:val="001641CF"/>
    <w:rsid w:val="001644BE"/>
    <w:rsid w:val="00170581"/>
    <w:rsid w:val="0017260E"/>
    <w:rsid w:val="0017772B"/>
    <w:rsid w:val="00182776"/>
    <w:rsid w:val="00184B2D"/>
    <w:rsid w:val="00186CE3"/>
    <w:rsid w:val="00190FC1"/>
    <w:rsid w:val="001918B2"/>
    <w:rsid w:val="00197A48"/>
    <w:rsid w:val="001B0D81"/>
    <w:rsid w:val="001C0D08"/>
    <w:rsid w:val="001C688E"/>
    <w:rsid w:val="001E04C1"/>
    <w:rsid w:val="001E0CC2"/>
    <w:rsid w:val="001E180C"/>
    <w:rsid w:val="001F00E8"/>
    <w:rsid w:val="001F17C1"/>
    <w:rsid w:val="001F2299"/>
    <w:rsid w:val="001F395A"/>
    <w:rsid w:val="001F5EEA"/>
    <w:rsid w:val="0020346C"/>
    <w:rsid w:val="00206C15"/>
    <w:rsid w:val="00211259"/>
    <w:rsid w:val="00211348"/>
    <w:rsid w:val="00213072"/>
    <w:rsid w:val="002152B2"/>
    <w:rsid w:val="002179DD"/>
    <w:rsid w:val="00223A4A"/>
    <w:rsid w:val="00227CC2"/>
    <w:rsid w:val="002344DE"/>
    <w:rsid w:val="00250A6C"/>
    <w:rsid w:val="00251627"/>
    <w:rsid w:val="00254047"/>
    <w:rsid w:val="00256B2F"/>
    <w:rsid w:val="00257269"/>
    <w:rsid w:val="00263CDC"/>
    <w:rsid w:val="00271243"/>
    <w:rsid w:val="00271345"/>
    <w:rsid w:val="002839A2"/>
    <w:rsid w:val="002935E3"/>
    <w:rsid w:val="00293620"/>
    <w:rsid w:val="00293C6C"/>
    <w:rsid w:val="002950A1"/>
    <w:rsid w:val="00296C7C"/>
    <w:rsid w:val="002A2313"/>
    <w:rsid w:val="002A2FAC"/>
    <w:rsid w:val="002B2319"/>
    <w:rsid w:val="002B3A53"/>
    <w:rsid w:val="002B5CB8"/>
    <w:rsid w:val="002C0074"/>
    <w:rsid w:val="002C12F5"/>
    <w:rsid w:val="002C49E1"/>
    <w:rsid w:val="002C69F9"/>
    <w:rsid w:val="002C7D6F"/>
    <w:rsid w:val="002D7B03"/>
    <w:rsid w:val="002E4385"/>
    <w:rsid w:val="002E7F0B"/>
    <w:rsid w:val="002F1072"/>
    <w:rsid w:val="002F301C"/>
    <w:rsid w:val="002F4E9E"/>
    <w:rsid w:val="002F5511"/>
    <w:rsid w:val="00307FDA"/>
    <w:rsid w:val="003135C9"/>
    <w:rsid w:val="003145FE"/>
    <w:rsid w:val="0031558C"/>
    <w:rsid w:val="00317517"/>
    <w:rsid w:val="003225D7"/>
    <w:rsid w:val="003237DA"/>
    <w:rsid w:val="003259DF"/>
    <w:rsid w:val="00330448"/>
    <w:rsid w:val="00335E08"/>
    <w:rsid w:val="0033722E"/>
    <w:rsid w:val="00341794"/>
    <w:rsid w:val="00342F9E"/>
    <w:rsid w:val="00343BD5"/>
    <w:rsid w:val="00346218"/>
    <w:rsid w:val="0035044D"/>
    <w:rsid w:val="00354A99"/>
    <w:rsid w:val="00354FAD"/>
    <w:rsid w:val="0038067F"/>
    <w:rsid w:val="00385692"/>
    <w:rsid w:val="003856C1"/>
    <w:rsid w:val="00390AF4"/>
    <w:rsid w:val="00392DCF"/>
    <w:rsid w:val="00396F25"/>
    <w:rsid w:val="003C1655"/>
    <w:rsid w:val="003C640B"/>
    <w:rsid w:val="003D0E5B"/>
    <w:rsid w:val="003D3A17"/>
    <w:rsid w:val="003D5832"/>
    <w:rsid w:val="003E051D"/>
    <w:rsid w:val="003E1117"/>
    <w:rsid w:val="003E6643"/>
    <w:rsid w:val="003E7463"/>
    <w:rsid w:val="003F0665"/>
    <w:rsid w:val="00401756"/>
    <w:rsid w:val="004035FE"/>
    <w:rsid w:val="00411AF4"/>
    <w:rsid w:val="00412E65"/>
    <w:rsid w:val="0041371C"/>
    <w:rsid w:val="00416AC4"/>
    <w:rsid w:val="00416AC7"/>
    <w:rsid w:val="004200CD"/>
    <w:rsid w:val="0042058B"/>
    <w:rsid w:val="00421B84"/>
    <w:rsid w:val="00421E3D"/>
    <w:rsid w:val="004325B3"/>
    <w:rsid w:val="00432F54"/>
    <w:rsid w:val="00433C5A"/>
    <w:rsid w:val="00444EF9"/>
    <w:rsid w:val="00445104"/>
    <w:rsid w:val="00445755"/>
    <w:rsid w:val="0044674A"/>
    <w:rsid w:val="004704A4"/>
    <w:rsid w:val="004710E5"/>
    <w:rsid w:val="00472DA6"/>
    <w:rsid w:val="00473C3B"/>
    <w:rsid w:val="00475F4A"/>
    <w:rsid w:val="004814F7"/>
    <w:rsid w:val="00482659"/>
    <w:rsid w:val="004877E5"/>
    <w:rsid w:val="004A004E"/>
    <w:rsid w:val="004A4B4A"/>
    <w:rsid w:val="004A4BF4"/>
    <w:rsid w:val="004A4D69"/>
    <w:rsid w:val="004B05B8"/>
    <w:rsid w:val="004B42F6"/>
    <w:rsid w:val="004B5571"/>
    <w:rsid w:val="004B75C2"/>
    <w:rsid w:val="004C0F7C"/>
    <w:rsid w:val="004C6529"/>
    <w:rsid w:val="004D4119"/>
    <w:rsid w:val="004D5E13"/>
    <w:rsid w:val="004D63BC"/>
    <w:rsid w:val="004E6F4D"/>
    <w:rsid w:val="004E721E"/>
    <w:rsid w:val="00513943"/>
    <w:rsid w:val="0051677B"/>
    <w:rsid w:val="00522020"/>
    <w:rsid w:val="005246E0"/>
    <w:rsid w:val="005257AB"/>
    <w:rsid w:val="00530C2B"/>
    <w:rsid w:val="0053329C"/>
    <w:rsid w:val="00533EC9"/>
    <w:rsid w:val="0053736E"/>
    <w:rsid w:val="00537582"/>
    <w:rsid w:val="0054153C"/>
    <w:rsid w:val="005446FF"/>
    <w:rsid w:val="00550878"/>
    <w:rsid w:val="0056162B"/>
    <w:rsid w:val="00575427"/>
    <w:rsid w:val="00576242"/>
    <w:rsid w:val="00576F71"/>
    <w:rsid w:val="00576FB7"/>
    <w:rsid w:val="0057760D"/>
    <w:rsid w:val="00580F9B"/>
    <w:rsid w:val="00581F23"/>
    <w:rsid w:val="00582D9D"/>
    <w:rsid w:val="00584C10"/>
    <w:rsid w:val="00590C1E"/>
    <w:rsid w:val="00591792"/>
    <w:rsid w:val="005B0B72"/>
    <w:rsid w:val="005B2BD8"/>
    <w:rsid w:val="005C3596"/>
    <w:rsid w:val="005D782F"/>
    <w:rsid w:val="005E5DAD"/>
    <w:rsid w:val="005E626A"/>
    <w:rsid w:val="005F1D55"/>
    <w:rsid w:val="005F75BB"/>
    <w:rsid w:val="0060297D"/>
    <w:rsid w:val="00603D59"/>
    <w:rsid w:val="00604144"/>
    <w:rsid w:val="00604865"/>
    <w:rsid w:val="00605509"/>
    <w:rsid w:val="00605C1B"/>
    <w:rsid w:val="00606D45"/>
    <w:rsid w:val="00612177"/>
    <w:rsid w:val="00614BCC"/>
    <w:rsid w:val="006163CD"/>
    <w:rsid w:val="00620BFE"/>
    <w:rsid w:val="00620C39"/>
    <w:rsid w:val="006248DA"/>
    <w:rsid w:val="00632409"/>
    <w:rsid w:val="0063338D"/>
    <w:rsid w:val="0063452C"/>
    <w:rsid w:val="00635C2C"/>
    <w:rsid w:val="00640159"/>
    <w:rsid w:val="00652B3A"/>
    <w:rsid w:val="00653323"/>
    <w:rsid w:val="00653A91"/>
    <w:rsid w:val="0065752A"/>
    <w:rsid w:val="006615E5"/>
    <w:rsid w:val="00665405"/>
    <w:rsid w:val="00667C84"/>
    <w:rsid w:val="00671E57"/>
    <w:rsid w:val="00675209"/>
    <w:rsid w:val="006858C2"/>
    <w:rsid w:val="00692292"/>
    <w:rsid w:val="0069529A"/>
    <w:rsid w:val="0069626E"/>
    <w:rsid w:val="006A4642"/>
    <w:rsid w:val="006A562D"/>
    <w:rsid w:val="006A6AEC"/>
    <w:rsid w:val="006B427B"/>
    <w:rsid w:val="006C2EF7"/>
    <w:rsid w:val="006C333E"/>
    <w:rsid w:val="006C3DB0"/>
    <w:rsid w:val="006C5769"/>
    <w:rsid w:val="006C67CB"/>
    <w:rsid w:val="006C6967"/>
    <w:rsid w:val="006C70C7"/>
    <w:rsid w:val="006D0D4D"/>
    <w:rsid w:val="006D4AEC"/>
    <w:rsid w:val="006E15EF"/>
    <w:rsid w:val="006E352E"/>
    <w:rsid w:val="006E3890"/>
    <w:rsid w:val="006E47D2"/>
    <w:rsid w:val="006E6E67"/>
    <w:rsid w:val="00701554"/>
    <w:rsid w:val="00704BC4"/>
    <w:rsid w:val="00712CF7"/>
    <w:rsid w:val="00720C77"/>
    <w:rsid w:val="007237A0"/>
    <w:rsid w:val="00724568"/>
    <w:rsid w:val="00731F39"/>
    <w:rsid w:val="00733049"/>
    <w:rsid w:val="007338F7"/>
    <w:rsid w:val="00735095"/>
    <w:rsid w:val="007359AC"/>
    <w:rsid w:val="007433CA"/>
    <w:rsid w:val="00743D79"/>
    <w:rsid w:val="00745E40"/>
    <w:rsid w:val="00752B52"/>
    <w:rsid w:val="00752E03"/>
    <w:rsid w:val="00754E3E"/>
    <w:rsid w:val="00756CB2"/>
    <w:rsid w:val="00762288"/>
    <w:rsid w:val="007632CE"/>
    <w:rsid w:val="007649EE"/>
    <w:rsid w:val="00771131"/>
    <w:rsid w:val="00772B48"/>
    <w:rsid w:val="00777105"/>
    <w:rsid w:val="00777AB3"/>
    <w:rsid w:val="00780D6D"/>
    <w:rsid w:val="0078668E"/>
    <w:rsid w:val="00792534"/>
    <w:rsid w:val="007A1815"/>
    <w:rsid w:val="007A4940"/>
    <w:rsid w:val="007A50DB"/>
    <w:rsid w:val="007A53AF"/>
    <w:rsid w:val="007A73A9"/>
    <w:rsid w:val="007B208F"/>
    <w:rsid w:val="007B2C47"/>
    <w:rsid w:val="007B36C7"/>
    <w:rsid w:val="007B3C26"/>
    <w:rsid w:val="007B46AA"/>
    <w:rsid w:val="007B62C1"/>
    <w:rsid w:val="007C1F5B"/>
    <w:rsid w:val="007C255C"/>
    <w:rsid w:val="007C3E9F"/>
    <w:rsid w:val="007D50AD"/>
    <w:rsid w:val="007E2D27"/>
    <w:rsid w:val="007E4920"/>
    <w:rsid w:val="007E5EEE"/>
    <w:rsid w:val="007F107D"/>
    <w:rsid w:val="007F6BD4"/>
    <w:rsid w:val="007F7587"/>
    <w:rsid w:val="007F7875"/>
    <w:rsid w:val="00802F9C"/>
    <w:rsid w:val="00811310"/>
    <w:rsid w:val="008123AB"/>
    <w:rsid w:val="0081399B"/>
    <w:rsid w:val="008163F6"/>
    <w:rsid w:val="00820BDC"/>
    <w:rsid w:val="0082387B"/>
    <w:rsid w:val="00836DDD"/>
    <w:rsid w:val="00837A2B"/>
    <w:rsid w:val="00851A0E"/>
    <w:rsid w:val="0085650F"/>
    <w:rsid w:val="0086196B"/>
    <w:rsid w:val="00870F91"/>
    <w:rsid w:val="008731F7"/>
    <w:rsid w:val="00873972"/>
    <w:rsid w:val="008745E1"/>
    <w:rsid w:val="008806D8"/>
    <w:rsid w:val="00882FD9"/>
    <w:rsid w:val="00884723"/>
    <w:rsid w:val="00887ED6"/>
    <w:rsid w:val="00891C8B"/>
    <w:rsid w:val="008961DB"/>
    <w:rsid w:val="008A3278"/>
    <w:rsid w:val="008B07DB"/>
    <w:rsid w:val="008B401F"/>
    <w:rsid w:val="008B4388"/>
    <w:rsid w:val="008B7360"/>
    <w:rsid w:val="008C0540"/>
    <w:rsid w:val="008C308B"/>
    <w:rsid w:val="008D5E93"/>
    <w:rsid w:val="008D727F"/>
    <w:rsid w:val="008E2A71"/>
    <w:rsid w:val="008E32AA"/>
    <w:rsid w:val="008E3334"/>
    <w:rsid w:val="008F599E"/>
    <w:rsid w:val="008F7A4B"/>
    <w:rsid w:val="00901469"/>
    <w:rsid w:val="00901675"/>
    <w:rsid w:val="009048A1"/>
    <w:rsid w:val="00912172"/>
    <w:rsid w:val="00913C00"/>
    <w:rsid w:val="0091431C"/>
    <w:rsid w:val="00914A59"/>
    <w:rsid w:val="0091628C"/>
    <w:rsid w:val="009171C7"/>
    <w:rsid w:val="009174D6"/>
    <w:rsid w:val="00923B7A"/>
    <w:rsid w:val="00924C40"/>
    <w:rsid w:val="0092524A"/>
    <w:rsid w:val="0092731B"/>
    <w:rsid w:val="00945753"/>
    <w:rsid w:val="00946EAF"/>
    <w:rsid w:val="00955919"/>
    <w:rsid w:val="00956521"/>
    <w:rsid w:val="009625A1"/>
    <w:rsid w:val="0096329F"/>
    <w:rsid w:val="00963F6D"/>
    <w:rsid w:val="0096685F"/>
    <w:rsid w:val="00972941"/>
    <w:rsid w:val="009732BC"/>
    <w:rsid w:val="00973A6B"/>
    <w:rsid w:val="00975C3A"/>
    <w:rsid w:val="00976763"/>
    <w:rsid w:val="00980EA6"/>
    <w:rsid w:val="00982197"/>
    <w:rsid w:val="009877BC"/>
    <w:rsid w:val="009939C3"/>
    <w:rsid w:val="00997CBA"/>
    <w:rsid w:val="009A6B43"/>
    <w:rsid w:val="009B0A9F"/>
    <w:rsid w:val="009B252B"/>
    <w:rsid w:val="009B4688"/>
    <w:rsid w:val="009B489B"/>
    <w:rsid w:val="009C2F8C"/>
    <w:rsid w:val="009C4A4E"/>
    <w:rsid w:val="009C54E2"/>
    <w:rsid w:val="009C7AED"/>
    <w:rsid w:val="009C7B67"/>
    <w:rsid w:val="009D179C"/>
    <w:rsid w:val="009D2BF5"/>
    <w:rsid w:val="009D3E36"/>
    <w:rsid w:val="009E4548"/>
    <w:rsid w:val="009E63B8"/>
    <w:rsid w:val="009F1403"/>
    <w:rsid w:val="009F15BC"/>
    <w:rsid w:val="009F24D5"/>
    <w:rsid w:val="009F76D0"/>
    <w:rsid w:val="00A00665"/>
    <w:rsid w:val="00A01681"/>
    <w:rsid w:val="00A01D09"/>
    <w:rsid w:val="00A03A48"/>
    <w:rsid w:val="00A03D22"/>
    <w:rsid w:val="00A061E3"/>
    <w:rsid w:val="00A0725E"/>
    <w:rsid w:val="00A07A0C"/>
    <w:rsid w:val="00A122BE"/>
    <w:rsid w:val="00A23534"/>
    <w:rsid w:val="00A2697C"/>
    <w:rsid w:val="00A35E88"/>
    <w:rsid w:val="00A412D6"/>
    <w:rsid w:val="00A42B2C"/>
    <w:rsid w:val="00A45251"/>
    <w:rsid w:val="00A53C71"/>
    <w:rsid w:val="00A573E2"/>
    <w:rsid w:val="00A610D2"/>
    <w:rsid w:val="00A61817"/>
    <w:rsid w:val="00A66391"/>
    <w:rsid w:val="00A66D19"/>
    <w:rsid w:val="00A70BEF"/>
    <w:rsid w:val="00A771B4"/>
    <w:rsid w:val="00A8571A"/>
    <w:rsid w:val="00A85A52"/>
    <w:rsid w:val="00A93FC8"/>
    <w:rsid w:val="00A95574"/>
    <w:rsid w:val="00AA13B0"/>
    <w:rsid w:val="00AA1F0E"/>
    <w:rsid w:val="00AA28CD"/>
    <w:rsid w:val="00AB42D1"/>
    <w:rsid w:val="00AB7799"/>
    <w:rsid w:val="00AC05D1"/>
    <w:rsid w:val="00AC3F9A"/>
    <w:rsid w:val="00AD2989"/>
    <w:rsid w:val="00AD416B"/>
    <w:rsid w:val="00AD58A8"/>
    <w:rsid w:val="00AD7AF6"/>
    <w:rsid w:val="00AE6CFA"/>
    <w:rsid w:val="00AE723E"/>
    <w:rsid w:val="00AF42B1"/>
    <w:rsid w:val="00AF45D0"/>
    <w:rsid w:val="00B102EF"/>
    <w:rsid w:val="00B11157"/>
    <w:rsid w:val="00B14DF3"/>
    <w:rsid w:val="00B177FC"/>
    <w:rsid w:val="00B22279"/>
    <w:rsid w:val="00B23BCF"/>
    <w:rsid w:val="00B24E51"/>
    <w:rsid w:val="00B277F8"/>
    <w:rsid w:val="00B35C82"/>
    <w:rsid w:val="00B3723F"/>
    <w:rsid w:val="00B508C8"/>
    <w:rsid w:val="00B525C9"/>
    <w:rsid w:val="00B5322F"/>
    <w:rsid w:val="00B535A4"/>
    <w:rsid w:val="00B61AE5"/>
    <w:rsid w:val="00B63A04"/>
    <w:rsid w:val="00B65DCB"/>
    <w:rsid w:val="00B664CA"/>
    <w:rsid w:val="00B72E6F"/>
    <w:rsid w:val="00B768AC"/>
    <w:rsid w:val="00B8617F"/>
    <w:rsid w:val="00B87B64"/>
    <w:rsid w:val="00B91864"/>
    <w:rsid w:val="00B91B9A"/>
    <w:rsid w:val="00B9211F"/>
    <w:rsid w:val="00B9333D"/>
    <w:rsid w:val="00B96651"/>
    <w:rsid w:val="00B9766D"/>
    <w:rsid w:val="00BA1CB9"/>
    <w:rsid w:val="00BA2112"/>
    <w:rsid w:val="00BA2326"/>
    <w:rsid w:val="00BA35E4"/>
    <w:rsid w:val="00BA3C68"/>
    <w:rsid w:val="00BB5B24"/>
    <w:rsid w:val="00BB78C0"/>
    <w:rsid w:val="00BC6158"/>
    <w:rsid w:val="00BD081A"/>
    <w:rsid w:val="00BD1B1C"/>
    <w:rsid w:val="00BD2F48"/>
    <w:rsid w:val="00BD44DE"/>
    <w:rsid w:val="00BD4AC6"/>
    <w:rsid w:val="00BE63B8"/>
    <w:rsid w:val="00C01BE5"/>
    <w:rsid w:val="00C10C4A"/>
    <w:rsid w:val="00C12637"/>
    <w:rsid w:val="00C17F1E"/>
    <w:rsid w:val="00C20E15"/>
    <w:rsid w:val="00C27734"/>
    <w:rsid w:val="00C37CD2"/>
    <w:rsid w:val="00C475D1"/>
    <w:rsid w:val="00C539C2"/>
    <w:rsid w:val="00C56361"/>
    <w:rsid w:val="00C66EB0"/>
    <w:rsid w:val="00C72490"/>
    <w:rsid w:val="00C75E71"/>
    <w:rsid w:val="00C779B8"/>
    <w:rsid w:val="00C77E43"/>
    <w:rsid w:val="00C82A23"/>
    <w:rsid w:val="00C8732D"/>
    <w:rsid w:val="00C93998"/>
    <w:rsid w:val="00CA0460"/>
    <w:rsid w:val="00CA211C"/>
    <w:rsid w:val="00CA525E"/>
    <w:rsid w:val="00CA65B0"/>
    <w:rsid w:val="00CB01F0"/>
    <w:rsid w:val="00CB24BD"/>
    <w:rsid w:val="00CC2616"/>
    <w:rsid w:val="00CC2677"/>
    <w:rsid w:val="00CC5FF1"/>
    <w:rsid w:val="00CC7AAF"/>
    <w:rsid w:val="00CC7FA2"/>
    <w:rsid w:val="00CD027C"/>
    <w:rsid w:val="00CE117E"/>
    <w:rsid w:val="00CE2E24"/>
    <w:rsid w:val="00CE672E"/>
    <w:rsid w:val="00CE709B"/>
    <w:rsid w:val="00CE717B"/>
    <w:rsid w:val="00CF73D4"/>
    <w:rsid w:val="00D012AB"/>
    <w:rsid w:val="00D06624"/>
    <w:rsid w:val="00D07261"/>
    <w:rsid w:val="00D1153C"/>
    <w:rsid w:val="00D231A9"/>
    <w:rsid w:val="00D24334"/>
    <w:rsid w:val="00D24370"/>
    <w:rsid w:val="00D26F57"/>
    <w:rsid w:val="00D30530"/>
    <w:rsid w:val="00D30787"/>
    <w:rsid w:val="00D367BE"/>
    <w:rsid w:val="00D40004"/>
    <w:rsid w:val="00D4027C"/>
    <w:rsid w:val="00D41749"/>
    <w:rsid w:val="00D469E7"/>
    <w:rsid w:val="00D628AB"/>
    <w:rsid w:val="00D73A9F"/>
    <w:rsid w:val="00D7723F"/>
    <w:rsid w:val="00D82761"/>
    <w:rsid w:val="00D90C1D"/>
    <w:rsid w:val="00D94881"/>
    <w:rsid w:val="00D95DBD"/>
    <w:rsid w:val="00DA131E"/>
    <w:rsid w:val="00DA2549"/>
    <w:rsid w:val="00DA7B8B"/>
    <w:rsid w:val="00DB0F23"/>
    <w:rsid w:val="00DB171A"/>
    <w:rsid w:val="00DB42BA"/>
    <w:rsid w:val="00DB5D9F"/>
    <w:rsid w:val="00DC08AC"/>
    <w:rsid w:val="00DC72EB"/>
    <w:rsid w:val="00DD41B8"/>
    <w:rsid w:val="00DD4A17"/>
    <w:rsid w:val="00DD66A9"/>
    <w:rsid w:val="00DD71A1"/>
    <w:rsid w:val="00DE1B99"/>
    <w:rsid w:val="00DE24B9"/>
    <w:rsid w:val="00DE5730"/>
    <w:rsid w:val="00DF14AB"/>
    <w:rsid w:val="00DF2780"/>
    <w:rsid w:val="00DF7D50"/>
    <w:rsid w:val="00E018EF"/>
    <w:rsid w:val="00E01FCE"/>
    <w:rsid w:val="00E030C2"/>
    <w:rsid w:val="00E043AE"/>
    <w:rsid w:val="00E04CB3"/>
    <w:rsid w:val="00E07C33"/>
    <w:rsid w:val="00E10A69"/>
    <w:rsid w:val="00E11904"/>
    <w:rsid w:val="00E16B17"/>
    <w:rsid w:val="00E23BA3"/>
    <w:rsid w:val="00E25A7C"/>
    <w:rsid w:val="00E33A74"/>
    <w:rsid w:val="00E361A7"/>
    <w:rsid w:val="00E412A2"/>
    <w:rsid w:val="00E43C37"/>
    <w:rsid w:val="00E45D2C"/>
    <w:rsid w:val="00E52983"/>
    <w:rsid w:val="00E53972"/>
    <w:rsid w:val="00E561D4"/>
    <w:rsid w:val="00E57523"/>
    <w:rsid w:val="00E65F73"/>
    <w:rsid w:val="00E731A7"/>
    <w:rsid w:val="00E73EA7"/>
    <w:rsid w:val="00E7664C"/>
    <w:rsid w:val="00E81C23"/>
    <w:rsid w:val="00E83482"/>
    <w:rsid w:val="00E92173"/>
    <w:rsid w:val="00E93B05"/>
    <w:rsid w:val="00E94DAD"/>
    <w:rsid w:val="00E96403"/>
    <w:rsid w:val="00E97F86"/>
    <w:rsid w:val="00EA5CF7"/>
    <w:rsid w:val="00EB572E"/>
    <w:rsid w:val="00EC0B3E"/>
    <w:rsid w:val="00EC10A8"/>
    <w:rsid w:val="00EC16E5"/>
    <w:rsid w:val="00EC2245"/>
    <w:rsid w:val="00EC5E62"/>
    <w:rsid w:val="00ED4E0D"/>
    <w:rsid w:val="00EE6400"/>
    <w:rsid w:val="00EF3EA1"/>
    <w:rsid w:val="00F0166F"/>
    <w:rsid w:val="00F01D39"/>
    <w:rsid w:val="00F04C29"/>
    <w:rsid w:val="00F04C55"/>
    <w:rsid w:val="00F0708A"/>
    <w:rsid w:val="00F07419"/>
    <w:rsid w:val="00F1634E"/>
    <w:rsid w:val="00F22EB2"/>
    <w:rsid w:val="00F24755"/>
    <w:rsid w:val="00F27072"/>
    <w:rsid w:val="00F30CC7"/>
    <w:rsid w:val="00F41619"/>
    <w:rsid w:val="00F50477"/>
    <w:rsid w:val="00F50A89"/>
    <w:rsid w:val="00F55C8F"/>
    <w:rsid w:val="00F6081D"/>
    <w:rsid w:val="00F6113A"/>
    <w:rsid w:val="00F66857"/>
    <w:rsid w:val="00F72A9E"/>
    <w:rsid w:val="00F732C5"/>
    <w:rsid w:val="00F75B92"/>
    <w:rsid w:val="00F7778A"/>
    <w:rsid w:val="00F874FF"/>
    <w:rsid w:val="00F90948"/>
    <w:rsid w:val="00F9663D"/>
    <w:rsid w:val="00F97FB0"/>
    <w:rsid w:val="00FA2270"/>
    <w:rsid w:val="00FB0695"/>
    <w:rsid w:val="00FB3F6C"/>
    <w:rsid w:val="00FB6935"/>
    <w:rsid w:val="00FC3EDE"/>
    <w:rsid w:val="00FC5705"/>
    <w:rsid w:val="00FD40D4"/>
    <w:rsid w:val="00FE11A8"/>
    <w:rsid w:val="00FE168B"/>
    <w:rsid w:val="00FE4766"/>
    <w:rsid w:val="00FF7630"/>
    <w:rsid w:val="019D7F39"/>
    <w:rsid w:val="01F0EB1E"/>
    <w:rsid w:val="0378494B"/>
    <w:rsid w:val="0469EB9B"/>
    <w:rsid w:val="0A9EE0C2"/>
    <w:rsid w:val="1389A5DF"/>
    <w:rsid w:val="150AF131"/>
    <w:rsid w:val="18C28269"/>
    <w:rsid w:val="1CC31DA6"/>
    <w:rsid w:val="2034478F"/>
    <w:rsid w:val="2B1FDC47"/>
    <w:rsid w:val="2D7E73AB"/>
    <w:rsid w:val="2E50E3CB"/>
    <w:rsid w:val="377AC676"/>
    <w:rsid w:val="3C45836E"/>
    <w:rsid w:val="3D5F2627"/>
    <w:rsid w:val="3EC3F54C"/>
    <w:rsid w:val="4C8B3C84"/>
    <w:rsid w:val="4DE38D24"/>
    <w:rsid w:val="4E9133D1"/>
    <w:rsid w:val="4F63DC5F"/>
    <w:rsid w:val="4FEBBC9C"/>
    <w:rsid w:val="5090F2FE"/>
    <w:rsid w:val="5B9A46E4"/>
    <w:rsid w:val="5D8F8500"/>
    <w:rsid w:val="61E0720E"/>
    <w:rsid w:val="63406A89"/>
    <w:rsid w:val="6F2569B2"/>
    <w:rsid w:val="732B247B"/>
    <w:rsid w:val="73BAB17D"/>
    <w:rsid w:val="744D3BFB"/>
    <w:rsid w:val="74A8342C"/>
    <w:rsid w:val="7B0BDF2A"/>
    <w:rsid w:val="7C70FD4C"/>
    <w:rsid w:val="7DC88CB7"/>
    <w:rsid w:val="7E30EB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6485EA"/>
  <w15:docId w15:val="{C9F485B2-B7A8-46B1-B6F4-C97D4F632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Char"/>
    <w:basedOn w:val="prastasis"/>
    <w:link w:val="PuslapioinaostekstasDiagrama"/>
    <w:rsid w:val="006C333E"/>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aliases w:val=" Char Diagrama"/>
    <w:basedOn w:val="Numatytasispastraiposriftas"/>
    <w:link w:val="Puslapioinaostekstas"/>
    <w:uiPriority w:val="99"/>
    <w:rsid w:val="006C333E"/>
    <w:rPr>
      <w:rFonts w:ascii="Times New Roman" w:eastAsia="Times New Roman" w:hAnsi="Times New Roman" w:cs="Times New Roman"/>
      <w:sz w:val="20"/>
      <w:szCs w:val="20"/>
      <w:lang w:val="en-US"/>
    </w:rPr>
  </w:style>
  <w:style w:type="character" w:styleId="Puslapioinaosnuoroda">
    <w:name w:val="footnote reference"/>
    <w:aliases w:val="fr"/>
    <w:rsid w:val="006C333E"/>
    <w:rPr>
      <w:vertAlign w:val="superscript"/>
    </w:rPr>
  </w:style>
  <w:style w:type="table" w:customStyle="1" w:styleId="Lentelstinklelis1">
    <w:name w:val="Lentelės tinklelis1"/>
    <w:basedOn w:val="prastojilentel"/>
    <w:next w:val="Lentelstinklelis"/>
    <w:uiPriority w:val="59"/>
    <w:rsid w:val="006C333E"/>
    <w:pPr>
      <w:spacing w:after="0" w:line="240" w:lineRule="auto"/>
      <w:ind w:left="34"/>
      <w:jc w:val="both"/>
    </w:pPr>
    <w:tblPr/>
  </w:style>
  <w:style w:type="table" w:styleId="Lentelstinklelis">
    <w:name w:val="Table Grid"/>
    <w:basedOn w:val="prastojilentel"/>
    <w:rsid w:val="006C333E"/>
    <w:pPr>
      <w:spacing w:after="0" w:line="240" w:lineRule="auto"/>
    </w:pPr>
    <w:tblPr/>
  </w:style>
  <w:style w:type="paragraph" w:styleId="Antrats">
    <w:name w:val="header"/>
    <w:basedOn w:val="prastasis"/>
    <w:link w:val="AntratsDiagrama"/>
    <w:uiPriority w:val="99"/>
    <w:unhideWhenUsed/>
    <w:rsid w:val="006C333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C333E"/>
  </w:style>
  <w:style w:type="paragraph" w:styleId="Porat">
    <w:name w:val="footer"/>
    <w:basedOn w:val="prastasis"/>
    <w:link w:val="PoratDiagrama"/>
    <w:uiPriority w:val="99"/>
    <w:unhideWhenUsed/>
    <w:rsid w:val="006C333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C333E"/>
  </w:style>
  <w:style w:type="paragraph" w:styleId="Sraopastraipa">
    <w:name w:val="List Paragraph"/>
    <w:aliases w:val="Buletai,Bullet EY,List Paragraph21,List Paragraph1,List Paragraph2,lp1,Bullet 1,Use Case List Paragraph,Numbering,ERP-List Paragraph,List Paragraph11,List Paragraph111,Paragraph,List Paragraph Red,List Paragraph 1,List not in Table"/>
    <w:basedOn w:val="prastasis"/>
    <w:link w:val="SraopastraipaDiagrama"/>
    <w:uiPriority w:val="34"/>
    <w:qFormat/>
    <w:rsid w:val="006C333E"/>
    <w:pPr>
      <w:ind w:left="720"/>
      <w:contextualSpacing/>
    </w:pPr>
  </w:style>
  <w:style w:type="character" w:styleId="Komentaronuoroda">
    <w:name w:val="annotation reference"/>
    <w:basedOn w:val="Numatytasispastraiposriftas"/>
    <w:uiPriority w:val="99"/>
    <w:semiHidden/>
    <w:unhideWhenUsed/>
    <w:rsid w:val="006248DA"/>
    <w:rPr>
      <w:sz w:val="16"/>
      <w:szCs w:val="16"/>
    </w:rPr>
  </w:style>
  <w:style w:type="paragraph" w:styleId="Komentarotekstas">
    <w:name w:val="annotation text"/>
    <w:basedOn w:val="prastasis"/>
    <w:link w:val="KomentarotekstasDiagrama"/>
    <w:uiPriority w:val="99"/>
    <w:unhideWhenUsed/>
    <w:rsid w:val="006248D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248DA"/>
    <w:rPr>
      <w:sz w:val="20"/>
      <w:szCs w:val="20"/>
    </w:rPr>
  </w:style>
  <w:style w:type="paragraph" w:styleId="Komentarotema">
    <w:name w:val="annotation subject"/>
    <w:basedOn w:val="Komentarotekstas"/>
    <w:next w:val="Komentarotekstas"/>
    <w:link w:val="KomentarotemaDiagrama"/>
    <w:uiPriority w:val="99"/>
    <w:semiHidden/>
    <w:unhideWhenUsed/>
    <w:rsid w:val="006248DA"/>
    <w:rPr>
      <w:b/>
      <w:bCs/>
    </w:rPr>
  </w:style>
  <w:style w:type="character" w:customStyle="1" w:styleId="KomentarotemaDiagrama">
    <w:name w:val="Komentaro tema Diagrama"/>
    <w:basedOn w:val="KomentarotekstasDiagrama"/>
    <w:link w:val="Komentarotema"/>
    <w:uiPriority w:val="99"/>
    <w:semiHidden/>
    <w:rsid w:val="006248DA"/>
    <w:rPr>
      <w:b/>
      <w:bCs/>
      <w:sz w:val="20"/>
      <w:szCs w:val="20"/>
    </w:rPr>
  </w:style>
  <w:style w:type="paragraph" w:styleId="Debesliotekstas">
    <w:name w:val="Balloon Text"/>
    <w:basedOn w:val="prastasis"/>
    <w:link w:val="DebesliotekstasDiagrama"/>
    <w:uiPriority w:val="99"/>
    <w:semiHidden/>
    <w:unhideWhenUsed/>
    <w:rsid w:val="006248D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248DA"/>
    <w:rPr>
      <w:rFonts w:ascii="Segoe UI" w:hAnsi="Segoe UI" w:cs="Segoe UI"/>
      <w:sz w:val="18"/>
      <w:szCs w:val="18"/>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Footer Char2,Char Char Char Char"/>
    <w:basedOn w:val="prastasis"/>
    <w:link w:val="PagrindinistekstasDiagrama"/>
    <w:uiPriority w:val="99"/>
    <w:unhideWhenUsed/>
    <w:qFormat/>
    <w:rsid w:val="00CD027C"/>
    <w:pPr>
      <w:spacing w:after="0" w:line="240" w:lineRule="auto"/>
      <w:ind w:firstLine="567"/>
      <w:jc w:val="both"/>
    </w:pPr>
    <w:rPr>
      <w:rFonts w:ascii="Times New Roman" w:eastAsia="Times New Roman" w:hAnsi="Times New Roman" w:cs="Times New Roman"/>
      <w:sz w:val="24"/>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CD027C"/>
    <w:rPr>
      <w:rFonts w:ascii="Times New Roman" w:eastAsia="Times New Roman" w:hAnsi="Times New Roman" w:cs="Times New Roman"/>
      <w:sz w:val="24"/>
      <w:szCs w:val="20"/>
    </w:rPr>
  </w:style>
  <w:style w:type="table" w:customStyle="1" w:styleId="Lentelstinklelis2">
    <w:name w:val="Lentelės tinklelis2"/>
    <w:basedOn w:val="prastojilentel"/>
    <w:next w:val="Lentelstinklelis"/>
    <w:rsid w:val="00412E65"/>
    <w:pPr>
      <w:spacing w:after="0" w:line="240" w:lineRule="auto"/>
    </w:pPr>
    <w:rPr>
      <w:rFonts w:ascii="Times New Roman" w:eastAsia="Times New Roman" w:hAnsi="Times New Roman" w:cs="Times New Roman"/>
      <w:sz w:val="20"/>
      <w:szCs w:val="20"/>
      <w:lang w:eastAsia="lt-LT"/>
    </w:rPr>
    <w:tblPr/>
  </w:style>
  <w:style w:type="table" w:customStyle="1" w:styleId="Lentelstinklelis3">
    <w:name w:val="Lentelės tinklelis3"/>
    <w:basedOn w:val="prastojilentel"/>
    <w:next w:val="Lentelstinklelis"/>
    <w:rsid w:val="00412E65"/>
    <w:pPr>
      <w:spacing w:after="0" w:line="240" w:lineRule="auto"/>
    </w:pPr>
    <w:rPr>
      <w:rFonts w:ascii="Times New Roman" w:eastAsia="Times New Roman" w:hAnsi="Times New Roman" w:cs="Times New Roman"/>
      <w:sz w:val="20"/>
      <w:szCs w:val="20"/>
      <w:lang w:eastAsia="lt-LT"/>
    </w:rPr>
    <w:tblPr/>
  </w:style>
  <w:style w:type="table" w:customStyle="1" w:styleId="Lentelstinklelis4">
    <w:name w:val="Lentelės tinklelis4"/>
    <w:basedOn w:val="prastojilentel"/>
    <w:next w:val="Lentelstinklelis"/>
    <w:rsid w:val="00FB3F6C"/>
    <w:pPr>
      <w:spacing w:after="0" w:line="240" w:lineRule="auto"/>
    </w:pPr>
    <w:rPr>
      <w:rFonts w:ascii="Times New Roman" w:eastAsia="Times New Roman" w:hAnsi="Times New Roman" w:cs="Times New Roman"/>
      <w:sz w:val="20"/>
      <w:szCs w:val="20"/>
      <w:lang w:eastAsia="lt-LT"/>
    </w:rPr>
    <w:tblPr/>
  </w:style>
  <w:style w:type="paragraph" w:styleId="Pataisymai">
    <w:name w:val="Revision"/>
    <w:hidden/>
    <w:uiPriority w:val="99"/>
    <w:semiHidden/>
    <w:rsid w:val="00472DA6"/>
    <w:pPr>
      <w:spacing w:after="0" w:line="240" w:lineRule="auto"/>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580F9B"/>
  </w:style>
  <w:style w:type="character" w:styleId="Hipersaitas">
    <w:name w:val="Hyperlink"/>
    <w:basedOn w:val="Numatytasispastraiposriftas"/>
    <w:uiPriority w:val="99"/>
    <w:unhideWhenUsed/>
    <w:rsid w:val="00754E3E"/>
    <w:rPr>
      <w:color w:val="0000FF" w:themeColor="hyperlink"/>
      <w:u w:val="single"/>
    </w:rPr>
  </w:style>
  <w:style w:type="character" w:styleId="Neapdorotaspaminjimas">
    <w:name w:val="Unresolved Mention"/>
    <w:basedOn w:val="Numatytasispastraiposriftas"/>
    <w:uiPriority w:val="99"/>
    <w:semiHidden/>
    <w:unhideWhenUsed/>
    <w:rsid w:val="00754E3E"/>
    <w:rPr>
      <w:color w:val="605E5C"/>
      <w:shd w:val="clear" w:color="auto" w:fill="E1DFDD"/>
    </w:rPr>
  </w:style>
  <w:style w:type="character" w:styleId="Perirtashipersaitas">
    <w:name w:val="FollowedHyperlink"/>
    <w:basedOn w:val="Numatytasispastraiposriftas"/>
    <w:uiPriority w:val="99"/>
    <w:semiHidden/>
    <w:unhideWhenUsed/>
    <w:rsid w:val="00754E3E"/>
    <w:rPr>
      <w:color w:val="800080" w:themeColor="followedHyperlink"/>
      <w:u w:val="single"/>
    </w:rPr>
  </w:style>
  <w:style w:type="paragraph" w:styleId="Betarp">
    <w:name w:val="No Spacing"/>
    <w:link w:val="BetarpDiagrama"/>
    <w:uiPriority w:val="1"/>
    <w:qFormat/>
    <w:rsid w:val="00F55C8F"/>
    <w:pPr>
      <w:spacing w:after="0" w:line="240" w:lineRule="auto"/>
    </w:pPr>
    <w:rPr>
      <w:rFonts w:ascii="Times New Roman" w:eastAsia="SimSun" w:hAnsi="Times New Roman" w:cs="Times New Roman"/>
      <w:sz w:val="24"/>
      <w:szCs w:val="24"/>
      <w:lang w:eastAsia="zh-CN"/>
    </w:rPr>
  </w:style>
  <w:style w:type="character" w:customStyle="1" w:styleId="BetarpDiagrama">
    <w:name w:val="Be tarpų Diagrama"/>
    <w:basedOn w:val="Numatytasispastraiposriftas"/>
    <w:link w:val="Betarp"/>
    <w:uiPriority w:val="1"/>
    <w:locked/>
    <w:rsid w:val="00F55C8F"/>
    <w:rPr>
      <w:rFonts w:ascii="Times New Roman" w:eastAsia="SimSun" w:hAnsi="Times New Roman" w:cs="Times New Roman"/>
      <w:sz w:val="24"/>
      <w:szCs w:val="24"/>
      <w:lang w:eastAsia="zh-CN"/>
    </w:rPr>
  </w:style>
  <w:style w:type="character" w:customStyle="1" w:styleId="normaltextrun">
    <w:name w:val="normaltextrun"/>
    <w:basedOn w:val="Numatytasispastraiposriftas"/>
    <w:rsid w:val="00BD2F48"/>
  </w:style>
  <w:style w:type="paragraph" w:styleId="Paantrat">
    <w:name w:val="Subtitle"/>
    <w:basedOn w:val="prastasis"/>
    <w:next w:val="Pagrindinistekstas"/>
    <w:link w:val="PaantratDiagrama"/>
    <w:uiPriority w:val="99"/>
    <w:qFormat/>
    <w:rsid w:val="00F97FB0"/>
    <w:pPr>
      <w:keepNext/>
      <w:spacing w:before="240" w:after="120" w:line="100" w:lineRule="atLeast"/>
      <w:jc w:val="center"/>
    </w:pPr>
    <w:rPr>
      <w:rFonts w:ascii="Arial" w:eastAsia="MS Mincho" w:hAnsi="Arial" w:cs="Tahoma"/>
      <w:i/>
      <w:iCs/>
      <w:sz w:val="28"/>
      <w:szCs w:val="28"/>
      <w:lang w:val="en-US" w:eastAsia="lt-LT"/>
    </w:rPr>
  </w:style>
  <w:style w:type="character" w:customStyle="1" w:styleId="PaantratDiagrama">
    <w:name w:val="Paantraštė Diagrama"/>
    <w:basedOn w:val="Numatytasispastraiposriftas"/>
    <w:link w:val="Paantrat"/>
    <w:uiPriority w:val="99"/>
    <w:rsid w:val="00F97FB0"/>
    <w:rPr>
      <w:rFonts w:ascii="Arial" w:eastAsia="MS Mincho" w:hAnsi="Arial" w:cs="Tahoma"/>
      <w:i/>
      <w:iCs/>
      <w:sz w:val="28"/>
      <w:szCs w:val="28"/>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523046">
      <w:bodyDiv w:val="1"/>
      <w:marLeft w:val="0"/>
      <w:marRight w:val="0"/>
      <w:marTop w:val="0"/>
      <w:marBottom w:val="0"/>
      <w:divBdr>
        <w:top w:val="none" w:sz="0" w:space="0" w:color="auto"/>
        <w:left w:val="none" w:sz="0" w:space="0" w:color="auto"/>
        <w:bottom w:val="none" w:sz="0" w:space="0" w:color="auto"/>
        <w:right w:val="none" w:sz="0" w:space="0" w:color="auto"/>
      </w:divBdr>
    </w:div>
    <w:div w:id="118035813">
      <w:bodyDiv w:val="1"/>
      <w:marLeft w:val="0"/>
      <w:marRight w:val="0"/>
      <w:marTop w:val="0"/>
      <w:marBottom w:val="0"/>
      <w:divBdr>
        <w:top w:val="none" w:sz="0" w:space="0" w:color="auto"/>
        <w:left w:val="none" w:sz="0" w:space="0" w:color="auto"/>
        <w:bottom w:val="none" w:sz="0" w:space="0" w:color="auto"/>
        <w:right w:val="none" w:sz="0" w:space="0" w:color="auto"/>
      </w:divBdr>
    </w:div>
    <w:div w:id="130447476">
      <w:bodyDiv w:val="1"/>
      <w:marLeft w:val="0"/>
      <w:marRight w:val="0"/>
      <w:marTop w:val="0"/>
      <w:marBottom w:val="0"/>
      <w:divBdr>
        <w:top w:val="none" w:sz="0" w:space="0" w:color="auto"/>
        <w:left w:val="none" w:sz="0" w:space="0" w:color="auto"/>
        <w:bottom w:val="none" w:sz="0" w:space="0" w:color="auto"/>
        <w:right w:val="none" w:sz="0" w:space="0" w:color="auto"/>
      </w:divBdr>
    </w:div>
    <w:div w:id="138235427">
      <w:bodyDiv w:val="1"/>
      <w:marLeft w:val="0"/>
      <w:marRight w:val="0"/>
      <w:marTop w:val="0"/>
      <w:marBottom w:val="0"/>
      <w:divBdr>
        <w:top w:val="none" w:sz="0" w:space="0" w:color="auto"/>
        <w:left w:val="none" w:sz="0" w:space="0" w:color="auto"/>
        <w:bottom w:val="none" w:sz="0" w:space="0" w:color="auto"/>
        <w:right w:val="none" w:sz="0" w:space="0" w:color="auto"/>
      </w:divBdr>
    </w:div>
    <w:div w:id="177739360">
      <w:bodyDiv w:val="1"/>
      <w:marLeft w:val="0"/>
      <w:marRight w:val="0"/>
      <w:marTop w:val="0"/>
      <w:marBottom w:val="0"/>
      <w:divBdr>
        <w:top w:val="none" w:sz="0" w:space="0" w:color="auto"/>
        <w:left w:val="none" w:sz="0" w:space="0" w:color="auto"/>
        <w:bottom w:val="none" w:sz="0" w:space="0" w:color="auto"/>
        <w:right w:val="none" w:sz="0" w:space="0" w:color="auto"/>
      </w:divBdr>
    </w:div>
    <w:div w:id="184904747">
      <w:bodyDiv w:val="1"/>
      <w:marLeft w:val="0"/>
      <w:marRight w:val="0"/>
      <w:marTop w:val="0"/>
      <w:marBottom w:val="0"/>
      <w:divBdr>
        <w:top w:val="none" w:sz="0" w:space="0" w:color="auto"/>
        <w:left w:val="none" w:sz="0" w:space="0" w:color="auto"/>
        <w:bottom w:val="none" w:sz="0" w:space="0" w:color="auto"/>
        <w:right w:val="none" w:sz="0" w:space="0" w:color="auto"/>
      </w:divBdr>
    </w:div>
    <w:div w:id="197007081">
      <w:bodyDiv w:val="1"/>
      <w:marLeft w:val="0"/>
      <w:marRight w:val="0"/>
      <w:marTop w:val="0"/>
      <w:marBottom w:val="0"/>
      <w:divBdr>
        <w:top w:val="none" w:sz="0" w:space="0" w:color="auto"/>
        <w:left w:val="none" w:sz="0" w:space="0" w:color="auto"/>
        <w:bottom w:val="none" w:sz="0" w:space="0" w:color="auto"/>
        <w:right w:val="none" w:sz="0" w:space="0" w:color="auto"/>
      </w:divBdr>
    </w:div>
    <w:div w:id="214898233">
      <w:bodyDiv w:val="1"/>
      <w:marLeft w:val="0"/>
      <w:marRight w:val="0"/>
      <w:marTop w:val="0"/>
      <w:marBottom w:val="0"/>
      <w:divBdr>
        <w:top w:val="none" w:sz="0" w:space="0" w:color="auto"/>
        <w:left w:val="none" w:sz="0" w:space="0" w:color="auto"/>
        <w:bottom w:val="none" w:sz="0" w:space="0" w:color="auto"/>
        <w:right w:val="none" w:sz="0" w:space="0" w:color="auto"/>
      </w:divBdr>
    </w:div>
    <w:div w:id="222571207">
      <w:bodyDiv w:val="1"/>
      <w:marLeft w:val="0"/>
      <w:marRight w:val="0"/>
      <w:marTop w:val="0"/>
      <w:marBottom w:val="0"/>
      <w:divBdr>
        <w:top w:val="none" w:sz="0" w:space="0" w:color="auto"/>
        <w:left w:val="none" w:sz="0" w:space="0" w:color="auto"/>
        <w:bottom w:val="none" w:sz="0" w:space="0" w:color="auto"/>
        <w:right w:val="none" w:sz="0" w:space="0" w:color="auto"/>
      </w:divBdr>
    </w:div>
    <w:div w:id="247421014">
      <w:bodyDiv w:val="1"/>
      <w:marLeft w:val="0"/>
      <w:marRight w:val="0"/>
      <w:marTop w:val="0"/>
      <w:marBottom w:val="0"/>
      <w:divBdr>
        <w:top w:val="none" w:sz="0" w:space="0" w:color="auto"/>
        <w:left w:val="none" w:sz="0" w:space="0" w:color="auto"/>
        <w:bottom w:val="none" w:sz="0" w:space="0" w:color="auto"/>
        <w:right w:val="none" w:sz="0" w:space="0" w:color="auto"/>
      </w:divBdr>
    </w:div>
    <w:div w:id="373818301">
      <w:bodyDiv w:val="1"/>
      <w:marLeft w:val="0"/>
      <w:marRight w:val="0"/>
      <w:marTop w:val="0"/>
      <w:marBottom w:val="0"/>
      <w:divBdr>
        <w:top w:val="none" w:sz="0" w:space="0" w:color="auto"/>
        <w:left w:val="none" w:sz="0" w:space="0" w:color="auto"/>
        <w:bottom w:val="none" w:sz="0" w:space="0" w:color="auto"/>
        <w:right w:val="none" w:sz="0" w:space="0" w:color="auto"/>
      </w:divBdr>
    </w:div>
    <w:div w:id="466899938">
      <w:bodyDiv w:val="1"/>
      <w:marLeft w:val="0"/>
      <w:marRight w:val="0"/>
      <w:marTop w:val="0"/>
      <w:marBottom w:val="0"/>
      <w:divBdr>
        <w:top w:val="none" w:sz="0" w:space="0" w:color="auto"/>
        <w:left w:val="none" w:sz="0" w:space="0" w:color="auto"/>
        <w:bottom w:val="none" w:sz="0" w:space="0" w:color="auto"/>
        <w:right w:val="none" w:sz="0" w:space="0" w:color="auto"/>
      </w:divBdr>
    </w:div>
    <w:div w:id="472337104">
      <w:bodyDiv w:val="1"/>
      <w:marLeft w:val="0"/>
      <w:marRight w:val="0"/>
      <w:marTop w:val="0"/>
      <w:marBottom w:val="0"/>
      <w:divBdr>
        <w:top w:val="none" w:sz="0" w:space="0" w:color="auto"/>
        <w:left w:val="none" w:sz="0" w:space="0" w:color="auto"/>
        <w:bottom w:val="none" w:sz="0" w:space="0" w:color="auto"/>
        <w:right w:val="none" w:sz="0" w:space="0" w:color="auto"/>
      </w:divBdr>
    </w:div>
    <w:div w:id="495222586">
      <w:bodyDiv w:val="1"/>
      <w:marLeft w:val="0"/>
      <w:marRight w:val="0"/>
      <w:marTop w:val="0"/>
      <w:marBottom w:val="0"/>
      <w:divBdr>
        <w:top w:val="none" w:sz="0" w:space="0" w:color="auto"/>
        <w:left w:val="none" w:sz="0" w:space="0" w:color="auto"/>
        <w:bottom w:val="none" w:sz="0" w:space="0" w:color="auto"/>
        <w:right w:val="none" w:sz="0" w:space="0" w:color="auto"/>
      </w:divBdr>
    </w:div>
    <w:div w:id="557475374">
      <w:bodyDiv w:val="1"/>
      <w:marLeft w:val="0"/>
      <w:marRight w:val="0"/>
      <w:marTop w:val="0"/>
      <w:marBottom w:val="0"/>
      <w:divBdr>
        <w:top w:val="none" w:sz="0" w:space="0" w:color="auto"/>
        <w:left w:val="none" w:sz="0" w:space="0" w:color="auto"/>
        <w:bottom w:val="none" w:sz="0" w:space="0" w:color="auto"/>
        <w:right w:val="none" w:sz="0" w:space="0" w:color="auto"/>
      </w:divBdr>
    </w:div>
    <w:div w:id="713627459">
      <w:bodyDiv w:val="1"/>
      <w:marLeft w:val="0"/>
      <w:marRight w:val="0"/>
      <w:marTop w:val="0"/>
      <w:marBottom w:val="0"/>
      <w:divBdr>
        <w:top w:val="none" w:sz="0" w:space="0" w:color="auto"/>
        <w:left w:val="none" w:sz="0" w:space="0" w:color="auto"/>
        <w:bottom w:val="none" w:sz="0" w:space="0" w:color="auto"/>
        <w:right w:val="none" w:sz="0" w:space="0" w:color="auto"/>
      </w:divBdr>
    </w:div>
    <w:div w:id="741177837">
      <w:bodyDiv w:val="1"/>
      <w:marLeft w:val="0"/>
      <w:marRight w:val="0"/>
      <w:marTop w:val="0"/>
      <w:marBottom w:val="0"/>
      <w:divBdr>
        <w:top w:val="none" w:sz="0" w:space="0" w:color="auto"/>
        <w:left w:val="none" w:sz="0" w:space="0" w:color="auto"/>
        <w:bottom w:val="none" w:sz="0" w:space="0" w:color="auto"/>
        <w:right w:val="none" w:sz="0" w:space="0" w:color="auto"/>
      </w:divBdr>
    </w:div>
    <w:div w:id="877275578">
      <w:bodyDiv w:val="1"/>
      <w:marLeft w:val="0"/>
      <w:marRight w:val="0"/>
      <w:marTop w:val="0"/>
      <w:marBottom w:val="0"/>
      <w:divBdr>
        <w:top w:val="none" w:sz="0" w:space="0" w:color="auto"/>
        <w:left w:val="none" w:sz="0" w:space="0" w:color="auto"/>
        <w:bottom w:val="none" w:sz="0" w:space="0" w:color="auto"/>
        <w:right w:val="none" w:sz="0" w:space="0" w:color="auto"/>
      </w:divBdr>
    </w:div>
    <w:div w:id="889653257">
      <w:bodyDiv w:val="1"/>
      <w:marLeft w:val="0"/>
      <w:marRight w:val="0"/>
      <w:marTop w:val="0"/>
      <w:marBottom w:val="0"/>
      <w:divBdr>
        <w:top w:val="none" w:sz="0" w:space="0" w:color="auto"/>
        <w:left w:val="none" w:sz="0" w:space="0" w:color="auto"/>
        <w:bottom w:val="none" w:sz="0" w:space="0" w:color="auto"/>
        <w:right w:val="none" w:sz="0" w:space="0" w:color="auto"/>
      </w:divBdr>
    </w:div>
    <w:div w:id="978070235">
      <w:bodyDiv w:val="1"/>
      <w:marLeft w:val="0"/>
      <w:marRight w:val="0"/>
      <w:marTop w:val="0"/>
      <w:marBottom w:val="0"/>
      <w:divBdr>
        <w:top w:val="none" w:sz="0" w:space="0" w:color="auto"/>
        <w:left w:val="none" w:sz="0" w:space="0" w:color="auto"/>
        <w:bottom w:val="none" w:sz="0" w:space="0" w:color="auto"/>
        <w:right w:val="none" w:sz="0" w:space="0" w:color="auto"/>
      </w:divBdr>
    </w:div>
    <w:div w:id="1029915827">
      <w:bodyDiv w:val="1"/>
      <w:marLeft w:val="0"/>
      <w:marRight w:val="0"/>
      <w:marTop w:val="0"/>
      <w:marBottom w:val="0"/>
      <w:divBdr>
        <w:top w:val="none" w:sz="0" w:space="0" w:color="auto"/>
        <w:left w:val="none" w:sz="0" w:space="0" w:color="auto"/>
        <w:bottom w:val="none" w:sz="0" w:space="0" w:color="auto"/>
        <w:right w:val="none" w:sz="0" w:space="0" w:color="auto"/>
      </w:divBdr>
    </w:div>
    <w:div w:id="1092819191">
      <w:bodyDiv w:val="1"/>
      <w:marLeft w:val="0"/>
      <w:marRight w:val="0"/>
      <w:marTop w:val="0"/>
      <w:marBottom w:val="0"/>
      <w:divBdr>
        <w:top w:val="none" w:sz="0" w:space="0" w:color="auto"/>
        <w:left w:val="none" w:sz="0" w:space="0" w:color="auto"/>
        <w:bottom w:val="none" w:sz="0" w:space="0" w:color="auto"/>
        <w:right w:val="none" w:sz="0" w:space="0" w:color="auto"/>
      </w:divBdr>
    </w:div>
    <w:div w:id="1102409543">
      <w:bodyDiv w:val="1"/>
      <w:marLeft w:val="0"/>
      <w:marRight w:val="0"/>
      <w:marTop w:val="0"/>
      <w:marBottom w:val="0"/>
      <w:divBdr>
        <w:top w:val="none" w:sz="0" w:space="0" w:color="auto"/>
        <w:left w:val="none" w:sz="0" w:space="0" w:color="auto"/>
        <w:bottom w:val="none" w:sz="0" w:space="0" w:color="auto"/>
        <w:right w:val="none" w:sz="0" w:space="0" w:color="auto"/>
      </w:divBdr>
    </w:div>
    <w:div w:id="1176724394">
      <w:bodyDiv w:val="1"/>
      <w:marLeft w:val="0"/>
      <w:marRight w:val="0"/>
      <w:marTop w:val="0"/>
      <w:marBottom w:val="0"/>
      <w:divBdr>
        <w:top w:val="none" w:sz="0" w:space="0" w:color="auto"/>
        <w:left w:val="none" w:sz="0" w:space="0" w:color="auto"/>
        <w:bottom w:val="none" w:sz="0" w:space="0" w:color="auto"/>
        <w:right w:val="none" w:sz="0" w:space="0" w:color="auto"/>
      </w:divBdr>
    </w:div>
    <w:div w:id="1208028589">
      <w:bodyDiv w:val="1"/>
      <w:marLeft w:val="0"/>
      <w:marRight w:val="0"/>
      <w:marTop w:val="0"/>
      <w:marBottom w:val="0"/>
      <w:divBdr>
        <w:top w:val="none" w:sz="0" w:space="0" w:color="auto"/>
        <w:left w:val="none" w:sz="0" w:space="0" w:color="auto"/>
        <w:bottom w:val="none" w:sz="0" w:space="0" w:color="auto"/>
        <w:right w:val="none" w:sz="0" w:space="0" w:color="auto"/>
      </w:divBdr>
    </w:div>
    <w:div w:id="1254625412">
      <w:bodyDiv w:val="1"/>
      <w:marLeft w:val="0"/>
      <w:marRight w:val="0"/>
      <w:marTop w:val="0"/>
      <w:marBottom w:val="0"/>
      <w:divBdr>
        <w:top w:val="none" w:sz="0" w:space="0" w:color="auto"/>
        <w:left w:val="none" w:sz="0" w:space="0" w:color="auto"/>
        <w:bottom w:val="none" w:sz="0" w:space="0" w:color="auto"/>
        <w:right w:val="none" w:sz="0" w:space="0" w:color="auto"/>
      </w:divBdr>
    </w:div>
    <w:div w:id="1266959105">
      <w:bodyDiv w:val="1"/>
      <w:marLeft w:val="0"/>
      <w:marRight w:val="0"/>
      <w:marTop w:val="0"/>
      <w:marBottom w:val="0"/>
      <w:divBdr>
        <w:top w:val="none" w:sz="0" w:space="0" w:color="auto"/>
        <w:left w:val="none" w:sz="0" w:space="0" w:color="auto"/>
        <w:bottom w:val="none" w:sz="0" w:space="0" w:color="auto"/>
        <w:right w:val="none" w:sz="0" w:space="0" w:color="auto"/>
      </w:divBdr>
    </w:div>
    <w:div w:id="1283415688">
      <w:bodyDiv w:val="1"/>
      <w:marLeft w:val="0"/>
      <w:marRight w:val="0"/>
      <w:marTop w:val="0"/>
      <w:marBottom w:val="0"/>
      <w:divBdr>
        <w:top w:val="none" w:sz="0" w:space="0" w:color="auto"/>
        <w:left w:val="none" w:sz="0" w:space="0" w:color="auto"/>
        <w:bottom w:val="none" w:sz="0" w:space="0" w:color="auto"/>
        <w:right w:val="none" w:sz="0" w:space="0" w:color="auto"/>
      </w:divBdr>
    </w:div>
    <w:div w:id="1299454670">
      <w:bodyDiv w:val="1"/>
      <w:marLeft w:val="0"/>
      <w:marRight w:val="0"/>
      <w:marTop w:val="0"/>
      <w:marBottom w:val="0"/>
      <w:divBdr>
        <w:top w:val="none" w:sz="0" w:space="0" w:color="auto"/>
        <w:left w:val="none" w:sz="0" w:space="0" w:color="auto"/>
        <w:bottom w:val="none" w:sz="0" w:space="0" w:color="auto"/>
        <w:right w:val="none" w:sz="0" w:space="0" w:color="auto"/>
      </w:divBdr>
    </w:div>
    <w:div w:id="1359430048">
      <w:bodyDiv w:val="1"/>
      <w:marLeft w:val="0"/>
      <w:marRight w:val="0"/>
      <w:marTop w:val="0"/>
      <w:marBottom w:val="0"/>
      <w:divBdr>
        <w:top w:val="none" w:sz="0" w:space="0" w:color="auto"/>
        <w:left w:val="none" w:sz="0" w:space="0" w:color="auto"/>
        <w:bottom w:val="none" w:sz="0" w:space="0" w:color="auto"/>
        <w:right w:val="none" w:sz="0" w:space="0" w:color="auto"/>
      </w:divBdr>
    </w:div>
    <w:div w:id="1431587633">
      <w:bodyDiv w:val="1"/>
      <w:marLeft w:val="0"/>
      <w:marRight w:val="0"/>
      <w:marTop w:val="0"/>
      <w:marBottom w:val="0"/>
      <w:divBdr>
        <w:top w:val="none" w:sz="0" w:space="0" w:color="auto"/>
        <w:left w:val="none" w:sz="0" w:space="0" w:color="auto"/>
        <w:bottom w:val="none" w:sz="0" w:space="0" w:color="auto"/>
        <w:right w:val="none" w:sz="0" w:space="0" w:color="auto"/>
      </w:divBdr>
    </w:div>
    <w:div w:id="1477645664">
      <w:bodyDiv w:val="1"/>
      <w:marLeft w:val="0"/>
      <w:marRight w:val="0"/>
      <w:marTop w:val="0"/>
      <w:marBottom w:val="0"/>
      <w:divBdr>
        <w:top w:val="none" w:sz="0" w:space="0" w:color="auto"/>
        <w:left w:val="none" w:sz="0" w:space="0" w:color="auto"/>
        <w:bottom w:val="none" w:sz="0" w:space="0" w:color="auto"/>
        <w:right w:val="none" w:sz="0" w:space="0" w:color="auto"/>
      </w:divBdr>
    </w:div>
    <w:div w:id="1482384226">
      <w:bodyDiv w:val="1"/>
      <w:marLeft w:val="0"/>
      <w:marRight w:val="0"/>
      <w:marTop w:val="0"/>
      <w:marBottom w:val="0"/>
      <w:divBdr>
        <w:top w:val="none" w:sz="0" w:space="0" w:color="auto"/>
        <w:left w:val="none" w:sz="0" w:space="0" w:color="auto"/>
        <w:bottom w:val="none" w:sz="0" w:space="0" w:color="auto"/>
        <w:right w:val="none" w:sz="0" w:space="0" w:color="auto"/>
      </w:divBdr>
    </w:div>
    <w:div w:id="1625116943">
      <w:bodyDiv w:val="1"/>
      <w:marLeft w:val="0"/>
      <w:marRight w:val="0"/>
      <w:marTop w:val="0"/>
      <w:marBottom w:val="0"/>
      <w:divBdr>
        <w:top w:val="none" w:sz="0" w:space="0" w:color="auto"/>
        <w:left w:val="none" w:sz="0" w:space="0" w:color="auto"/>
        <w:bottom w:val="none" w:sz="0" w:space="0" w:color="auto"/>
        <w:right w:val="none" w:sz="0" w:space="0" w:color="auto"/>
      </w:divBdr>
    </w:div>
    <w:div w:id="1673406890">
      <w:bodyDiv w:val="1"/>
      <w:marLeft w:val="0"/>
      <w:marRight w:val="0"/>
      <w:marTop w:val="0"/>
      <w:marBottom w:val="0"/>
      <w:divBdr>
        <w:top w:val="none" w:sz="0" w:space="0" w:color="auto"/>
        <w:left w:val="none" w:sz="0" w:space="0" w:color="auto"/>
        <w:bottom w:val="none" w:sz="0" w:space="0" w:color="auto"/>
        <w:right w:val="none" w:sz="0" w:space="0" w:color="auto"/>
      </w:divBdr>
    </w:div>
    <w:div w:id="1806269887">
      <w:bodyDiv w:val="1"/>
      <w:marLeft w:val="0"/>
      <w:marRight w:val="0"/>
      <w:marTop w:val="0"/>
      <w:marBottom w:val="0"/>
      <w:divBdr>
        <w:top w:val="none" w:sz="0" w:space="0" w:color="auto"/>
        <w:left w:val="none" w:sz="0" w:space="0" w:color="auto"/>
        <w:bottom w:val="none" w:sz="0" w:space="0" w:color="auto"/>
        <w:right w:val="none" w:sz="0" w:space="0" w:color="auto"/>
      </w:divBdr>
    </w:div>
    <w:div w:id="1831218097">
      <w:bodyDiv w:val="1"/>
      <w:marLeft w:val="0"/>
      <w:marRight w:val="0"/>
      <w:marTop w:val="0"/>
      <w:marBottom w:val="0"/>
      <w:divBdr>
        <w:top w:val="none" w:sz="0" w:space="0" w:color="auto"/>
        <w:left w:val="none" w:sz="0" w:space="0" w:color="auto"/>
        <w:bottom w:val="none" w:sz="0" w:space="0" w:color="auto"/>
        <w:right w:val="none" w:sz="0" w:space="0" w:color="auto"/>
      </w:divBdr>
    </w:div>
    <w:div w:id="1843624620">
      <w:bodyDiv w:val="1"/>
      <w:marLeft w:val="0"/>
      <w:marRight w:val="0"/>
      <w:marTop w:val="0"/>
      <w:marBottom w:val="0"/>
      <w:divBdr>
        <w:top w:val="none" w:sz="0" w:space="0" w:color="auto"/>
        <w:left w:val="none" w:sz="0" w:space="0" w:color="auto"/>
        <w:bottom w:val="none" w:sz="0" w:space="0" w:color="auto"/>
        <w:right w:val="none" w:sz="0" w:space="0" w:color="auto"/>
      </w:divBdr>
    </w:div>
    <w:div w:id="1940796784">
      <w:bodyDiv w:val="1"/>
      <w:marLeft w:val="0"/>
      <w:marRight w:val="0"/>
      <w:marTop w:val="0"/>
      <w:marBottom w:val="0"/>
      <w:divBdr>
        <w:top w:val="none" w:sz="0" w:space="0" w:color="auto"/>
        <w:left w:val="none" w:sz="0" w:space="0" w:color="auto"/>
        <w:bottom w:val="none" w:sz="0" w:space="0" w:color="auto"/>
        <w:right w:val="none" w:sz="0" w:space="0" w:color="auto"/>
      </w:divBdr>
    </w:div>
    <w:div w:id="1959288625">
      <w:bodyDiv w:val="1"/>
      <w:marLeft w:val="0"/>
      <w:marRight w:val="0"/>
      <w:marTop w:val="0"/>
      <w:marBottom w:val="0"/>
      <w:divBdr>
        <w:top w:val="none" w:sz="0" w:space="0" w:color="auto"/>
        <w:left w:val="none" w:sz="0" w:space="0" w:color="auto"/>
        <w:bottom w:val="none" w:sz="0" w:space="0" w:color="auto"/>
        <w:right w:val="none" w:sz="0" w:space="0" w:color="auto"/>
      </w:divBdr>
    </w:div>
    <w:div w:id="1969891259">
      <w:bodyDiv w:val="1"/>
      <w:marLeft w:val="0"/>
      <w:marRight w:val="0"/>
      <w:marTop w:val="0"/>
      <w:marBottom w:val="0"/>
      <w:divBdr>
        <w:top w:val="none" w:sz="0" w:space="0" w:color="auto"/>
        <w:left w:val="none" w:sz="0" w:space="0" w:color="auto"/>
        <w:bottom w:val="none" w:sz="0" w:space="0" w:color="auto"/>
        <w:right w:val="none" w:sz="0" w:space="0" w:color="auto"/>
      </w:divBdr>
    </w:div>
    <w:div w:id="2012372758">
      <w:bodyDiv w:val="1"/>
      <w:marLeft w:val="0"/>
      <w:marRight w:val="0"/>
      <w:marTop w:val="0"/>
      <w:marBottom w:val="0"/>
      <w:divBdr>
        <w:top w:val="none" w:sz="0" w:space="0" w:color="auto"/>
        <w:left w:val="none" w:sz="0" w:space="0" w:color="auto"/>
        <w:bottom w:val="none" w:sz="0" w:space="0" w:color="auto"/>
        <w:right w:val="none" w:sz="0" w:space="0" w:color="auto"/>
      </w:divBdr>
    </w:div>
    <w:div w:id="2027902068">
      <w:bodyDiv w:val="1"/>
      <w:marLeft w:val="0"/>
      <w:marRight w:val="0"/>
      <w:marTop w:val="0"/>
      <w:marBottom w:val="0"/>
      <w:divBdr>
        <w:top w:val="none" w:sz="0" w:space="0" w:color="auto"/>
        <w:left w:val="none" w:sz="0" w:space="0" w:color="auto"/>
        <w:bottom w:val="none" w:sz="0" w:space="0" w:color="auto"/>
        <w:right w:val="none" w:sz="0" w:space="0" w:color="auto"/>
      </w:divBdr>
    </w:div>
    <w:div w:id="2091542187">
      <w:bodyDiv w:val="1"/>
      <w:marLeft w:val="0"/>
      <w:marRight w:val="0"/>
      <w:marTop w:val="0"/>
      <w:marBottom w:val="0"/>
      <w:divBdr>
        <w:top w:val="none" w:sz="0" w:space="0" w:color="auto"/>
        <w:left w:val="none" w:sz="0" w:space="0" w:color="auto"/>
        <w:bottom w:val="none" w:sz="0" w:space="0" w:color="auto"/>
        <w:right w:val="none" w:sz="0" w:space="0" w:color="auto"/>
      </w:divBdr>
    </w:div>
    <w:div w:id="209574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urtas.lt/wp-content/uploads/2021/11/tiekeju-etikos-kodeksas-2025-08-18-patvirtintas-1.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9deb9df631c1f131f80cffb1dab21b07">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490ae87193eb4792f483a8f3270eb4e2"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axCatchAll xmlns="4d31e0b3-7ee6-49d8-b98c-5612e57f900c" xsi:nil="true"/>
    <test xmlns="ba1f5b6b-143b-4139-8a00-76cf15325d00" xsi:nil="true"/>
    <Data xmlns="ba1f5b6b-143b-4139-8a00-76cf15325d00" xsi:nil="true"/>
    <Paslaugos xmlns="ba1f5b6b-143b-4139-8a00-76cf15325d00" xsi:nil="true"/>
    <Eil_x002e_nr_x002e_ xmlns="ba1f5b6b-143b-4139-8a00-76cf15325d0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533E29-F7B4-4AFF-9B87-D49495E1BD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E6C584-69C3-4FE8-8CBA-25084ABB9ADC}">
  <ds:schemaRefs>
    <ds:schemaRef ds:uri="http://schemas.openxmlformats.org/officeDocument/2006/bibliography"/>
  </ds:schemaRefs>
</ds:datastoreItem>
</file>

<file path=customXml/itemProps3.xml><?xml version="1.0" encoding="utf-8"?>
<ds:datastoreItem xmlns:ds="http://schemas.openxmlformats.org/officeDocument/2006/customXml" ds:itemID="{B26E7C79-4836-457C-A8B5-B58AA9FD5028}">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4.xml><?xml version="1.0" encoding="utf-8"?>
<ds:datastoreItem xmlns:ds="http://schemas.openxmlformats.org/officeDocument/2006/customXml" ds:itemID="{D6B148FC-24F2-4119-808B-EBF89769EB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4</Pages>
  <Words>6676</Words>
  <Characters>3806</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HP</Company>
  <LinksUpToDate>false</LinksUpToDate>
  <CharactersWithSpaces>10462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KAJOKIENE, Indre</dc:creator>
  <cp:keywords/>
  <cp:lastModifiedBy>ŠIRALIOVA, Ala | Turto bankas</cp:lastModifiedBy>
  <cp:revision>32</cp:revision>
  <dcterms:created xsi:type="dcterms:W3CDTF">2026-02-22T15:52:00Z</dcterms:created>
  <dcterms:modified xsi:type="dcterms:W3CDTF">2026-03-12T13:00:00Z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